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3F" w:rsidRPr="005D2D22" w:rsidRDefault="0070328E" w:rsidP="00B61843">
      <w:pPr>
        <w:tabs>
          <w:tab w:val="left" w:pos="4680"/>
          <w:tab w:val="left" w:pos="5245"/>
          <w:tab w:val="left" w:pos="5670"/>
        </w:tabs>
        <w:spacing w:line="360" w:lineRule="auto"/>
        <w:jc w:val="center"/>
        <w:rPr>
          <w:b/>
          <w:sz w:val="28"/>
          <w:szCs w:val="28"/>
        </w:rPr>
      </w:pPr>
      <w:bookmarkStart w:id="0" w:name="_GoBack"/>
      <w:bookmarkEnd w:id="0"/>
      <w:r w:rsidRPr="005D2D22">
        <w:rPr>
          <w:noProof/>
          <w:sz w:val="28"/>
          <w:szCs w:val="28"/>
        </w:rPr>
        <w:drawing>
          <wp:inline distT="0" distB="0" distL="0" distR="0">
            <wp:extent cx="638175" cy="809625"/>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2B4147" w:rsidRPr="005D2D22" w:rsidRDefault="008B25B9" w:rsidP="002B4147">
      <w:pPr>
        <w:jc w:val="center"/>
        <w:rPr>
          <w:b/>
          <w:sz w:val="28"/>
          <w:szCs w:val="28"/>
        </w:rPr>
      </w:pPr>
      <w:r w:rsidRPr="005D2D22">
        <w:rPr>
          <w:b/>
          <w:sz w:val="28"/>
          <w:szCs w:val="28"/>
        </w:rPr>
        <w:t>АДМИНИСТРАЦИЯ ГОРОДА КЕМЕРОВО</w:t>
      </w:r>
    </w:p>
    <w:p w:rsidR="00537915" w:rsidRPr="005D2D22" w:rsidRDefault="00537915" w:rsidP="00175894">
      <w:pPr>
        <w:spacing w:line="360" w:lineRule="auto"/>
        <w:jc w:val="center"/>
        <w:rPr>
          <w:sz w:val="28"/>
          <w:szCs w:val="28"/>
        </w:rPr>
      </w:pPr>
    </w:p>
    <w:p w:rsidR="00537915" w:rsidRPr="005D2D22" w:rsidRDefault="008B25B9" w:rsidP="00537915">
      <w:pPr>
        <w:jc w:val="center"/>
        <w:rPr>
          <w:b/>
          <w:sz w:val="28"/>
          <w:szCs w:val="28"/>
        </w:rPr>
      </w:pPr>
      <w:r w:rsidRPr="005D2D22">
        <w:rPr>
          <w:b/>
          <w:sz w:val="28"/>
          <w:szCs w:val="28"/>
        </w:rPr>
        <w:t>ПОСТАНОВЛЕНИЕ</w:t>
      </w:r>
      <w:r w:rsidR="00554BDE" w:rsidRPr="005D2D22">
        <w:rPr>
          <w:b/>
          <w:sz w:val="28"/>
          <w:szCs w:val="28"/>
        </w:rPr>
        <w:t xml:space="preserve"> </w:t>
      </w:r>
    </w:p>
    <w:p w:rsidR="00537915" w:rsidRPr="005D2D22" w:rsidRDefault="00537915" w:rsidP="00175894">
      <w:pPr>
        <w:spacing w:line="480" w:lineRule="auto"/>
        <w:jc w:val="center"/>
        <w:rPr>
          <w:sz w:val="28"/>
          <w:szCs w:val="28"/>
        </w:rPr>
      </w:pPr>
    </w:p>
    <w:p w:rsidR="002B4147" w:rsidRPr="005D2D22" w:rsidRDefault="00175894" w:rsidP="002B4147">
      <w:pPr>
        <w:spacing w:line="360" w:lineRule="auto"/>
        <w:jc w:val="center"/>
        <w:rPr>
          <w:sz w:val="28"/>
          <w:szCs w:val="28"/>
        </w:rPr>
      </w:pPr>
      <w:r w:rsidRPr="005D2D22">
        <w:rPr>
          <w:sz w:val="28"/>
          <w:szCs w:val="28"/>
        </w:rPr>
        <w:t xml:space="preserve">от </w:t>
      </w:r>
      <w:r w:rsidR="002B4147" w:rsidRPr="005D2D22">
        <w:rPr>
          <w:sz w:val="28"/>
          <w:szCs w:val="28"/>
        </w:rPr>
        <w:t>_____________  № _____________</w:t>
      </w:r>
    </w:p>
    <w:p w:rsidR="00175894" w:rsidRPr="005D2D22" w:rsidRDefault="00175894" w:rsidP="002B4147">
      <w:pPr>
        <w:jc w:val="center"/>
        <w:rPr>
          <w:sz w:val="28"/>
          <w:szCs w:val="28"/>
        </w:rPr>
      </w:pPr>
    </w:p>
    <w:p w:rsidR="00175894" w:rsidRPr="005D2D22" w:rsidRDefault="00175894" w:rsidP="002B4147">
      <w:pPr>
        <w:jc w:val="center"/>
        <w:rPr>
          <w:sz w:val="28"/>
          <w:szCs w:val="28"/>
        </w:rPr>
      </w:pPr>
    </w:p>
    <w:p w:rsidR="005F6120" w:rsidRPr="005D2D22" w:rsidRDefault="00107055" w:rsidP="005F6120">
      <w:pPr>
        <w:jc w:val="center"/>
        <w:rPr>
          <w:sz w:val="28"/>
          <w:szCs w:val="28"/>
        </w:rPr>
      </w:pPr>
      <w:r w:rsidRPr="005D2D22">
        <w:rPr>
          <w:sz w:val="28"/>
          <w:szCs w:val="28"/>
        </w:rPr>
        <w:t>Об утверждении административного регламента предоставления муниципальной услуги «</w:t>
      </w:r>
      <w:r w:rsidR="006B5731">
        <w:rPr>
          <w:sz w:val="28"/>
          <w:szCs w:val="28"/>
        </w:rPr>
        <w:t>Предоставление информации о порядке предоставления жилищно-коммунальных услуг</w:t>
      </w:r>
      <w:r w:rsidRPr="005D2D22">
        <w:rPr>
          <w:sz w:val="28"/>
          <w:szCs w:val="28"/>
        </w:rPr>
        <w:t>»</w:t>
      </w:r>
    </w:p>
    <w:p w:rsidR="00175894" w:rsidRPr="005D2D22" w:rsidRDefault="00175894" w:rsidP="002B4147">
      <w:pPr>
        <w:tabs>
          <w:tab w:val="left" w:pos="720"/>
        </w:tabs>
        <w:jc w:val="both"/>
        <w:rPr>
          <w:sz w:val="28"/>
          <w:szCs w:val="28"/>
        </w:rPr>
      </w:pPr>
    </w:p>
    <w:p w:rsidR="00175894" w:rsidRPr="005D2D22" w:rsidRDefault="00175894" w:rsidP="002B4147">
      <w:pPr>
        <w:tabs>
          <w:tab w:val="left" w:pos="720"/>
        </w:tabs>
        <w:jc w:val="both"/>
        <w:rPr>
          <w:sz w:val="28"/>
          <w:szCs w:val="28"/>
        </w:rPr>
      </w:pPr>
    </w:p>
    <w:p w:rsidR="00107055" w:rsidRPr="005D2D22" w:rsidRDefault="002B4147" w:rsidP="00107055">
      <w:pPr>
        <w:autoSpaceDE w:val="0"/>
        <w:autoSpaceDN w:val="0"/>
        <w:adjustRightInd w:val="0"/>
        <w:jc w:val="both"/>
        <w:rPr>
          <w:sz w:val="28"/>
          <w:szCs w:val="28"/>
        </w:rPr>
      </w:pPr>
      <w:r w:rsidRPr="005D2D22">
        <w:rPr>
          <w:sz w:val="28"/>
          <w:szCs w:val="28"/>
        </w:rPr>
        <w:tab/>
      </w:r>
      <w:r w:rsidR="00107055" w:rsidRPr="007206D5">
        <w:rPr>
          <w:sz w:val="28"/>
          <w:szCs w:val="28"/>
        </w:rPr>
        <w:t xml:space="preserve">В соответствии с Федеральным </w:t>
      </w:r>
      <w:hyperlink r:id="rId9" w:history="1">
        <w:r w:rsidR="00107055" w:rsidRPr="007206D5">
          <w:rPr>
            <w:sz w:val="28"/>
            <w:szCs w:val="28"/>
          </w:rPr>
          <w:t>законом</w:t>
        </w:r>
      </w:hyperlink>
      <w:r w:rsidR="00107055" w:rsidRPr="007206D5">
        <w:rPr>
          <w:sz w:val="28"/>
          <w:szCs w:val="28"/>
        </w:rPr>
        <w:t xml:space="preserve"> от 27.07.2010 №</w:t>
      </w:r>
      <w:r w:rsidR="00345B42" w:rsidRPr="007206D5">
        <w:rPr>
          <w:sz w:val="28"/>
          <w:szCs w:val="28"/>
        </w:rPr>
        <w:t xml:space="preserve"> </w:t>
      </w:r>
      <w:r w:rsidR="00107055" w:rsidRPr="007206D5">
        <w:rPr>
          <w:sz w:val="28"/>
          <w:szCs w:val="28"/>
        </w:rPr>
        <w:t>210-ФЗ «Об организации предоставления государственных и муниципальных услуг»,</w:t>
      </w:r>
      <w:r w:rsidR="006B5731">
        <w:rPr>
          <w:sz w:val="28"/>
          <w:szCs w:val="28"/>
        </w:rPr>
        <w:t xml:space="preserve"> </w:t>
      </w:r>
      <w:r w:rsidR="00107055" w:rsidRPr="007206D5">
        <w:rPr>
          <w:sz w:val="28"/>
          <w:szCs w:val="28"/>
        </w:rPr>
        <w:t xml:space="preserve"> </w:t>
      </w:r>
      <w:hyperlink r:id="rId10" w:history="1">
        <w:r w:rsidR="00107055" w:rsidRPr="007206D5">
          <w:rPr>
            <w:sz w:val="28"/>
            <w:szCs w:val="28"/>
          </w:rPr>
          <w:t>постановлением</w:t>
        </w:r>
      </w:hyperlink>
      <w:r w:rsidR="00107055" w:rsidRPr="007206D5">
        <w:rPr>
          <w:sz w:val="28"/>
          <w:szCs w:val="28"/>
        </w:rPr>
        <w:t xml:space="preserve"> администрации города Кемерово от 27.04.2020 №</w:t>
      </w:r>
      <w:r w:rsidR="00C318AF" w:rsidRPr="007206D5">
        <w:rPr>
          <w:sz w:val="28"/>
          <w:szCs w:val="28"/>
        </w:rPr>
        <w:t xml:space="preserve"> </w:t>
      </w:r>
      <w:r w:rsidR="00107055" w:rsidRPr="007206D5">
        <w:rPr>
          <w:sz w:val="28"/>
          <w:szCs w:val="28"/>
        </w:rPr>
        <w:t xml:space="preserve">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1" w:history="1">
        <w:r w:rsidR="00107055" w:rsidRPr="007206D5">
          <w:rPr>
            <w:sz w:val="28"/>
            <w:szCs w:val="28"/>
          </w:rPr>
          <w:t>ст</w:t>
        </w:r>
        <w:r w:rsidR="00345B42" w:rsidRPr="007206D5">
          <w:rPr>
            <w:sz w:val="28"/>
            <w:szCs w:val="28"/>
          </w:rPr>
          <w:t>атьей</w:t>
        </w:r>
        <w:r w:rsidR="00107055" w:rsidRPr="007206D5">
          <w:rPr>
            <w:sz w:val="28"/>
            <w:szCs w:val="28"/>
          </w:rPr>
          <w:t xml:space="preserve"> 45</w:t>
        </w:r>
      </w:hyperlink>
      <w:r w:rsidR="00107055" w:rsidRPr="007206D5">
        <w:rPr>
          <w:sz w:val="28"/>
          <w:szCs w:val="28"/>
        </w:rPr>
        <w:t xml:space="preserve"> Устава города Кемерово</w:t>
      </w:r>
    </w:p>
    <w:p w:rsidR="00107055" w:rsidRDefault="005F6120" w:rsidP="00EF1253">
      <w:pPr>
        <w:autoSpaceDE w:val="0"/>
        <w:autoSpaceDN w:val="0"/>
        <w:adjustRightInd w:val="0"/>
        <w:ind w:firstLine="851"/>
        <w:jc w:val="both"/>
        <w:rPr>
          <w:sz w:val="28"/>
          <w:szCs w:val="28"/>
        </w:rPr>
      </w:pPr>
      <w:r w:rsidRPr="005D2D22">
        <w:rPr>
          <w:sz w:val="28"/>
          <w:szCs w:val="28"/>
        </w:rPr>
        <w:t>1. </w:t>
      </w:r>
      <w:r w:rsidR="00107055" w:rsidRPr="005D2D22">
        <w:rPr>
          <w:sz w:val="28"/>
          <w:szCs w:val="28"/>
        </w:rPr>
        <w:t xml:space="preserve">Утвердить административный </w:t>
      </w:r>
      <w:hyperlink r:id="rId12" w:history="1">
        <w:r w:rsidR="00107055" w:rsidRPr="005D2D22">
          <w:rPr>
            <w:sz w:val="28"/>
            <w:szCs w:val="28"/>
          </w:rPr>
          <w:t>регламент</w:t>
        </w:r>
      </w:hyperlink>
      <w:r w:rsidR="00107055" w:rsidRPr="005D2D22">
        <w:rPr>
          <w:sz w:val="28"/>
          <w:szCs w:val="28"/>
        </w:rPr>
        <w:t xml:space="preserve"> предоставления муниципальной услуги </w:t>
      </w:r>
      <w:r w:rsidR="006B5731">
        <w:rPr>
          <w:sz w:val="28"/>
          <w:szCs w:val="28"/>
        </w:rPr>
        <w:t xml:space="preserve">«Предоставление информации о порядке предоставления жилищно-коммунальных услуг» </w:t>
      </w:r>
      <w:r w:rsidR="00EF1253" w:rsidRPr="005D2D22">
        <w:rPr>
          <w:sz w:val="28"/>
          <w:szCs w:val="28"/>
        </w:rPr>
        <w:t>согласно приложению к настоящему постановлению</w:t>
      </w:r>
      <w:r w:rsidR="00107055" w:rsidRPr="005D2D22">
        <w:rPr>
          <w:sz w:val="28"/>
          <w:szCs w:val="28"/>
        </w:rPr>
        <w:t>.</w:t>
      </w:r>
    </w:p>
    <w:p w:rsidR="00A30D92" w:rsidRPr="005D2D22" w:rsidRDefault="00A30D92" w:rsidP="00EF1253">
      <w:pPr>
        <w:autoSpaceDE w:val="0"/>
        <w:autoSpaceDN w:val="0"/>
        <w:adjustRightInd w:val="0"/>
        <w:ind w:firstLine="851"/>
        <w:jc w:val="both"/>
        <w:rPr>
          <w:sz w:val="28"/>
          <w:szCs w:val="28"/>
        </w:rPr>
      </w:pPr>
      <w:r>
        <w:rPr>
          <w:sz w:val="28"/>
          <w:szCs w:val="28"/>
        </w:rPr>
        <w:t>2. Признать утратившим силу постановление администрации города Кемерово от 17.02.2012 № 78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w:t>
      </w:r>
    </w:p>
    <w:p w:rsidR="00EF1253" w:rsidRPr="005D2D22" w:rsidRDefault="00A30D92" w:rsidP="00EF1253">
      <w:pPr>
        <w:tabs>
          <w:tab w:val="left" w:pos="720"/>
        </w:tabs>
        <w:ind w:firstLine="851"/>
        <w:jc w:val="both"/>
        <w:rPr>
          <w:sz w:val="28"/>
          <w:szCs w:val="28"/>
        </w:rPr>
      </w:pPr>
      <w:r>
        <w:rPr>
          <w:sz w:val="28"/>
          <w:szCs w:val="28"/>
        </w:rPr>
        <w:t>3</w:t>
      </w:r>
      <w:r w:rsidR="005F6120" w:rsidRPr="005D2D22">
        <w:rPr>
          <w:sz w:val="28"/>
          <w:szCs w:val="28"/>
        </w:rPr>
        <w:t>. </w:t>
      </w:r>
      <w:r w:rsidR="00EF1253" w:rsidRPr="005D2D22">
        <w:rPr>
          <w:sz w:val="28"/>
          <w:szCs w:val="28"/>
        </w:rPr>
        <w:t>Комитету по работе со средствами массовой информации администрац</w:t>
      </w:r>
      <w:r w:rsidR="00EC57EC">
        <w:rPr>
          <w:sz w:val="28"/>
          <w:szCs w:val="28"/>
        </w:rPr>
        <w:t>ии гор</w:t>
      </w:r>
      <w:r w:rsidR="006D42B8">
        <w:rPr>
          <w:sz w:val="28"/>
          <w:szCs w:val="28"/>
        </w:rPr>
        <w:t>ода Кемерово (Н. Н. Горбачева</w:t>
      </w:r>
      <w:r w:rsidR="00EF1253" w:rsidRPr="005D2D22">
        <w:rPr>
          <w:sz w:val="28"/>
          <w:szCs w:val="28"/>
        </w:rPr>
        <w:t>) обеспечить официальное опубликование настоящего постановления.</w:t>
      </w:r>
    </w:p>
    <w:p w:rsidR="00175894" w:rsidRPr="005D2D22" w:rsidRDefault="00A30D92" w:rsidP="00EF1253">
      <w:pPr>
        <w:tabs>
          <w:tab w:val="left" w:pos="720"/>
        </w:tabs>
        <w:ind w:firstLine="851"/>
        <w:jc w:val="both"/>
        <w:rPr>
          <w:sz w:val="28"/>
          <w:szCs w:val="28"/>
        </w:rPr>
      </w:pPr>
      <w:r>
        <w:rPr>
          <w:sz w:val="28"/>
          <w:szCs w:val="28"/>
        </w:rPr>
        <w:t>4</w:t>
      </w:r>
      <w:r w:rsidR="00EF1253" w:rsidRPr="005D2D22">
        <w:rPr>
          <w:sz w:val="28"/>
          <w:szCs w:val="28"/>
        </w:rPr>
        <w:t xml:space="preserve">. </w:t>
      </w:r>
      <w:r w:rsidR="005F6120" w:rsidRPr="005D2D22">
        <w:rPr>
          <w:sz w:val="28"/>
          <w:szCs w:val="28"/>
        </w:rPr>
        <w:t>Контроль за исполнением настоящего постановления возложить на заместителя Главы города, начальника управления жилищно-коммунального хозяйства С.</w:t>
      </w:r>
      <w:r w:rsidR="0036419C" w:rsidRPr="005D2D22">
        <w:rPr>
          <w:sz w:val="28"/>
          <w:szCs w:val="28"/>
        </w:rPr>
        <w:t> </w:t>
      </w:r>
      <w:r w:rsidR="005F6120" w:rsidRPr="005D2D22">
        <w:rPr>
          <w:sz w:val="28"/>
          <w:szCs w:val="28"/>
        </w:rPr>
        <w:t>В. Лысенко.</w:t>
      </w:r>
    </w:p>
    <w:p w:rsidR="005F6120" w:rsidRPr="005D2D22" w:rsidRDefault="005F6120" w:rsidP="00537915">
      <w:pPr>
        <w:jc w:val="both"/>
        <w:rPr>
          <w:sz w:val="28"/>
          <w:szCs w:val="28"/>
        </w:rPr>
      </w:pPr>
    </w:p>
    <w:p w:rsidR="00EF1253" w:rsidRPr="005D2D22" w:rsidRDefault="00EF1253" w:rsidP="00537915">
      <w:pPr>
        <w:jc w:val="both"/>
        <w:rPr>
          <w:sz w:val="28"/>
          <w:szCs w:val="28"/>
        </w:rPr>
      </w:pPr>
    </w:p>
    <w:p w:rsidR="00970CB1" w:rsidRPr="005D2D22" w:rsidRDefault="00970CB1" w:rsidP="00537915">
      <w:pPr>
        <w:jc w:val="both"/>
        <w:rPr>
          <w:sz w:val="28"/>
          <w:szCs w:val="28"/>
        </w:rPr>
      </w:pPr>
    </w:p>
    <w:p w:rsidR="00E21755" w:rsidRPr="005D2D22" w:rsidRDefault="00175894" w:rsidP="00537915">
      <w:pPr>
        <w:jc w:val="both"/>
        <w:rPr>
          <w:sz w:val="28"/>
          <w:szCs w:val="28"/>
        </w:rPr>
      </w:pPr>
      <w:r w:rsidRPr="005D2D22">
        <w:rPr>
          <w:sz w:val="28"/>
          <w:szCs w:val="28"/>
        </w:rPr>
        <w:t>Глав</w:t>
      </w:r>
      <w:r w:rsidR="00A30D92">
        <w:rPr>
          <w:sz w:val="28"/>
          <w:szCs w:val="28"/>
        </w:rPr>
        <w:t>а</w:t>
      </w:r>
      <w:r w:rsidRPr="005D2D22">
        <w:rPr>
          <w:sz w:val="28"/>
          <w:szCs w:val="28"/>
        </w:rPr>
        <w:t xml:space="preserve"> города </w:t>
      </w:r>
      <w:r w:rsidRPr="005D2D22">
        <w:rPr>
          <w:sz w:val="28"/>
          <w:szCs w:val="28"/>
        </w:rPr>
        <w:tab/>
      </w:r>
      <w:r w:rsidRPr="005D2D22">
        <w:rPr>
          <w:sz w:val="28"/>
          <w:szCs w:val="28"/>
        </w:rPr>
        <w:tab/>
      </w:r>
      <w:r w:rsidR="00C94453">
        <w:rPr>
          <w:sz w:val="28"/>
          <w:szCs w:val="28"/>
        </w:rPr>
        <w:t xml:space="preserve">                                              </w:t>
      </w:r>
      <w:r w:rsidR="00892DD6">
        <w:rPr>
          <w:sz w:val="28"/>
          <w:szCs w:val="28"/>
        </w:rPr>
        <w:t xml:space="preserve">              </w:t>
      </w:r>
      <w:r w:rsidR="00A30D92">
        <w:rPr>
          <w:sz w:val="28"/>
          <w:szCs w:val="28"/>
        </w:rPr>
        <w:t xml:space="preserve">         И.</w:t>
      </w:r>
      <w:r w:rsidR="00892DD6">
        <w:rPr>
          <w:sz w:val="28"/>
          <w:szCs w:val="28"/>
        </w:rPr>
        <w:t xml:space="preserve"> В. </w:t>
      </w:r>
      <w:r w:rsidR="00A30D92">
        <w:rPr>
          <w:sz w:val="28"/>
          <w:szCs w:val="28"/>
        </w:rPr>
        <w:t>Середюк</w:t>
      </w:r>
    </w:p>
    <w:p w:rsidR="005D2D22" w:rsidRPr="005D2D22" w:rsidRDefault="005D2D22" w:rsidP="005D2D22">
      <w:pPr>
        <w:autoSpaceDE w:val="0"/>
        <w:autoSpaceDN w:val="0"/>
        <w:adjustRightInd w:val="0"/>
        <w:jc w:val="center"/>
        <w:outlineLvl w:val="0"/>
        <w:rPr>
          <w:sz w:val="28"/>
          <w:szCs w:val="28"/>
        </w:rPr>
      </w:pPr>
      <w:r w:rsidRPr="005D2D22">
        <w:rPr>
          <w:sz w:val="28"/>
          <w:szCs w:val="28"/>
        </w:rPr>
        <w:t xml:space="preserve">                                                                                                    </w:t>
      </w:r>
    </w:p>
    <w:p w:rsidR="005D2D22" w:rsidRPr="005D2D22" w:rsidRDefault="005D2D22" w:rsidP="005D2D22">
      <w:pPr>
        <w:autoSpaceDE w:val="0"/>
        <w:autoSpaceDN w:val="0"/>
        <w:adjustRightInd w:val="0"/>
        <w:jc w:val="right"/>
        <w:outlineLvl w:val="0"/>
        <w:rPr>
          <w:b/>
          <w:bCs/>
          <w:sz w:val="28"/>
          <w:szCs w:val="28"/>
          <w:lang w:eastAsia="zh-CN"/>
        </w:rPr>
      </w:pPr>
    </w:p>
    <w:p w:rsidR="005D2D22" w:rsidRPr="005D2D22" w:rsidRDefault="0070328E" w:rsidP="005D2D22">
      <w:pPr>
        <w:jc w:val="center"/>
        <w:rPr>
          <w:b/>
          <w:bCs/>
          <w:sz w:val="28"/>
          <w:szCs w:val="28"/>
          <w:lang w:eastAsia="zh-CN"/>
        </w:rPr>
      </w:pPr>
      <w:r w:rsidRPr="005D2D22">
        <w:rPr>
          <w:noProof/>
          <w:sz w:val="28"/>
          <w:szCs w:val="28"/>
          <w:lang w:eastAsia="en-US"/>
        </w:rPr>
        <w:lastRenderedPageBreak/>
        <mc:AlternateContent>
          <mc:Choice Requires="wps">
            <w:drawing>
              <wp:anchor distT="45720" distB="45720" distL="114300" distR="114300" simplePos="0" relativeHeight="251657728" behindDoc="0" locked="0" layoutInCell="1" allowOverlap="1">
                <wp:simplePos x="0" y="0"/>
                <wp:positionH relativeFrom="margin">
                  <wp:posOffset>3491230</wp:posOffset>
                </wp:positionH>
                <wp:positionV relativeFrom="paragraph">
                  <wp:posOffset>85090</wp:posOffset>
                </wp:positionV>
                <wp:extent cx="2820035" cy="1029970"/>
                <wp:effectExtent l="635" t="0" r="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D22" w:rsidRDefault="005D2D22" w:rsidP="005D2D22">
                            <w:pPr>
                              <w:autoSpaceDE w:val="0"/>
                              <w:autoSpaceDN w:val="0"/>
                              <w:adjustRightInd w:val="0"/>
                              <w:jc w:val="center"/>
                              <w:outlineLvl w:val="0"/>
                              <w:rPr>
                                <w:sz w:val="28"/>
                                <w:szCs w:val="28"/>
                              </w:rPr>
                            </w:pPr>
                            <w:r>
                              <w:rPr>
                                <w:sz w:val="28"/>
                                <w:szCs w:val="28"/>
                              </w:rPr>
                              <w:t>ПРИЛОЖЕНИЕ</w:t>
                            </w:r>
                          </w:p>
                          <w:p w:rsidR="005D2D22" w:rsidRDefault="005D2D22" w:rsidP="005D2D22">
                            <w:pPr>
                              <w:autoSpaceDE w:val="0"/>
                              <w:autoSpaceDN w:val="0"/>
                              <w:adjustRightInd w:val="0"/>
                              <w:outlineLvl w:val="0"/>
                              <w:rPr>
                                <w:sz w:val="28"/>
                                <w:szCs w:val="28"/>
                              </w:rPr>
                            </w:pPr>
                            <w:r>
                              <w:rPr>
                                <w:sz w:val="28"/>
                                <w:szCs w:val="28"/>
                              </w:rPr>
                              <w:t>к постановлению администрации</w:t>
                            </w:r>
                          </w:p>
                          <w:p w:rsidR="005D2D22" w:rsidRDefault="005D2D22" w:rsidP="005D2D22">
                            <w:pPr>
                              <w:autoSpaceDE w:val="0"/>
                              <w:autoSpaceDN w:val="0"/>
                              <w:adjustRightInd w:val="0"/>
                              <w:jc w:val="center"/>
                              <w:outlineLvl w:val="0"/>
                              <w:rPr>
                                <w:sz w:val="28"/>
                                <w:szCs w:val="28"/>
                              </w:rPr>
                            </w:pPr>
                            <w:r>
                              <w:rPr>
                                <w:sz w:val="28"/>
                                <w:szCs w:val="28"/>
                              </w:rPr>
                              <w:t>города Кемерово                                                                                                                                                         от___________20___ №_________</w:t>
                            </w:r>
                          </w:p>
                          <w:p w:rsidR="005D2D22" w:rsidRDefault="005D2D22" w:rsidP="005D2D22">
                            <w:pPr>
                              <w:jc w:val="center"/>
                              <w:rPr>
                                <w:rFonts w:ascii="Calibri" w:hAnsi="Calibri"/>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4.9pt;margin-top:6.7pt;width:222.05pt;height:81.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tlmwIAABY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" stroked="f">
                <v:textbox>
                  <w:txbxContent>
                    <w:p w:rsidR="005D2D22" w:rsidRDefault="005D2D22" w:rsidP="005D2D22">
                      <w:pPr>
                        <w:autoSpaceDE w:val="0"/>
                        <w:autoSpaceDN w:val="0"/>
                        <w:adjustRightInd w:val="0"/>
                        <w:jc w:val="center"/>
                        <w:outlineLvl w:val="0"/>
                        <w:rPr>
                          <w:sz w:val="28"/>
                          <w:szCs w:val="28"/>
                        </w:rPr>
                      </w:pPr>
                      <w:r>
                        <w:rPr>
                          <w:sz w:val="28"/>
                          <w:szCs w:val="28"/>
                        </w:rPr>
                        <w:t>ПРИЛОЖЕНИЕ</w:t>
                      </w:r>
                    </w:p>
                    <w:p w:rsidR="005D2D22" w:rsidRDefault="005D2D22" w:rsidP="005D2D22">
                      <w:pPr>
                        <w:autoSpaceDE w:val="0"/>
                        <w:autoSpaceDN w:val="0"/>
                        <w:adjustRightInd w:val="0"/>
                        <w:outlineLvl w:val="0"/>
                        <w:rPr>
                          <w:sz w:val="28"/>
                          <w:szCs w:val="28"/>
                        </w:rPr>
                      </w:pPr>
                      <w:r>
                        <w:rPr>
                          <w:sz w:val="28"/>
                          <w:szCs w:val="28"/>
                        </w:rPr>
                        <w:t>к постановлению администрации</w:t>
                      </w:r>
                    </w:p>
                    <w:p w:rsidR="005D2D22" w:rsidRDefault="005D2D22" w:rsidP="005D2D22">
                      <w:pPr>
                        <w:autoSpaceDE w:val="0"/>
                        <w:autoSpaceDN w:val="0"/>
                        <w:adjustRightInd w:val="0"/>
                        <w:jc w:val="center"/>
                        <w:outlineLvl w:val="0"/>
                        <w:rPr>
                          <w:sz w:val="28"/>
                          <w:szCs w:val="28"/>
                        </w:rPr>
                      </w:pPr>
                      <w:r>
                        <w:rPr>
                          <w:sz w:val="28"/>
                          <w:szCs w:val="28"/>
                        </w:rPr>
                        <w:t>города Кемерово                                                                                                                                                         от___________20___ №_________</w:t>
                      </w:r>
                    </w:p>
                    <w:p w:rsidR="005D2D22" w:rsidRDefault="005D2D22" w:rsidP="005D2D22">
                      <w:pPr>
                        <w:jc w:val="center"/>
                        <w:rPr>
                          <w:rFonts w:ascii="Calibri" w:hAnsi="Calibri"/>
                          <w:sz w:val="22"/>
                          <w:szCs w:val="22"/>
                          <w:lang w:eastAsia="en-US"/>
                        </w:rPr>
                      </w:pPr>
                    </w:p>
                  </w:txbxContent>
                </v:textbox>
                <w10:wrap type="square" anchorx="margin"/>
              </v:shape>
            </w:pict>
          </mc:Fallback>
        </mc:AlternateContent>
      </w:r>
    </w:p>
    <w:p w:rsidR="00C94453" w:rsidRDefault="00C94453" w:rsidP="005D2D22">
      <w:pPr>
        <w:jc w:val="center"/>
        <w:rPr>
          <w:b/>
          <w:bCs/>
          <w:sz w:val="28"/>
          <w:szCs w:val="28"/>
          <w:lang w:eastAsia="zh-CN"/>
        </w:rPr>
      </w:pPr>
    </w:p>
    <w:p w:rsidR="006B5731" w:rsidRDefault="006B5731" w:rsidP="005D2D22">
      <w:pPr>
        <w:jc w:val="center"/>
        <w:rPr>
          <w:b/>
          <w:bCs/>
          <w:sz w:val="28"/>
          <w:szCs w:val="28"/>
          <w:lang w:eastAsia="zh-CN"/>
        </w:rPr>
      </w:pPr>
    </w:p>
    <w:p w:rsidR="006B5731" w:rsidRDefault="006B5731" w:rsidP="005D2D22">
      <w:pPr>
        <w:jc w:val="center"/>
        <w:rPr>
          <w:b/>
          <w:bCs/>
          <w:sz w:val="28"/>
          <w:szCs w:val="28"/>
          <w:lang w:eastAsia="zh-CN"/>
        </w:rPr>
      </w:pPr>
    </w:p>
    <w:p w:rsidR="006B5731" w:rsidRDefault="006B5731" w:rsidP="005D2D22">
      <w:pPr>
        <w:jc w:val="center"/>
        <w:rPr>
          <w:b/>
          <w:bCs/>
          <w:sz w:val="28"/>
          <w:szCs w:val="28"/>
          <w:lang w:eastAsia="zh-CN"/>
        </w:rPr>
      </w:pPr>
    </w:p>
    <w:p w:rsidR="006B5731" w:rsidRDefault="006B5731" w:rsidP="005D2D22">
      <w:pPr>
        <w:jc w:val="center"/>
        <w:rPr>
          <w:b/>
          <w:bCs/>
          <w:sz w:val="28"/>
          <w:szCs w:val="28"/>
          <w:lang w:eastAsia="zh-CN"/>
        </w:rPr>
      </w:pPr>
    </w:p>
    <w:p w:rsidR="005D2D22" w:rsidRPr="005D2D22" w:rsidRDefault="005D2D22" w:rsidP="005D2D22">
      <w:pPr>
        <w:jc w:val="center"/>
        <w:rPr>
          <w:b/>
          <w:bCs/>
          <w:sz w:val="28"/>
          <w:szCs w:val="28"/>
          <w:lang w:eastAsia="zh-CN"/>
        </w:rPr>
      </w:pPr>
      <w:r w:rsidRPr="005D2D22">
        <w:rPr>
          <w:b/>
          <w:bCs/>
          <w:sz w:val="28"/>
          <w:szCs w:val="28"/>
          <w:lang w:eastAsia="zh-CN"/>
        </w:rPr>
        <w:t xml:space="preserve">Административный регламент </w:t>
      </w:r>
    </w:p>
    <w:p w:rsidR="006B5731" w:rsidRPr="005D2D22" w:rsidRDefault="005D2D22" w:rsidP="006B5731">
      <w:pPr>
        <w:jc w:val="center"/>
        <w:rPr>
          <w:sz w:val="28"/>
          <w:szCs w:val="28"/>
        </w:rPr>
      </w:pPr>
      <w:r w:rsidRPr="005D2D22">
        <w:rPr>
          <w:b/>
          <w:bCs/>
          <w:sz w:val="28"/>
          <w:szCs w:val="28"/>
          <w:lang w:eastAsia="zh-CN"/>
        </w:rPr>
        <w:t xml:space="preserve">предоставления муниципальной услуги </w:t>
      </w:r>
      <w:r w:rsidR="006B5731" w:rsidRPr="006B5731">
        <w:rPr>
          <w:b/>
          <w:sz w:val="28"/>
          <w:szCs w:val="28"/>
        </w:rPr>
        <w:t>«Предоставление информации о порядке предоставления жилищно-коммунальных услуг»</w:t>
      </w:r>
    </w:p>
    <w:p w:rsidR="006B5731" w:rsidRDefault="006B5731" w:rsidP="005D2D22">
      <w:pPr>
        <w:jc w:val="center"/>
        <w:rPr>
          <w:b/>
          <w:bCs/>
          <w:sz w:val="28"/>
          <w:szCs w:val="28"/>
          <w:lang w:eastAsia="zh-CN"/>
        </w:rPr>
      </w:pPr>
    </w:p>
    <w:p w:rsidR="005D2D22" w:rsidRPr="005D2D22" w:rsidRDefault="005D2D22" w:rsidP="005D2D22">
      <w:pPr>
        <w:jc w:val="center"/>
        <w:rPr>
          <w:b/>
          <w:sz w:val="28"/>
          <w:szCs w:val="28"/>
        </w:rPr>
      </w:pPr>
      <w:r w:rsidRPr="005D2D22">
        <w:rPr>
          <w:b/>
          <w:sz w:val="28"/>
          <w:szCs w:val="28"/>
        </w:rPr>
        <w:t>1. Общие положения</w:t>
      </w:r>
    </w:p>
    <w:p w:rsidR="005D2D22" w:rsidRPr="005D2D22" w:rsidRDefault="005D2D22" w:rsidP="005D2D22">
      <w:pPr>
        <w:jc w:val="center"/>
        <w:rPr>
          <w:b/>
          <w:sz w:val="28"/>
          <w:szCs w:val="28"/>
        </w:rPr>
      </w:pPr>
    </w:p>
    <w:p w:rsidR="005D2D22" w:rsidRPr="005D2D22" w:rsidRDefault="005D2D22" w:rsidP="00983D43">
      <w:pPr>
        <w:autoSpaceDE w:val="0"/>
        <w:autoSpaceDN w:val="0"/>
        <w:adjustRightInd w:val="0"/>
        <w:ind w:firstLine="709"/>
        <w:jc w:val="both"/>
        <w:rPr>
          <w:sz w:val="28"/>
          <w:szCs w:val="28"/>
        </w:rPr>
      </w:pPr>
      <w:r w:rsidRPr="005D2D22">
        <w:rPr>
          <w:sz w:val="28"/>
          <w:szCs w:val="28"/>
        </w:rPr>
        <w:t>1.1. Предмет регулирования административного регламента.</w:t>
      </w:r>
    </w:p>
    <w:p w:rsidR="003F4839" w:rsidRDefault="005D2D22" w:rsidP="00983D43">
      <w:pPr>
        <w:autoSpaceDE w:val="0"/>
        <w:autoSpaceDN w:val="0"/>
        <w:adjustRightInd w:val="0"/>
        <w:ind w:firstLine="709"/>
        <w:jc w:val="both"/>
        <w:rPr>
          <w:sz w:val="28"/>
          <w:szCs w:val="28"/>
        </w:rPr>
      </w:pPr>
      <w:r w:rsidRPr="005D2D22">
        <w:rPr>
          <w:sz w:val="28"/>
          <w:szCs w:val="28"/>
        </w:rPr>
        <w:t xml:space="preserve">Административный регламент предоставления муниципальной услуги </w:t>
      </w:r>
      <w:r w:rsidR="006B5731">
        <w:rPr>
          <w:sz w:val="28"/>
          <w:szCs w:val="28"/>
        </w:rPr>
        <w:t xml:space="preserve">«Предоставление информации о порядке предоставления жилищно-коммунальных услуг» </w:t>
      </w:r>
      <w:r w:rsidR="006B5731" w:rsidRPr="005D2D22">
        <w:rPr>
          <w:sz w:val="28"/>
          <w:szCs w:val="28"/>
        </w:rPr>
        <w:t xml:space="preserve"> </w:t>
      </w:r>
      <w:r w:rsidRPr="005D2D22">
        <w:rPr>
          <w:sz w:val="28"/>
          <w:szCs w:val="28"/>
        </w:rPr>
        <w:t>(далее - административный</w:t>
      </w:r>
      <w:r w:rsidR="003317C1">
        <w:rPr>
          <w:sz w:val="28"/>
          <w:szCs w:val="28"/>
        </w:rPr>
        <w:t xml:space="preserve"> регламент</w:t>
      </w:r>
      <w:r w:rsidRPr="005D2D22">
        <w:rPr>
          <w:sz w:val="28"/>
          <w:szCs w:val="28"/>
        </w:rPr>
        <w:t xml:space="preserve">) - </w:t>
      </w:r>
      <w:r w:rsidR="003F4839" w:rsidRPr="003F4839">
        <w:rPr>
          <w:sz w:val="28"/>
          <w:szCs w:val="28"/>
        </w:rPr>
        <w:t>нормативный правовой акт органа местного самоуправления, наделенного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r w:rsidR="003F4839">
        <w:rPr>
          <w:sz w:val="28"/>
          <w:szCs w:val="28"/>
        </w:rPr>
        <w:t>.</w:t>
      </w:r>
    </w:p>
    <w:p w:rsidR="003F4839" w:rsidRPr="003F4839" w:rsidRDefault="003F4839" w:rsidP="00983D43">
      <w:pPr>
        <w:autoSpaceDE w:val="0"/>
        <w:autoSpaceDN w:val="0"/>
        <w:adjustRightInd w:val="0"/>
        <w:ind w:firstLine="709"/>
        <w:jc w:val="both"/>
        <w:rPr>
          <w:sz w:val="28"/>
          <w:szCs w:val="28"/>
        </w:rPr>
      </w:pPr>
      <w:r w:rsidRPr="003F4839">
        <w:rPr>
          <w:sz w:val="28"/>
          <w:szCs w:val="28"/>
        </w:rPr>
        <w:t>Административный регламент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w:t>
      </w:r>
      <w:r w:rsidR="00345B42">
        <w:rPr>
          <w:sz w:val="28"/>
          <w:szCs w:val="28"/>
        </w:rPr>
        <w:t xml:space="preserve"> </w:t>
      </w:r>
      <w:r w:rsidRPr="00323147">
        <w:rPr>
          <w:sz w:val="28"/>
          <w:szCs w:val="28"/>
        </w:rPr>
        <w:t>физическими или юридическими лицами, индивидуальными предпринимателями, их уполномоченными представителями</w:t>
      </w:r>
      <w:r w:rsidRPr="003F4839">
        <w:rPr>
          <w:sz w:val="28"/>
          <w:szCs w:val="28"/>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D2D22" w:rsidRPr="005D2D22" w:rsidRDefault="005D2D22" w:rsidP="00983D43">
      <w:pPr>
        <w:autoSpaceDE w:val="0"/>
        <w:autoSpaceDN w:val="0"/>
        <w:adjustRightInd w:val="0"/>
        <w:ind w:firstLine="709"/>
        <w:jc w:val="both"/>
        <w:rPr>
          <w:sz w:val="28"/>
          <w:szCs w:val="28"/>
        </w:rPr>
      </w:pPr>
      <w:r w:rsidRPr="005D2D22">
        <w:rPr>
          <w:sz w:val="28"/>
          <w:szCs w:val="28"/>
        </w:rPr>
        <w:t>1.2. Круг заявителей.</w:t>
      </w:r>
    </w:p>
    <w:p w:rsidR="00F02D81" w:rsidRDefault="005D2D22" w:rsidP="00F37581">
      <w:pPr>
        <w:autoSpaceDE w:val="0"/>
        <w:autoSpaceDN w:val="0"/>
        <w:adjustRightInd w:val="0"/>
        <w:ind w:firstLine="709"/>
        <w:jc w:val="both"/>
        <w:rPr>
          <w:sz w:val="28"/>
          <w:szCs w:val="28"/>
        </w:rPr>
      </w:pPr>
      <w:r w:rsidRPr="005D2D22">
        <w:rPr>
          <w:sz w:val="28"/>
          <w:szCs w:val="28"/>
        </w:rPr>
        <w:t xml:space="preserve">Заявителями при предоставлении муниципальной </w:t>
      </w:r>
      <w:r w:rsidR="006B5731">
        <w:rPr>
          <w:sz w:val="28"/>
          <w:szCs w:val="28"/>
        </w:rPr>
        <w:t xml:space="preserve">услуги являются </w:t>
      </w:r>
      <w:r w:rsidR="00F02D81">
        <w:rPr>
          <w:sz w:val="28"/>
          <w:szCs w:val="28"/>
        </w:rPr>
        <w:t>граждане Российской Федерации, лица без гражданства и иностранные граждане на равных основаниях, если иное не предусмотрено законодательством Российской Федерации (далее - заявители).</w:t>
      </w:r>
    </w:p>
    <w:p w:rsidR="005D2D22" w:rsidRPr="007206D5" w:rsidRDefault="005D2D22" w:rsidP="00983D43">
      <w:pPr>
        <w:ind w:firstLine="709"/>
        <w:jc w:val="both"/>
        <w:rPr>
          <w:sz w:val="28"/>
          <w:szCs w:val="28"/>
        </w:rPr>
      </w:pPr>
      <w:r w:rsidRPr="007206D5">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5D2D22" w:rsidRPr="007206D5" w:rsidRDefault="005D2D22" w:rsidP="00983D43">
      <w:pPr>
        <w:ind w:firstLine="709"/>
        <w:jc w:val="both"/>
        <w:rPr>
          <w:sz w:val="28"/>
          <w:szCs w:val="28"/>
        </w:rPr>
      </w:pPr>
      <w:r w:rsidRPr="007206D5">
        <w:rPr>
          <w:sz w:val="28"/>
          <w:szCs w:val="28"/>
        </w:rPr>
        <w:t>1.3. Требования к порядку информирования о предоставлении муниципальной услуги.</w:t>
      </w:r>
    </w:p>
    <w:p w:rsidR="005D2D22" w:rsidRPr="007206D5" w:rsidRDefault="005D2D22" w:rsidP="00983D43">
      <w:pPr>
        <w:ind w:firstLine="709"/>
        <w:jc w:val="both"/>
        <w:rPr>
          <w:sz w:val="28"/>
          <w:szCs w:val="28"/>
        </w:rPr>
      </w:pPr>
      <w:r w:rsidRPr="007206D5">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5D2D22" w:rsidRPr="007206D5" w:rsidRDefault="005D2D22" w:rsidP="00983D43">
      <w:pPr>
        <w:ind w:firstLine="709"/>
        <w:jc w:val="both"/>
        <w:rPr>
          <w:sz w:val="28"/>
          <w:szCs w:val="28"/>
        </w:rPr>
      </w:pPr>
      <w:r w:rsidRPr="007206D5">
        <w:rPr>
          <w:sz w:val="28"/>
          <w:szCs w:val="28"/>
        </w:rPr>
        <w:t xml:space="preserve">- специалистом </w:t>
      </w:r>
      <w:r w:rsidR="00C318AF" w:rsidRPr="007206D5">
        <w:rPr>
          <w:sz w:val="28"/>
          <w:szCs w:val="28"/>
        </w:rPr>
        <w:t>администрации города Кемерово (далее -</w:t>
      </w:r>
      <w:r w:rsidRPr="007206D5">
        <w:rPr>
          <w:sz w:val="28"/>
          <w:szCs w:val="28"/>
        </w:rPr>
        <w:t>уполномоченн</w:t>
      </w:r>
      <w:r w:rsidR="00C318AF" w:rsidRPr="007206D5">
        <w:rPr>
          <w:sz w:val="28"/>
          <w:szCs w:val="28"/>
        </w:rPr>
        <w:t>ый</w:t>
      </w:r>
      <w:r w:rsidRPr="007206D5">
        <w:rPr>
          <w:sz w:val="28"/>
          <w:szCs w:val="28"/>
        </w:rPr>
        <w:t xml:space="preserve"> орган</w:t>
      </w:r>
      <w:r w:rsidR="00C318AF" w:rsidRPr="007206D5">
        <w:rPr>
          <w:sz w:val="28"/>
          <w:szCs w:val="28"/>
        </w:rPr>
        <w:t>)</w:t>
      </w:r>
      <w:r w:rsidRPr="007206D5">
        <w:rPr>
          <w:sz w:val="28"/>
          <w:szCs w:val="28"/>
        </w:rPr>
        <w:t xml:space="preserve">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C318AF" w:rsidRPr="007206D5">
        <w:rPr>
          <w:sz w:val="28"/>
          <w:szCs w:val="28"/>
        </w:rPr>
        <w:t xml:space="preserve">уполномоченного органа </w:t>
      </w:r>
      <w:r w:rsidRPr="007206D5">
        <w:rPr>
          <w:sz w:val="28"/>
          <w:szCs w:val="28"/>
        </w:rPr>
        <w:t>в информационно</w:t>
      </w:r>
      <w:r w:rsidRPr="005D2D22">
        <w:rPr>
          <w:sz w:val="28"/>
          <w:szCs w:val="28"/>
        </w:rPr>
        <w:t>-</w:t>
      </w:r>
      <w:r w:rsidRPr="007206D5">
        <w:rPr>
          <w:sz w:val="28"/>
          <w:szCs w:val="28"/>
        </w:rPr>
        <w:lastRenderedPageBreak/>
        <w:t xml:space="preserve">телекоммуникационной сети «Интернет» </w:t>
      </w:r>
      <w:r w:rsidR="00C156FC" w:rsidRPr="007206D5">
        <w:rPr>
          <w:sz w:val="28"/>
          <w:szCs w:val="28"/>
        </w:rPr>
        <w:t>(</w:t>
      </w:r>
      <w:r w:rsidR="00C156FC" w:rsidRPr="007206D5">
        <w:rPr>
          <w:sz w:val="28"/>
          <w:szCs w:val="28"/>
          <w:lang w:val="en-US"/>
        </w:rPr>
        <w:t>www</w:t>
      </w:r>
      <w:r w:rsidR="00C156FC" w:rsidRPr="007206D5">
        <w:rPr>
          <w:sz w:val="28"/>
          <w:szCs w:val="28"/>
        </w:rPr>
        <w:t>.</w:t>
      </w:r>
      <w:r w:rsidR="00C156FC" w:rsidRPr="007206D5">
        <w:rPr>
          <w:sz w:val="28"/>
          <w:szCs w:val="28"/>
          <w:lang w:val="en-US"/>
        </w:rPr>
        <w:t>kemerovo</w:t>
      </w:r>
      <w:r w:rsidR="00C156FC" w:rsidRPr="007206D5">
        <w:rPr>
          <w:sz w:val="28"/>
          <w:szCs w:val="28"/>
        </w:rPr>
        <w:t>.</w:t>
      </w:r>
      <w:r w:rsidR="00C156FC" w:rsidRPr="007206D5">
        <w:rPr>
          <w:sz w:val="28"/>
          <w:szCs w:val="28"/>
          <w:lang w:val="en-US"/>
        </w:rPr>
        <w:t>ru</w:t>
      </w:r>
      <w:r w:rsidR="00C156FC" w:rsidRPr="007206D5">
        <w:rPr>
          <w:sz w:val="28"/>
          <w:szCs w:val="28"/>
        </w:rPr>
        <w:t xml:space="preserve">) </w:t>
      </w:r>
      <w:r w:rsidRPr="007206D5">
        <w:rPr>
          <w:sz w:val="28"/>
          <w:szCs w:val="28"/>
        </w:rPr>
        <w:t>(далее – официальный сайт уполномоченного органа);</w:t>
      </w:r>
    </w:p>
    <w:p w:rsidR="005D2D22" w:rsidRPr="005D2D22" w:rsidRDefault="005D2D22" w:rsidP="005D2D22">
      <w:pPr>
        <w:ind w:firstLine="709"/>
        <w:jc w:val="both"/>
        <w:rPr>
          <w:sz w:val="28"/>
          <w:szCs w:val="28"/>
        </w:rPr>
      </w:pPr>
      <w:r w:rsidRPr="007206D5">
        <w:rPr>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w:t>
      </w:r>
      <w:r w:rsidR="00C156FC" w:rsidRPr="007206D5">
        <w:rPr>
          <w:sz w:val="28"/>
          <w:szCs w:val="28"/>
        </w:rPr>
        <w:t>ПГ</w:t>
      </w:r>
      <w:r w:rsidRPr="007206D5">
        <w:rPr>
          <w:sz w:val="28"/>
          <w:szCs w:val="28"/>
        </w:rPr>
        <w:t xml:space="preserve">У), </w:t>
      </w:r>
      <w:r w:rsidR="00C156FC" w:rsidRPr="007206D5">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r w:rsidRPr="007206D5">
        <w:rPr>
          <w:sz w:val="28"/>
          <w:szCs w:val="28"/>
        </w:rPr>
        <w:t>;</w:t>
      </w:r>
    </w:p>
    <w:p w:rsidR="005D2D22" w:rsidRPr="005D2D22" w:rsidRDefault="005D2D22" w:rsidP="005D2D22">
      <w:pPr>
        <w:ind w:firstLine="709"/>
        <w:jc w:val="both"/>
        <w:rPr>
          <w:sz w:val="28"/>
          <w:szCs w:val="28"/>
        </w:rPr>
      </w:pPr>
      <w:r w:rsidRPr="005D2D22">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D2D22" w:rsidRPr="005D2D22" w:rsidRDefault="005D2D22" w:rsidP="005D2D22">
      <w:pPr>
        <w:ind w:firstLine="709"/>
        <w:jc w:val="both"/>
        <w:rPr>
          <w:sz w:val="28"/>
          <w:szCs w:val="28"/>
        </w:rPr>
      </w:pPr>
      <w:r w:rsidRPr="005D2D22">
        <w:rPr>
          <w:sz w:val="28"/>
          <w:szCs w:val="28"/>
        </w:rPr>
        <w:t>- путем публикации информационных материалов в средствах массовой информации;</w:t>
      </w:r>
    </w:p>
    <w:p w:rsidR="005D2D22" w:rsidRPr="005D2D22" w:rsidRDefault="005D2D22" w:rsidP="005D2D22">
      <w:pPr>
        <w:ind w:firstLine="709"/>
        <w:jc w:val="both"/>
        <w:rPr>
          <w:sz w:val="28"/>
          <w:szCs w:val="28"/>
        </w:rPr>
      </w:pPr>
      <w:r w:rsidRPr="005D2D22">
        <w:rPr>
          <w:sz w:val="28"/>
          <w:szCs w:val="28"/>
        </w:rPr>
        <w:t xml:space="preserve">- посредством </w:t>
      </w:r>
      <w:r w:rsidR="00B1614D">
        <w:rPr>
          <w:sz w:val="28"/>
          <w:szCs w:val="28"/>
        </w:rPr>
        <w:t>ответов на письменные обращения.</w:t>
      </w:r>
    </w:p>
    <w:p w:rsidR="005D2D22" w:rsidRPr="005D2D22" w:rsidRDefault="005D2D22" w:rsidP="005D2D22">
      <w:pPr>
        <w:ind w:firstLine="709"/>
        <w:jc w:val="both"/>
        <w:rPr>
          <w:sz w:val="28"/>
          <w:szCs w:val="28"/>
        </w:rPr>
      </w:pPr>
      <w:r w:rsidRPr="005D2D22">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156FC" w:rsidRPr="00C156FC" w:rsidRDefault="00C156FC" w:rsidP="00C156FC">
      <w:pPr>
        <w:suppressAutoHyphens/>
        <w:autoSpaceDE w:val="0"/>
        <w:ind w:right="142" w:firstLine="709"/>
        <w:jc w:val="both"/>
        <w:rPr>
          <w:sz w:val="28"/>
          <w:szCs w:val="28"/>
          <w:lang w:eastAsia="zh-CN"/>
        </w:rPr>
      </w:pPr>
      <w:r w:rsidRPr="007206D5">
        <w:rPr>
          <w:sz w:val="28"/>
          <w:szCs w:val="28"/>
          <w:lang w:eastAsia="zh-CN"/>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5D2D22" w:rsidRPr="005D2D22" w:rsidRDefault="005D2D22" w:rsidP="005D2D22">
      <w:pPr>
        <w:ind w:firstLine="709"/>
        <w:jc w:val="both"/>
        <w:rPr>
          <w:sz w:val="28"/>
          <w:szCs w:val="28"/>
        </w:rPr>
      </w:pPr>
    </w:p>
    <w:p w:rsidR="005D2D22" w:rsidRDefault="005D2D22" w:rsidP="00BA0862">
      <w:pPr>
        <w:ind w:firstLine="709"/>
        <w:jc w:val="center"/>
        <w:rPr>
          <w:b/>
          <w:sz w:val="28"/>
          <w:szCs w:val="28"/>
        </w:rPr>
      </w:pPr>
      <w:r w:rsidRPr="00BA0862">
        <w:rPr>
          <w:b/>
          <w:sz w:val="28"/>
          <w:szCs w:val="28"/>
        </w:rPr>
        <w:t>2. Стандарт предоставления муниципальной услуги</w:t>
      </w:r>
    </w:p>
    <w:p w:rsidR="00BA0862" w:rsidRPr="00BA0862" w:rsidRDefault="00BA0862" w:rsidP="00BA0862">
      <w:pPr>
        <w:ind w:firstLine="709"/>
        <w:jc w:val="center"/>
        <w:rPr>
          <w:b/>
          <w:sz w:val="28"/>
          <w:szCs w:val="28"/>
        </w:rPr>
      </w:pPr>
    </w:p>
    <w:p w:rsidR="00C156FC" w:rsidRPr="007206D5" w:rsidRDefault="005D2D22" w:rsidP="005D2D22">
      <w:pPr>
        <w:ind w:firstLine="709"/>
        <w:jc w:val="both"/>
        <w:rPr>
          <w:sz w:val="28"/>
          <w:szCs w:val="28"/>
        </w:rPr>
      </w:pPr>
      <w:r w:rsidRPr="007206D5">
        <w:rPr>
          <w:sz w:val="28"/>
          <w:szCs w:val="28"/>
        </w:rPr>
        <w:t xml:space="preserve">2.1. </w:t>
      </w:r>
      <w:r w:rsidR="00C156FC" w:rsidRPr="007206D5">
        <w:rPr>
          <w:sz w:val="28"/>
          <w:szCs w:val="28"/>
        </w:rPr>
        <w:t>Наименование муниципальной услуги.</w:t>
      </w:r>
    </w:p>
    <w:p w:rsidR="005D2D22" w:rsidRPr="007206D5" w:rsidRDefault="005D2D22" w:rsidP="005D2D22">
      <w:pPr>
        <w:ind w:firstLine="709"/>
        <w:jc w:val="both"/>
        <w:rPr>
          <w:sz w:val="28"/>
          <w:szCs w:val="28"/>
        </w:rPr>
      </w:pPr>
      <w:r w:rsidRPr="007206D5">
        <w:rPr>
          <w:sz w:val="28"/>
          <w:szCs w:val="28"/>
        </w:rPr>
        <w:t>Наименование муниципальной услуги -</w:t>
      </w:r>
      <w:r w:rsidR="006B5731">
        <w:rPr>
          <w:sz w:val="28"/>
          <w:szCs w:val="28"/>
        </w:rPr>
        <w:t xml:space="preserve"> «Предоставление информации о порядке предоставления жилищно-коммунальных услуг»</w:t>
      </w:r>
      <w:r w:rsidRPr="007206D5">
        <w:rPr>
          <w:sz w:val="28"/>
          <w:szCs w:val="28"/>
        </w:rPr>
        <w:t>.</w:t>
      </w:r>
    </w:p>
    <w:p w:rsidR="00C156FC" w:rsidRPr="007206D5" w:rsidRDefault="005D2D22" w:rsidP="004047D8">
      <w:pPr>
        <w:ind w:firstLine="709"/>
        <w:jc w:val="both"/>
        <w:rPr>
          <w:sz w:val="28"/>
          <w:szCs w:val="28"/>
        </w:rPr>
      </w:pPr>
      <w:r w:rsidRPr="007206D5">
        <w:rPr>
          <w:sz w:val="28"/>
          <w:szCs w:val="28"/>
        </w:rPr>
        <w:t xml:space="preserve">2.2. </w:t>
      </w:r>
      <w:r w:rsidR="00C156FC" w:rsidRPr="007206D5">
        <w:rPr>
          <w:sz w:val="28"/>
          <w:szCs w:val="28"/>
        </w:rPr>
        <w:t>Наименование органа, предоставляющего муниципальную услугу.</w:t>
      </w:r>
    </w:p>
    <w:p w:rsidR="004047D8" w:rsidRPr="007206D5" w:rsidRDefault="003D0A6C" w:rsidP="004047D8">
      <w:pPr>
        <w:ind w:firstLine="709"/>
        <w:jc w:val="both"/>
        <w:rPr>
          <w:strike/>
          <w:color w:val="FF0000"/>
          <w:sz w:val="28"/>
          <w:szCs w:val="28"/>
        </w:rPr>
      </w:pPr>
      <w:r w:rsidRPr="007206D5">
        <w:rPr>
          <w:sz w:val="28"/>
          <w:szCs w:val="28"/>
        </w:rPr>
        <w:t xml:space="preserve">2.2.1. </w:t>
      </w:r>
      <w:r w:rsidR="004047D8" w:rsidRPr="007206D5">
        <w:rPr>
          <w:sz w:val="28"/>
          <w:szCs w:val="28"/>
        </w:rPr>
        <w:t>Муниципальная услуга предоставляется администрацией города Кемерово</w:t>
      </w:r>
      <w:r w:rsidR="00C156FC" w:rsidRPr="007206D5">
        <w:rPr>
          <w:sz w:val="28"/>
          <w:szCs w:val="28"/>
        </w:rPr>
        <w:t>.</w:t>
      </w:r>
      <w:r w:rsidR="004047D8" w:rsidRPr="007206D5">
        <w:rPr>
          <w:sz w:val="28"/>
          <w:szCs w:val="28"/>
        </w:rPr>
        <w:t xml:space="preserve"> </w:t>
      </w:r>
    </w:p>
    <w:p w:rsidR="00C156FC" w:rsidRPr="007206D5" w:rsidRDefault="00C156FC" w:rsidP="005805E8">
      <w:pPr>
        <w:ind w:firstLine="709"/>
        <w:jc w:val="both"/>
        <w:rPr>
          <w:sz w:val="28"/>
          <w:szCs w:val="28"/>
        </w:rPr>
      </w:pPr>
      <w:r w:rsidRPr="007206D5">
        <w:rPr>
          <w:sz w:val="28"/>
          <w:szCs w:val="28"/>
        </w:rPr>
        <w:t>Уполномоченным структурным подразделением администрации города Кемерово по предоставлению муниципальной услуги является управление жилищно-коммунального хозяйства администрации города Кемерово (далее – уполномоченное структурное подразделение).</w:t>
      </w:r>
    </w:p>
    <w:p w:rsidR="000C2E44" w:rsidRDefault="005D2D22" w:rsidP="005D2D22">
      <w:pPr>
        <w:pStyle w:val="ConsPlusNormal0"/>
        <w:ind w:firstLine="709"/>
        <w:jc w:val="both"/>
        <w:rPr>
          <w:sz w:val="28"/>
          <w:szCs w:val="28"/>
          <w:shd w:val="clear" w:color="auto" w:fill="FFFFFF"/>
        </w:rPr>
      </w:pPr>
      <w:r w:rsidRPr="007206D5">
        <w:rPr>
          <w:sz w:val="28"/>
          <w:szCs w:val="28"/>
          <w:shd w:val="clear" w:color="auto" w:fill="FFFFFF"/>
        </w:rPr>
        <w:t>2.3.</w:t>
      </w:r>
      <w:r w:rsidR="000C2E44" w:rsidRPr="007206D5">
        <w:rPr>
          <w:sz w:val="28"/>
          <w:szCs w:val="28"/>
          <w:shd w:val="clear" w:color="auto" w:fill="FFFFFF"/>
        </w:rPr>
        <w:t xml:space="preserve"> Описание результата предоставления муниципальной услуги.</w:t>
      </w:r>
    </w:p>
    <w:p w:rsidR="00B1614D" w:rsidRDefault="00B1614D" w:rsidP="00B1614D">
      <w:pPr>
        <w:autoSpaceDE w:val="0"/>
        <w:autoSpaceDN w:val="0"/>
        <w:adjustRightInd w:val="0"/>
        <w:ind w:firstLine="540"/>
        <w:jc w:val="both"/>
        <w:rPr>
          <w:sz w:val="28"/>
          <w:szCs w:val="28"/>
        </w:rPr>
      </w:pPr>
      <w:r>
        <w:rPr>
          <w:sz w:val="28"/>
          <w:szCs w:val="28"/>
        </w:rPr>
        <w:t>Результатом предоставления муниципальной услуги является письменный или устный ответ, содержащий информацию</w:t>
      </w:r>
      <w:r w:rsidR="00F37581">
        <w:rPr>
          <w:sz w:val="28"/>
          <w:szCs w:val="28"/>
        </w:rPr>
        <w:t>, применительно к территории муниципального образования</w:t>
      </w:r>
      <w:r>
        <w:rPr>
          <w:sz w:val="28"/>
          <w:szCs w:val="28"/>
        </w:rPr>
        <w:t>:</w:t>
      </w:r>
    </w:p>
    <w:p w:rsidR="006B5731" w:rsidRDefault="006B5731" w:rsidP="00B1614D">
      <w:pPr>
        <w:autoSpaceDE w:val="0"/>
        <w:autoSpaceDN w:val="0"/>
        <w:adjustRightInd w:val="0"/>
        <w:ind w:firstLine="540"/>
        <w:jc w:val="both"/>
        <w:rPr>
          <w:sz w:val="28"/>
          <w:szCs w:val="28"/>
        </w:rPr>
      </w:pPr>
      <w:r>
        <w:rPr>
          <w:sz w:val="28"/>
          <w:szCs w:val="28"/>
        </w:rPr>
        <w:t>- о муниципальных программах в жилищной сфере и в сфере коммунальных услуг;</w:t>
      </w:r>
    </w:p>
    <w:p w:rsidR="006B5731" w:rsidRDefault="006B5731" w:rsidP="006B6880">
      <w:pPr>
        <w:autoSpaceDE w:val="0"/>
        <w:autoSpaceDN w:val="0"/>
        <w:adjustRightInd w:val="0"/>
        <w:ind w:firstLine="540"/>
        <w:jc w:val="both"/>
        <w:rPr>
          <w:sz w:val="28"/>
          <w:szCs w:val="28"/>
        </w:rPr>
      </w:pPr>
      <w:r>
        <w:rPr>
          <w:sz w:val="28"/>
          <w:szCs w:val="28"/>
        </w:rPr>
        <w:lastRenderedPageBreak/>
        <w:t>- о нормативных правовых актах органов местного самоуправления, регулирующих отношения в сфере жилищно-коммунального хозяйства;</w:t>
      </w:r>
    </w:p>
    <w:p w:rsidR="006B5731" w:rsidRDefault="006B5731" w:rsidP="006B6880">
      <w:pPr>
        <w:autoSpaceDE w:val="0"/>
        <w:autoSpaceDN w:val="0"/>
        <w:adjustRightInd w:val="0"/>
        <w:ind w:firstLine="540"/>
        <w:jc w:val="both"/>
        <w:rPr>
          <w:sz w:val="28"/>
          <w:szCs w:val="28"/>
        </w:rPr>
      </w:pPr>
      <w:r>
        <w:rPr>
          <w:sz w:val="28"/>
          <w:szCs w:val="28"/>
        </w:rPr>
        <w:t>- о состоянии расположенных на территори</w:t>
      </w:r>
      <w:r w:rsidR="00F37581">
        <w:rPr>
          <w:sz w:val="28"/>
          <w:szCs w:val="28"/>
        </w:rPr>
        <w:t>и</w:t>
      </w:r>
      <w:r>
        <w:rPr>
          <w:sz w:val="28"/>
          <w:szCs w:val="28"/>
        </w:rPr>
        <w:t xml:space="preserve"> муниципальн</w:t>
      </w:r>
      <w:r w:rsidR="00F37581">
        <w:rPr>
          <w:sz w:val="28"/>
          <w:szCs w:val="28"/>
        </w:rPr>
        <w:t>ого образования</w:t>
      </w:r>
      <w:r>
        <w:rPr>
          <w:sz w:val="28"/>
          <w:szCs w:val="28"/>
        </w:rPr>
        <w:t xml:space="preserve"> объектов коммунальной инфраструктур</w:t>
      </w:r>
      <w:r w:rsidR="00F37581">
        <w:rPr>
          <w:sz w:val="28"/>
          <w:szCs w:val="28"/>
        </w:rPr>
        <w:t>ы</w:t>
      </w:r>
      <w:r>
        <w:rPr>
          <w:sz w:val="28"/>
          <w:szCs w:val="28"/>
        </w:rPr>
        <w:t>;</w:t>
      </w:r>
    </w:p>
    <w:p w:rsidR="006B5731" w:rsidRDefault="006B5731" w:rsidP="006B6880">
      <w:pPr>
        <w:autoSpaceDE w:val="0"/>
        <w:autoSpaceDN w:val="0"/>
        <w:adjustRightInd w:val="0"/>
        <w:ind w:firstLine="540"/>
        <w:jc w:val="both"/>
        <w:rPr>
          <w:sz w:val="28"/>
          <w:szCs w:val="28"/>
        </w:rPr>
      </w:pPr>
      <w:r>
        <w:rPr>
          <w:sz w:val="28"/>
          <w:szCs w:val="28"/>
        </w:rPr>
        <w:t>- о лицах, осуществляющих эксплуатацию указанных объектов;</w:t>
      </w:r>
    </w:p>
    <w:p w:rsidR="006B5731" w:rsidRDefault="006B5731" w:rsidP="006B6880">
      <w:pPr>
        <w:autoSpaceDE w:val="0"/>
        <w:autoSpaceDN w:val="0"/>
        <w:adjustRightInd w:val="0"/>
        <w:ind w:firstLine="540"/>
        <w:jc w:val="both"/>
        <w:rPr>
          <w:sz w:val="28"/>
          <w:szCs w:val="28"/>
        </w:rPr>
      </w:pPr>
      <w:r>
        <w:rPr>
          <w:sz w:val="28"/>
          <w:szCs w:val="28"/>
        </w:rPr>
        <w:t>- 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p w:rsidR="006B5731" w:rsidRDefault="006B5731" w:rsidP="006B6880">
      <w:pPr>
        <w:autoSpaceDE w:val="0"/>
        <w:autoSpaceDN w:val="0"/>
        <w:adjustRightInd w:val="0"/>
        <w:ind w:firstLine="540"/>
        <w:jc w:val="both"/>
        <w:rPr>
          <w:sz w:val="28"/>
          <w:szCs w:val="28"/>
        </w:rPr>
      </w:pPr>
      <w:r>
        <w:rPr>
          <w:sz w:val="28"/>
          <w:szCs w:val="28"/>
        </w:rPr>
        <w:t>- о соблюдении установленных параметров качества товаров и услуг таких организаций;</w:t>
      </w:r>
    </w:p>
    <w:p w:rsidR="006B5731" w:rsidRDefault="006B5731" w:rsidP="006B6880">
      <w:pPr>
        <w:autoSpaceDE w:val="0"/>
        <w:autoSpaceDN w:val="0"/>
        <w:adjustRightInd w:val="0"/>
        <w:ind w:firstLine="540"/>
        <w:jc w:val="both"/>
        <w:rPr>
          <w:sz w:val="28"/>
          <w:szCs w:val="28"/>
        </w:rPr>
      </w:pPr>
      <w:r>
        <w:rPr>
          <w:sz w:val="28"/>
          <w:szCs w:val="28"/>
        </w:rPr>
        <w:t>-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D2D22" w:rsidRPr="00B1614D" w:rsidRDefault="006B5731" w:rsidP="00B1614D">
      <w:pPr>
        <w:autoSpaceDE w:val="0"/>
        <w:autoSpaceDN w:val="0"/>
        <w:adjustRightInd w:val="0"/>
        <w:ind w:firstLine="540"/>
        <w:jc w:val="both"/>
        <w:rPr>
          <w:sz w:val="28"/>
          <w:szCs w:val="28"/>
        </w:rPr>
      </w:pPr>
      <w:r>
        <w:rPr>
          <w:sz w:val="28"/>
          <w:szCs w:val="28"/>
        </w:rPr>
        <w:t>- о состоянии расчетов потребителей с исполнителями коммунальных услуг.</w:t>
      </w:r>
    </w:p>
    <w:p w:rsidR="005D2D22" w:rsidRPr="005D2D22" w:rsidRDefault="00F02D81" w:rsidP="00F02D81">
      <w:pPr>
        <w:pStyle w:val="ConsPlusNormal0"/>
        <w:ind w:firstLine="540"/>
        <w:jc w:val="both"/>
        <w:rPr>
          <w:sz w:val="28"/>
          <w:szCs w:val="28"/>
        </w:rPr>
      </w:pPr>
      <w:r>
        <w:rPr>
          <w:sz w:val="28"/>
          <w:szCs w:val="28"/>
        </w:rPr>
        <w:t xml:space="preserve">  </w:t>
      </w:r>
      <w:r w:rsidR="005D2D22" w:rsidRPr="007206D5">
        <w:rPr>
          <w:sz w:val="28"/>
          <w:szCs w:val="28"/>
        </w:rPr>
        <w:t xml:space="preserve">2.4. </w:t>
      </w:r>
      <w:r w:rsidR="000C2E44" w:rsidRPr="007206D5">
        <w:rPr>
          <w:rFonts w:cs="Arial"/>
          <w:sz w:val="28"/>
          <w:szCs w:val="28"/>
        </w:rPr>
        <w:t>Срок предо</w:t>
      </w:r>
      <w:r>
        <w:rPr>
          <w:rFonts w:cs="Arial"/>
          <w:sz w:val="28"/>
          <w:szCs w:val="28"/>
        </w:rPr>
        <w:t xml:space="preserve">ставления муниципальной услуги составляет </w:t>
      </w:r>
      <w:r w:rsidR="005D2D22" w:rsidRPr="00F02D81">
        <w:rPr>
          <w:sz w:val="28"/>
          <w:szCs w:val="28"/>
        </w:rPr>
        <w:t xml:space="preserve">не более чем </w:t>
      </w:r>
      <w:r w:rsidR="006B6880" w:rsidRPr="00F02D81">
        <w:rPr>
          <w:sz w:val="28"/>
          <w:szCs w:val="28"/>
        </w:rPr>
        <w:t>30</w:t>
      </w:r>
      <w:r w:rsidR="005D2D22" w:rsidRPr="00F02D81">
        <w:rPr>
          <w:sz w:val="28"/>
          <w:szCs w:val="28"/>
        </w:rPr>
        <w:t xml:space="preserve"> календарных дней со дня регистрации в уполномоченном органе заявления о </w:t>
      </w:r>
      <w:r w:rsidR="005D2D22" w:rsidRPr="00F02D81">
        <w:rPr>
          <w:rFonts w:eastAsia="Arial"/>
          <w:sz w:val="28"/>
          <w:szCs w:val="28"/>
          <w:shd w:val="clear" w:color="auto" w:fill="FFFFFF"/>
        </w:rPr>
        <w:t>признании садового дома жилым домом или жилого дома садовым домом</w:t>
      </w:r>
      <w:r w:rsidR="005D2D22" w:rsidRPr="00F02D81">
        <w:rPr>
          <w:sz w:val="28"/>
          <w:szCs w:val="28"/>
        </w:rPr>
        <w:t xml:space="preserve"> (далее - заявление).</w:t>
      </w:r>
    </w:p>
    <w:p w:rsidR="00F20EB4" w:rsidRDefault="005D2D22" w:rsidP="005D2D22">
      <w:pPr>
        <w:pStyle w:val="ConsPlusNormal0"/>
        <w:ind w:firstLine="709"/>
        <w:jc w:val="both"/>
        <w:rPr>
          <w:sz w:val="28"/>
          <w:szCs w:val="28"/>
        </w:rPr>
      </w:pPr>
      <w:r w:rsidRPr="007206D5">
        <w:rPr>
          <w:sz w:val="28"/>
          <w:szCs w:val="28"/>
        </w:rPr>
        <w:t xml:space="preserve">2.5. </w:t>
      </w:r>
      <w:r w:rsidR="00F20EB4" w:rsidRPr="007206D5">
        <w:rPr>
          <w:sz w:val="28"/>
          <w:szCs w:val="28"/>
        </w:rPr>
        <w:t>Нормативные правовые акты, регулирующие предоставление муниципальной услуги.</w:t>
      </w:r>
    </w:p>
    <w:p w:rsidR="005D2D22" w:rsidRPr="005D2D22" w:rsidRDefault="005D2D22" w:rsidP="005D2D22">
      <w:pPr>
        <w:pStyle w:val="ConsPlusNormal0"/>
        <w:ind w:firstLine="709"/>
        <w:jc w:val="both"/>
        <w:rPr>
          <w:sz w:val="28"/>
          <w:szCs w:val="28"/>
        </w:rPr>
      </w:pPr>
      <w:r w:rsidRPr="005D2D2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5D2D22" w:rsidRDefault="005D2D22" w:rsidP="005D2D22">
      <w:pPr>
        <w:pStyle w:val="ConsPlusNormal0"/>
        <w:ind w:firstLine="709"/>
        <w:jc w:val="both"/>
        <w:rPr>
          <w:sz w:val="28"/>
          <w:szCs w:val="28"/>
        </w:rPr>
      </w:pPr>
      <w:r w:rsidRPr="005D2D22">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федерального реестра.</w:t>
      </w:r>
    </w:p>
    <w:p w:rsidR="00F20EB4" w:rsidRPr="007206D5" w:rsidRDefault="00F20EB4" w:rsidP="00F20EB4">
      <w:pPr>
        <w:autoSpaceDE w:val="0"/>
        <w:autoSpaceDN w:val="0"/>
        <w:adjustRightInd w:val="0"/>
        <w:ind w:firstLine="540"/>
        <w:jc w:val="both"/>
        <w:rPr>
          <w:sz w:val="28"/>
          <w:szCs w:val="28"/>
        </w:rPr>
      </w:pPr>
      <w:r w:rsidRPr="007206D5">
        <w:rPr>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F20EB4" w:rsidRDefault="005D2D22" w:rsidP="005D2D22">
      <w:pPr>
        <w:ind w:firstLine="709"/>
        <w:jc w:val="both"/>
        <w:rPr>
          <w:sz w:val="28"/>
          <w:szCs w:val="28"/>
        </w:rPr>
      </w:pPr>
      <w:r w:rsidRPr="007206D5">
        <w:rPr>
          <w:sz w:val="28"/>
          <w:szCs w:val="28"/>
        </w:rPr>
        <w:t>2.6. </w:t>
      </w:r>
      <w:bookmarkStart w:id="1" w:name="Par143"/>
      <w:bookmarkEnd w:id="1"/>
      <w:r w:rsidR="00F20EB4" w:rsidRPr="007206D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2D81" w:rsidRDefault="005D2D22" w:rsidP="00F02D81">
      <w:pPr>
        <w:autoSpaceDE w:val="0"/>
        <w:autoSpaceDN w:val="0"/>
        <w:adjustRightInd w:val="0"/>
        <w:ind w:firstLine="539"/>
        <w:jc w:val="both"/>
        <w:rPr>
          <w:sz w:val="28"/>
          <w:szCs w:val="28"/>
        </w:rPr>
      </w:pPr>
      <w:r w:rsidRPr="005D2D22">
        <w:rPr>
          <w:sz w:val="28"/>
          <w:szCs w:val="28"/>
        </w:rPr>
        <w:t>2.6.1. </w:t>
      </w:r>
      <w:r w:rsidR="00F02D81">
        <w:rPr>
          <w:sz w:val="28"/>
          <w:szCs w:val="28"/>
        </w:rPr>
        <w:t>Обращение за предоставлением информации о порядке предоставления жилищно-коммунальных услуг населению (услуги) осуществляется путем личного обращения, по телефону или электронном виде через Единый портал, официальный сайт.</w:t>
      </w:r>
    </w:p>
    <w:p w:rsidR="00F02D81" w:rsidRDefault="00F02D81" w:rsidP="00F02D81">
      <w:pPr>
        <w:autoSpaceDE w:val="0"/>
        <w:autoSpaceDN w:val="0"/>
        <w:adjustRightInd w:val="0"/>
        <w:ind w:firstLine="539"/>
        <w:jc w:val="both"/>
        <w:rPr>
          <w:sz w:val="28"/>
          <w:szCs w:val="28"/>
        </w:rPr>
      </w:pPr>
      <w:r>
        <w:rPr>
          <w:sz w:val="28"/>
          <w:szCs w:val="28"/>
        </w:rPr>
        <w:lastRenderedPageBreak/>
        <w:t>2.6.2. При личном обращении за предоставлением муниципальной услуги заявитель предъявляет оригинал документа, удостоверяющего личность заявителя.</w:t>
      </w:r>
    </w:p>
    <w:p w:rsidR="00F02D81" w:rsidRDefault="00F02D81" w:rsidP="00F02D81">
      <w:pPr>
        <w:autoSpaceDE w:val="0"/>
        <w:autoSpaceDN w:val="0"/>
        <w:adjustRightInd w:val="0"/>
        <w:ind w:firstLine="539"/>
        <w:jc w:val="both"/>
        <w:rPr>
          <w:sz w:val="28"/>
          <w:szCs w:val="28"/>
        </w:rPr>
      </w:pPr>
      <w:r>
        <w:rPr>
          <w:sz w:val="28"/>
          <w:szCs w:val="28"/>
        </w:rPr>
        <w:t>При получении информации через представителя - заверенную в установленном порядке доверенность на предоставление интересов.</w:t>
      </w:r>
    </w:p>
    <w:p w:rsidR="00F02D81" w:rsidRDefault="00F02D81" w:rsidP="00F02D81">
      <w:pPr>
        <w:autoSpaceDE w:val="0"/>
        <w:autoSpaceDN w:val="0"/>
        <w:adjustRightInd w:val="0"/>
        <w:ind w:firstLine="539"/>
        <w:jc w:val="both"/>
        <w:rPr>
          <w:sz w:val="28"/>
          <w:szCs w:val="28"/>
        </w:rPr>
      </w:pPr>
      <w:r>
        <w:rPr>
          <w:sz w:val="28"/>
          <w:szCs w:val="28"/>
        </w:rPr>
        <w:t>2.6.3. Для заявителей, письменно обратившихся за получением муниципальной услуги, форма устного обращения должна содержать следующую информацию:</w:t>
      </w:r>
    </w:p>
    <w:p w:rsidR="00F02D81" w:rsidRDefault="00F02D81" w:rsidP="00F02D81">
      <w:pPr>
        <w:autoSpaceDE w:val="0"/>
        <w:autoSpaceDN w:val="0"/>
        <w:adjustRightInd w:val="0"/>
        <w:ind w:firstLine="539"/>
        <w:jc w:val="both"/>
        <w:rPr>
          <w:sz w:val="28"/>
          <w:szCs w:val="28"/>
        </w:rPr>
      </w:pPr>
      <w:r>
        <w:rPr>
          <w:sz w:val="28"/>
          <w:szCs w:val="28"/>
        </w:rPr>
        <w:t>- для физических лиц: фамилию, имя, отчество, почтовый адрес, по которому должен быть направлен ответ, содержание вопросов, по которым требуется консультирование в рамках предоставления муниципальной услуги, заверенную личной подписью с указанием даты обращения;</w:t>
      </w:r>
    </w:p>
    <w:p w:rsidR="00F02D81" w:rsidRDefault="00F02D81" w:rsidP="00F02D81">
      <w:pPr>
        <w:autoSpaceDE w:val="0"/>
        <w:autoSpaceDN w:val="0"/>
        <w:adjustRightInd w:val="0"/>
        <w:ind w:firstLine="539"/>
        <w:jc w:val="both"/>
        <w:rPr>
          <w:sz w:val="28"/>
          <w:szCs w:val="28"/>
        </w:rPr>
      </w:pPr>
      <w:r>
        <w:rPr>
          <w:sz w:val="28"/>
          <w:szCs w:val="28"/>
        </w:rPr>
        <w:t>- 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муниципальной услуги, заверенную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w:t>
      </w:r>
    </w:p>
    <w:p w:rsidR="00F02D81" w:rsidRDefault="00F02D81" w:rsidP="00F02D81">
      <w:pPr>
        <w:autoSpaceDE w:val="0"/>
        <w:autoSpaceDN w:val="0"/>
        <w:adjustRightInd w:val="0"/>
        <w:ind w:firstLine="540"/>
        <w:jc w:val="both"/>
        <w:rPr>
          <w:sz w:val="28"/>
          <w:szCs w:val="28"/>
        </w:rPr>
      </w:pPr>
      <w:r>
        <w:rPr>
          <w:sz w:val="28"/>
          <w:szCs w:val="28"/>
        </w:rPr>
        <w:t>2.6.4. В письменном обращении за предоставлением муниципальной услуги, в том числе, направленном по электронной почте, заявителями указывается адресат, либо должность, фамилия и инициалы специалиста, которому адресовано обращение.</w:t>
      </w:r>
    </w:p>
    <w:p w:rsidR="00F02D81" w:rsidRDefault="00F02D81" w:rsidP="00F02D81">
      <w:pPr>
        <w:autoSpaceDE w:val="0"/>
        <w:autoSpaceDN w:val="0"/>
        <w:adjustRightInd w:val="0"/>
        <w:ind w:firstLine="540"/>
        <w:jc w:val="both"/>
        <w:rPr>
          <w:sz w:val="28"/>
          <w:szCs w:val="28"/>
        </w:rPr>
      </w:pPr>
      <w:r>
        <w:rPr>
          <w:sz w:val="28"/>
          <w:szCs w:val="28"/>
        </w:rPr>
        <w:t>2.6.5. Письменное обращение может быть написано от руки или оформлено в печатном виде.</w:t>
      </w:r>
    </w:p>
    <w:p w:rsidR="00F02D81" w:rsidRDefault="00F02D81" w:rsidP="00F02D81">
      <w:pPr>
        <w:autoSpaceDE w:val="0"/>
        <w:autoSpaceDN w:val="0"/>
        <w:adjustRightInd w:val="0"/>
        <w:ind w:firstLine="540"/>
        <w:jc w:val="both"/>
        <w:rPr>
          <w:sz w:val="28"/>
          <w:szCs w:val="28"/>
        </w:rPr>
      </w:pPr>
      <w:r>
        <w:rPr>
          <w:sz w:val="28"/>
          <w:szCs w:val="28"/>
        </w:rPr>
        <w:t>2.6.6. Датой обращения и предоставления заявления является день поступления и регистрации заявления специалистами, ответственными за предоставления муниципальной услуги.</w:t>
      </w:r>
    </w:p>
    <w:p w:rsidR="00F02D81" w:rsidRDefault="00F02D81" w:rsidP="00F02D81">
      <w:pPr>
        <w:autoSpaceDE w:val="0"/>
        <w:autoSpaceDN w:val="0"/>
        <w:adjustRightInd w:val="0"/>
        <w:ind w:firstLine="540"/>
        <w:jc w:val="both"/>
        <w:rPr>
          <w:sz w:val="28"/>
          <w:szCs w:val="28"/>
        </w:rPr>
      </w:pPr>
      <w:r>
        <w:rPr>
          <w:sz w:val="28"/>
          <w:szCs w:val="28"/>
        </w:rPr>
        <w:t>2.6.7. Заявитель вправе по собственной инициативе предоставить специалисту для предоставления муниципальной услуги следующие документы:</w:t>
      </w:r>
    </w:p>
    <w:p w:rsidR="00F02D81" w:rsidRDefault="00F02D81" w:rsidP="00F02D81">
      <w:pPr>
        <w:autoSpaceDE w:val="0"/>
        <w:autoSpaceDN w:val="0"/>
        <w:adjustRightInd w:val="0"/>
        <w:ind w:firstLine="540"/>
        <w:jc w:val="both"/>
        <w:rPr>
          <w:sz w:val="28"/>
          <w:szCs w:val="28"/>
        </w:rPr>
      </w:pPr>
      <w:r>
        <w:rPr>
          <w:sz w:val="28"/>
          <w:szCs w:val="28"/>
        </w:rPr>
        <w:t>- заявление о получении муниципальной услуги;</w:t>
      </w:r>
    </w:p>
    <w:p w:rsidR="00F02D81" w:rsidRDefault="00F02D81" w:rsidP="00F02D81">
      <w:pPr>
        <w:autoSpaceDE w:val="0"/>
        <w:autoSpaceDN w:val="0"/>
        <w:adjustRightInd w:val="0"/>
        <w:ind w:firstLine="540"/>
        <w:jc w:val="both"/>
        <w:rPr>
          <w:sz w:val="28"/>
          <w:szCs w:val="28"/>
        </w:rPr>
      </w:pPr>
      <w:r>
        <w:rPr>
          <w:sz w:val="28"/>
          <w:szCs w:val="28"/>
        </w:rPr>
        <w:t>- документ, удостоверяющий личность заявителя;</w:t>
      </w:r>
    </w:p>
    <w:p w:rsidR="00F02D81" w:rsidRDefault="00F02D81" w:rsidP="00F02D81">
      <w:pPr>
        <w:autoSpaceDE w:val="0"/>
        <w:autoSpaceDN w:val="0"/>
        <w:adjustRightInd w:val="0"/>
        <w:ind w:firstLine="540"/>
        <w:jc w:val="both"/>
        <w:rPr>
          <w:sz w:val="28"/>
          <w:szCs w:val="28"/>
        </w:rPr>
      </w:pPr>
      <w:r>
        <w:rPr>
          <w:sz w:val="28"/>
          <w:szCs w:val="28"/>
        </w:rPr>
        <w:t>- доверенность, оформленную в соответствии с законодательством Российской Федерации и ее копию, в случае обращения доверенного лица заявителя.</w:t>
      </w:r>
    </w:p>
    <w:p w:rsidR="00F02D81" w:rsidRDefault="00F02D81" w:rsidP="00F02D81">
      <w:pPr>
        <w:autoSpaceDE w:val="0"/>
        <w:autoSpaceDN w:val="0"/>
        <w:adjustRightInd w:val="0"/>
        <w:ind w:firstLine="540"/>
        <w:jc w:val="both"/>
        <w:rPr>
          <w:sz w:val="28"/>
          <w:szCs w:val="28"/>
        </w:rPr>
      </w:pPr>
      <w:r>
        <w:rPr>
          <w:sz w:val="28"/>
          <w:szCs w:val="28"/>
        </w:rPr>
        <w:t>К документам, заменяющим паспорт гражданина Российской Федерации, относятся:</w:t>
      </w:r>
    </w:p>
    <w:p w:rsidR="00F02D81" w:rsidRDefault="00F02D81" w:rsidP="00F02D81">
      <w:pPr>
        <w:autoSpaceDE w:val="0"/>
        <w:autoSpaceDN w:val="0"/>
        <w:adjustRightInd w:val="0"/>
        <w:ind w:firstLine="540"/>
        <w:jc w:val="both"/>
        <w:rPr>
          <w:sz w:val="28"/>
          <w:szCs w:val="28"/>
        </w:rPr>
      </w:pPr>
      <w:r>
        <w:rPr>
          <w:sz w:val="28"/>
          <w:szCs w:val="28"/>
        </w:rPr>
        <w:t>- военный билет, временное удостоверение, выдаваемое взамен военного билета, или удостоверение личности (для заявителей, которые проходят военную службу);</w:t>
      </w:r>
    </w:p>
    <w:p w:rsidR="00F02D81" w:rsidRDefault="00F02D81" w:rsidP="00F02D81">
      <w:pPr>
        <w:autoSpaceDE w:val="0"/>
        <w:autoSpaceDN w:val="0"/>
        <w:adjustRightInd w:val="0"/>
        <w:ind w:firstLine="540"/>
        <w:jc w:val="both"/>
        <w:rPr>
          <w:sz w:val="28"/>
          <w:szCs w:val="28"/>
        </w:rPr>
      </w:pPr>
      <w:r>
        <w:rPr>
          <w:sz w:val="28"/>
          <w:szCs w:val="28"/>
        </w:rPr>
        <w:t>-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F02D81" w:rsidRDefault="00F02D81" w:rsidP="00F37581">
      <w:pPr>
        <w:autoSpaceDE w:val="0"/>
        <w:autoSpaceDN w:val="0"/>
        <w:adjustRightInd w:val="0"/>
        <w:ind w:firstLine="709"/>
        <w:jc w:val="both"/>
        <w:rPr>
          <w:sz w:val="28"/>
          <w:szCs w:val="28"/>
        </w:rPr>
      </w:pPr>
      <w:r>
        <w:rPr>
          <w:sz w:val="28"/>
          <w:szCs w:val="28"/>
        </w:rPr>
        <w:lastRenderedPageBreak/>
        <w:t>2.6.8. Все документы, прилагаемые к зая</w:t>
      </w:r>
      <w:r w:rsidR="00F37581">
        <w:rPr>
          <w:sz w:val="28"/>
          <w:szCs w:val="28"/>
        </w:rPr>
        <w:t>влению, представляются в копиях.</w:t>
      </w:r>
      <w:r>
        <w:rPr>
          <w:sz w:val="28"/>
          <w:szCs w:val="28"/>
        </w:rPr>
        <w:t xml:space="preserve"> </w:t>
      </w:r>
    </w:p>
    <w:p w:rsidR="005D2D22" w:rsidRPr="005D2D22" w:rsidRDefault="005D2D22" w:rsidP="005D2D22">
      <w:pPr>
        <w:ind w:firstLine="709"/>
        <w:jc w:val="both"/>
        <w:rPr>
          <w:sz w:val="28"/>
          <w:szCs w:val="28"/>
          <w:lang w:eastAsia="en-US"/>
        </w:rPr>
      </w:pPr>
      <w:bookmarkStart w:id="2" w:name="Par6"/>
      <w:bookmarkStart w:id="3" w:name="Par163"/>
      <w:bookmarkEnd w:id="2"/>
      <w:bookmarkEnd w:id="3"/>
      <w:r w:rsidRPr="005D2D22">
        <w:rPr>
          <w:sz w:val="28"/>
          <w:szCs w:val="28"/>
        </w:rPr>
        <w:t>2.6.</w:t>
      </w:r>
      <w:r w:rsidR="009A2946">
        <w:rPr>
          <w:sz w:val="28"/>
          <w:szCs w:val="28"/>
        </w:rPr>
        <w:t>9</w:t>
      </w:r>
      <w:r w:rsidRPr="005D2D22">
        <w:rPr>
          <w:sz w:val="28"/>
          <w:szCs w:val="28"/>
        </w:rPr>
        <w:t>.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54495" w:rsidRPr="007206D5" w:rsidRDefault="005D2D22" w:rsidP="00854495">
      <w:pPr>
        <w:pStyle w:val="ConsPlusNormal0"/>
        <w:ind w:firstLine="540"/>
        <w:jc w:val="both"/>
        <w:rPr>
          <w:sz w:val="28"/>
          <w:szCs w:val="28"/>
        </w:rPr>
      </w:pPr>
      <w:r w:rsidRPr="007206D5">
        <w:rPr>
          <w:sz w:val="28"/>
          <w:szCs w:val="28"/>
        </w:rPr>
        <w:t xml:space="preserve">2.7. </w:t>
      </w:r>
      <w:r w:rsidR="00854495" w:rsidRPr="007206D5">
        <w:rPr>
          <w:sz w:val="28"/>
          <w:szCs w:val="28"/>
        </w:rPr>
        <w:t>Уполномоченный орган не вправе требовать от заявителя или его представителя:</w:t>
      </w:r>
    </w:p>
    <w:p w:rsidR="00854495" w:rsidRPr="007206D5" w:rsidRDefault="00854495" w:rsidP="00854495">
      <w:pPr>
        <w:autoSpaceDE w:val="0"/>
        <w:autoSpaceDN w:val="0"/>
        <w:adjustRightInd w:val="0"/>
        <w:ind w:firstLine="540"/>
        <w:jc w:val="both"/>
        <w:rPr>
          <w:sz w:val="28"/>
          <w:szCs w:val="28"/>
        </w:rPr>
      </w:pPr>
      <w:r w:rsidRPr="007206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495" w:rsidRPr="007206D5" w:rsidRDefault="00854495" w:rsidP="00854495">
      <w:pPr>
        <w:autoSpaceDE w:val="0"/>
        <w:autoSpaceDN w:val="0"/>
        <w:adjustRightInd w:val="0"/>
        <w:ind w:firstLine="540"/>
        <w:jc w:val="both"/>
        <w:rPr>
          <w:sz w:val="28"/>
          <w:szCs w:val="28"/>
        </w:rPr>
      </w:pPr>
      <w:r w:rsidRPr="007206D5">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54495" w:rsidRPr="007206D5" w:rsidRDefault="00854495" w:rsidP="00854495">
      <w:pPr>
        <w:autoSpaceDE w:val="0"/>
        <w:autoSpaceDN w:val="0"/>
        <w:adjustRightInd w:val="0"/>
        <w:ind w:firstLine="540"/>
        <w:jc w:val="both"/>
        <w:rPr>
          <w:sz w:val="28"/>
          <w:szCs w:val="28"/>
        </w:rPr>
      </w:pPr>
      <w:r w:rsidRPr="007206D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4495" w:rsidRPr="007206D5" w:rsidRDefault="00854495" w:rsidP="00854495">
      <w:pPr>
        <w:autoSpaceDE w:val="0"/>
        <w:autoSpaceDN w:val="0"/>
        <w:adjustRightInd w:val="0"/>
        <w:ind w:firstLine="540"/>
        <w:jc w:val="both"/>
        <w:rPr>
          <w:sz w:val="28"/>
          <w:szCs w:val="28"/>
        </w:rPr>
      </w:pPr>
      <w:r w:rsidRPr="007206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4495" w:rsidRPr="007206D5" w:rsidRDefault="00854495" w:rsidP="00854495">
      <w:pPr>
        <w:autoSpaceDE w:val="0"/>
        <w:autoSpaceDN w:val="0"/>
        <w:adjustRightInd w:val="0"/>
        <w:ind w:firstLine="540"/>
        <w:jc w:val="both"/>
        <w:rPr>
          <w:sz w:val="28"/>
          <w:szCs w:val="28"/>
        </w:rPr>
      </w:pPr>
      <w:r w:rsidRPr="007206D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4495" w:rsidRPr="007206D5" w:rsidRDefault="00854495" w:rsidP="00854495">
      <w:pPr>
        <w:autoSpaceDE w:val="0"/>
        <w:autoSpaceDN w:val="0"/>
        <w:adjustRightInd w:val="0"/>
        <w:ind w:firstLine="540"/>
        <w:jc w:val="both"/>
        <w:rPr>
          <w:sz w:val="28"/>
          <w:szCs w:val="28"/>
        </w:rPr>
      </w:pPr>
      <w:r w:rsidRPr="007206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7206D5">
        <w:rPr>
          <w:sz w:val="28"/>
          <w:szCs w:val="28"/>
        </w:rPr>
        <w:lastRenderedPageBreak/>
        <w:t>предоставления муниципальной услуги, либо в предоставлении муниципальной услуги;</w:t>
      </w:r>
    </w:p>
    <w:p w:rsidR="00854495" w:rsidRPr="007206D5" w:rsidRDefault="00854495" w:rsidP="00854495">
      <w:pPr>
        <w:autoSpaceDE w:val="0"/>
        <w:autoSpaceDN w:val="0"/>
        <w:adjustRightInd w:val="0"/>
        <w:ind w:firstLine="540"/>
        <w:jc w:val="both"/>
        <w:rPr>
          <w:sz w:val="28"/>
          <w:szCs w:val="28"/>
        </w:rPr>
      </w:pPr>
      <w:r w:rsidRPr="007206D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4495" w:rsidRPr="007206D5" w:rsidRDefault="00854495" w:rsidP="00854495">
      <w:pPr>
        <w:autoSpaceDE w:val="0"/>
        <w:autoSpaceDN w:val="0"/>
        <w:adjustRightInd w:val="0"/>
        <w:ind w:firstLine="540"/>
        <w:jc w:val="both"/>
        <w:rPr>
          <w:sz w:val="28"/>
          <w:szCs w:val="28"/>
        </w:rPr>
      </w:pPr>
      <w:r w:rsidRPr="007206D5">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E87" w:rsidRPr="007206D5" w:rsidRDefault="005D2D22" w:rsidP="00854495">
      <w:pPr>
        <w:ind w:firstLine="709"/>
        <w:jc w:val="both"/>
        <w:rPr>
          <w:sz w:val="28"/>
          <w:szCs w:val="28"/>
        </w:rPr>
      </w:pPr>
      <w:r w:rsidRPr="007206D5">
        <w:rPr>
          <w:sz w:val="28"/>
          <w:szCs w:val="28"/>
        </w:rPr>
        <w:t>2.8. </w:t>
      </w:r>
      <w:r w:rsidR="00044E87" w:rsidRPr="007206D5">
        <w:rPr>
          <w:sz w:val="28"/>
          <w:szCs w:val="28"/>
        </w:rPr>
        <w:t>Исчерпывающий перечень оснований для отказа в приеме документов, необходимых для предоставления муниципальной услуги.</w:t>
      </w:r>
    </w:p>
    <w:p w:rsidR="00044E87" w:rsidRPr="007206D5" w:rsidRDefault="00044E87" w:rsidP="00044E87">
      <w:pPr>
        <w:autoSpaceDE w:val="0"/>
        <w:autoSpaceDN w:val="0"/>
        <w:adjustRightInd w:val="0"/>
        <w:ind w:firstLine="709"/>
        <w:jc w:val="both"/>
        <w:rPr>
          <w:sz w:val="28"/>
          <w:szCs w:val="28"/>
        </w:rPr>
      </w:pPr>
      <w:r w:rsidRPr="007206D5">
        <w:rPr>
          <w:sz w:val="28"/>
          <w:szCs w:val="28"/>
        </w:rPr>
        <w:t>Отказ в приеме документов</w:t>
      </w:r>
      <w:r w:rsidR="00013520" w:rsidRPr="007206D5">
        <w:rPr>
          <w:sz w:val="28"/>
          <w:szCs w:val="28"/>
        </w:rPr>
        <w:t>,</w:t>
      </w:r>
      <w:r w:rsidRPr="007206D5">
        <w:rPr>
          <w:sz w:val="28"/>
          <w:szCs w:val="28"/>
        </w:rPr>
        <w:t xml:space="preserve"> необходимых для предоставления муниципальной услуги, не предусмотрен.</w:t>
      </w:r>
    </w:p>
    <w:p w:rsidR="005D2D22" w:rsidRPr="007206D5" w:rsidRDefault="005D2D22" w:rsidP="005D2D22">
      <w:pPr>
        <w:ind w:firstLine="709"/>
        <w:jc w:val="both"/>
        <w:rPr>
          <w:sz w:val="28"/>
          <w:szCs w:val="28"/>
        </w:rPr>
      </w:pPr>
      <w:r w:rsidRPr="007206D5">
        <w:rPr>
          <w:sz w:val="28"/>
          <w:szCs w:val="28"/>
        </w:rPr>
        <w:t>2.9. Исчерпывающий перечень оснований для приостановления предоставления муниципальной услуги, отказа в признании садового дома жилым домом или жилого дома садовым домом.</w:t>
      </w:r>
    </w:p>
    <w:p w:rsidR="005D2D22" w:rsidRPr="005D2D22" w:rsidRDefault="005D2D22" w:rsidP="005D2D22">
      <w:pPr>
        <w:ind w:firstLine="709"/>
        <w:jc w:val="both"/>
        <w:rPr>
          <w:sz w:val="28"/>
          <w:szCs w:val="28"/>
        </w:rPr>
      </w:pPr>
      <w:r w:rsidRPr="007206D5">
        <w:rPr>
          <w:sz w:val="28"/>
          <w:szCs w:val="28"/>
        </w:rPr>
        <w:t>2.9.1. Оснований для приостановления предоставления муниципальной услуги не предусмотрено</w:t>
      </w:r>
      <w:r w:rsidRPr="005D2D22">
        <w:rPr>
          <w:sz w:val="28"/>
          <w:szCs w:val="28"/>
        </w:rPr>
        <w:t>.</w:t>
      </w:r>
    </w:p>
    <w:p w:rsidR="0062005C" w:rsidRDefault="005D2D22" w:rsidP="0062005C">
      <w:pPr>
        <w:ind w:firstLine="709"/>
        <w:jc w:val="both"/>
        <w:rPr>
          <w:sz w:val="28"/>
          <w:szCs w:val="28"/>
          <w:lang w:eastAsia="en-US"/>
        </w:rPr>
      </w:pPr>
      <w:r w:rsidRPr="005D2D22">
        <w:rPr>
          <w:sz w:val="28"/>
          <w:szCs w:val="28"/>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2005C" w:rsidRPr="007206D5" w:rsidRDefault="0062005C" w:rsidP="0062005C">
      <w:pPr>
        <w:autoSpaceDE w:val="0"/>
        <w:autoSpaceDN w:val="0"/>
        <w:adjustRightInd w:val="0"/>
        <w:ind w:firstLine="709"/>
        <w:jc w:val="both"/>
        <w:rPr>
          <w:sz w:val="28"/>
          <w:szCs w:val="28"/>
        </w:rPr>
      </w:pPr>
      <w:r>
        <w:rPr>
          <w:sz w:val="28"/>
          <w:szCs w:val="28"/>
        </w:rPr>
        <w:t xml:space="preserve">Услуги, которые являются необходимыми и обязательными для предоставления муниципальной </w:t>
      </w:r>
      <w:r w:rsidRPr="007206D5">
        <w:rPr>
          <w:sz w:val="28"/>
          <w:szCs w:val="28"/>
        </w:rPr>
        <w:t>услуги,</w:t>
      </w:r>
      <w:r w:rsidR="005628AE" w:rsidRPr="007206D5">
        <w:rPr>
          <w:sz w:val="28"/>
          <w:szCs w:val="28"/>
        </w:rPr>
        <w:t xml:space="preserve"> отсутствуют</w:t>
      </w:r>
      <w:r w:rsidRPr="007206D5">
        <w:rPr>
          <w:sz w:val="28"/>
          <w:szCs w:val="28"/>
        </w:rPr>
        <w:t>.</w:t>
      </w:r>
    </w:p>
    <w:p w:rsidR="005D2D22" w:rsidRPr="007206D5" w:rsidRDefault="005D2D22" w:rsidP="0062005C">
      <w:pPr>
        <w:ind w:firstLine="709"/>
        <w:jc w:val="both"/>
        <w:rPr>
          <w:sz w:val="28"/>
          <w:szCs w:val="28"/>
          <w:lang w:eastAsia="en-US"/>
        </w:rPr>
      </w:pPr>
      <w:r w:rsidRPr="007206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D2D22" w:rsidRPr="007206D5" w:rsidRDefault="005D2D22" w:rsidP="0062005C">
      <w:pPr>
        <w:ind w:firstLine="709"/>
        <w:jc w:val="both"/>
        <w:rPr>
          <w:sz w:val="28"/>
          <w:szCs w:val="28"/>
        </w:rPr>
      </w:pPr>
      <w:r w:rsidRPr="007206D5">
        <w:rPr>
          <w:sz w:val="28"/>
          <w:szCs w:val="28"/>
        </w:rPr>
        <w:t>Государственная пошлина или иная плата за предоставление муниципальной услуги не взимается.</w:t>
      </w:r>
    </w:p>
    <w:p w:rsidR="005D2D22" w:rsidRPr="007206D5" w:rsidRDefault="005D2D22" w:rsidP="005D2D22">
      <w:pPr>
        <w:ind w:firstLine="709"/>
        <w:jc w:val="both"/>
        <w:rPr>
          <w:sz w:val="28"/>
          <w:szCs w:val="28"/>
        </w:rPr>
      </w:pPr>
      <w:r w:rsidRPr="007206D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15F2" w:rsidRPr="007206D5" w:rsidRDefault="009015F2" w:rsidP="009015F2">
      <w:pPr>
        <w:autoSpaceDE w:val="0"/>
        <w:autoSpaceDN w:val="0"/>
        <w:adjustRightInd w:val="0"/>
        <w:ind w:firstLine="709"/>
        <w:jc w:val="both"/>
        <w:rPr>
          <w:sz w:val="28"/>
          <w:szCs w:val="28"/>
        </w:rPr>
      </w:pPr>
      <w:r w:rsidRPr="007206D5">
        <w:rPr>
          <w:sz w:val="28"/>
          <w:szCs w:val="28"/>
        </w:rPr>
        <w:t>Услуги, которые являются необходимыми и обязательными для предоставления муниципальной услуги, отсутствуют.</w:t>
      </w:r>
    </w:p>
    <w:p w:rsidR="007E79A6" w:rsidRPr="007206D5" w:rsidRDefault="005D2D22" w:rsidP="005D2D22">
      <w:pPr>
        <w:ind w:firstLine="709"/>
        <w:jc w:val="both"/>
        <w:rPr>
          <w:sz w:val="28"/>
          <w:szCs w:val="28"/>
        </w:rPr>
      </w:pPr>
      <w:r w:rsidRPr="007206D5">
        <w:rPr>
          <w:sz w:val="28"/>
          <w:szCs w:val="28"/>
        </w:rPr>
        <w:t>2.13. Максимальный срок ожидания в очереди при подаче заявления о предоставлении муниципальной услуги, услуги</w:t>
      </w:r>
      <w:r w:rsidR="007E79A6" w:rsidRPr="007206D5">
        <w:rPr>
          <w:sz w:val="28"/>
          <w:szCs w:val="28"/>
        </w:rPr>
        <w:t>,</w:t>
      </w:r>
      <w:r w:rsidRPr="007206D5">
        <w:rPr>
          <w:sz w:val="28"/>
          <w:szCs w:val="28"/>
        </w:rPr>
        <w:t xml:space="preserve"> </w:t>
      </w:r>
      <w:r w:rsidR="007E79A6" w:rsidRPr="007206D5">
        <w:rPr>
          <w:sz w:val="28"/>
          <w:szCs w:val="28"/>
        </w:rPr>
        <w:t xml:space="preserve">предоставляемой </w:t>
      </w:r>
      <w:r w:rsidR="007E79A6" w:rsidRPr="007206D5">
        <w:rPr>
          <w:sz w:val="28"/>
          <w:szCs w:val="28"/>
        </w:rPr>
        <w:lastRenderedPageBreak/>
        <w:t>организацией,</w:t>
      </w:r>
      <w:r w:rsidRPr="007206D5">
        <w:rPr>
          <w:sz w:val="28"/>
          <w:szCs w:val="28"/>
        </w:rPr>
        <w:t xml:space="preserve"> участвующей в предоставлении</w:t>
      </w:r>
      <w:r w:rsidR="007E79A6" w:rsidRPr="007206D5">
        <w:rPr>
          <w:sz w:val="28"/>
          <w:szCs w:val="28"/>
        </w:rPr>
        <w:t xml:space="preserve"> муниципальной услуги</w:t>
      </w:r>
      <w:r w:rsidRPr="007206D5">
        <w:rPr>
          <w:sz w:val="28"/>
          <w:szCs w:val="28"/>
        </w:rPr>
        <w:t>, и при получении результата предоставления таких услуг</w:t>
      </w:r>
      <w:r w:rsidR="007E79A6" w:rsidRPr="007206D5">
        <w:rPr>
          <w:sz w:val="28"/>
          <w:szCs w:val="28"/>
        </w:rPr>
        <w:t>.</w:t>
      </w:r>
    </w:p>
    <w:p w:rsidR="005D2D22" w:rsidRPr="007206D5" w:rsidRDefault="007E79A6" w:rsidP="005D2D22">
      <w:pPr>
        <w:ind w:firstLine="709"/>
        <w:jc w:val="both"/>
        <w:rPr>
          <w:sz w:val="28"/>
          <w:szCs w:val="28"/>
        </w:rPr>
      </w:pPr>
      <w:r w:rsidRPr="007206D5">
        <w:rPr>
          <w:sz w:val="28"/>
          <w:szCs w:val="28"/>
        </w:rPr>
        <w:t>Максимальный срок ожидания в очереди</w:t>
      </w:r>
      <w:r w:rsidR="005D2D22" w:rsidRPr="007206D5">
        <w:rPr>
          <w:sz w:val="28"/>
          <w:szCs w:val="28"/>
        </w:rPr>
        <w:t xml:space="preserve"> не должен превышать 15 минут.</w:t>
      </w:r>
    </w:p>
    <w:p w:rsidR="0016342E" w:rsidRPr="007206D5" w:rsidRDefault="005D2D22" w:rsidP="005D2D22">
      <w:pPr>
        <w:pStyle w:val="ConsPlusNormal0"/>
        <w:ind w:firstLine="709"/>
        <w:jc w:val="both"/>
        <w:rPr>
          <w:sz w:val="28"/>
          <w:szCs w:val="28"/>
        </w:rPr>
      </w:pPr>
      <w:r w:rsidRPr="007206D5">
        <w:rPr>
          <w:sz w:val="28"/>
          <w:szCs w:val="28"/>
        </w:rPr>
        <w:t>2.14.  Срок и порядок регистрации запроса заявителя о предоставлении муниципальной услуги</w:t>
      </w:r>
      <w:r w:rsidR="0016342E" w:rsidRPr="007206D5">
        <w:rPr>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5D2D22" w:rsidRPr="007206D5" w:rsidRDefault="005D2D22" w:rsidP="005D2D22">
      <w:pPr>
        <w:pStyle w:val="ConsPlusNormal0"/>
        <w:ind w:firstLine="709"/>
        <w:jc w:val="both"/>
        <w:rPr>
          <w:sz w:val="28"/>
          <w:szCs w:val="28"/>
        </w:rPr>
      </w:pPr>
      <w:r w:rsidRPr="007206D5">
        <w:rPr>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день обращения заявителя </w:t>
      </w:r>
      <w:r w:rsidR="009015F2" w:rsidRPr="007206D5">
        <w:rPr>
          <w:sz w:val="28"/>
          <w:szCs w:val="28"/>
        </w:rPr>
        <w:t xml:space="preserve">с таким заявлением </w:t>
      </w:r>
      <w:r w:rsidRPr="007206D5">
        <w:rPr>
          <w:sz w:val="28"/>
          <w:szCs w:val="28"/>
        </w:rPr>
        <w:t>либо его представителя.</w:t>
      </w:r>
    </w:p>
    <w:p w:rsidR="005D2D22" w:rsidRPr="005D2D22" w:rsidRDefault="005D2D22" w:rsidP="005D2D22">
      <w:pPr>
        <w:pStyle w:val="ConsPlusNormal0"/>
        <w:ind w:firstLine="709"/>
        <w:jc w:val="both"/>
        <w:rPr>
          <w:sz w:val="28"/>
          <w:szCs w:val="28"/>
        </w:rPr>
      </w:pPr>
      <w:r w:rsidRPr="007206D5">
        <w:rPr>
          <w:sz w:val="28"/>
          <w:szCs w:val="28"/>
        </w:rPr>
        <w:t xml:space="preserve">Заявление, поступившее в электронной форме на ЕПГУ, </w:t>
      </w:r>
      <w:r w:rsidR="00EF7265" w:rsidRPr="007206D5">
        <w:rPr>
          <w:sz w:val="28"/>
          <w:szCs w:val="28"/>
        </w:rPr>
        <w:t>РПГУ,</w:t>
      </w:r>
      <w:r w:rsidRPr="007206D5">
        <w:rPr>
          <w:sz w:val="28"/>
          <w:szCs w:val="28"/>
        </w:rPr>
        <w:t xml:space="preserve">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w:t>
      </w:r>
      <w:r w:rsidRPr="005D2D22">
        <w:rPr>
          <w:sz w:val="28"/>
          <w:szCs w:val="28"/>
        </w:rPr>
        <w:t xml:space="preserve"> время, регистрируется в первый рабочий день.</w:t>
      </w:r>
    </w:p>
    <w:p w:rsidR="005D2D22" w:rsidRPr="005D2D22" w:rsidRDefault="009015F2" w:rsidP="005D2D22">
      <w:pPr>
        <w:pStyle w:val="ConsPlusNormal0"/>
        <w:ind w:firstLine="709"/>
        <w:jc w:val="both"/>
        <w:rPr>
          <w:sz w:val="28"/>
          <w:szCs w:val="28"/>
        </w:rPr>
      </w:pPr>
      <w:r>
        <w:rPr>
          <w:sz w:val="28"/>
          <w:szCs w:val="28"/>
        </w:rPr>
        <w:t xml:space="preserve">2.15. </w:t>
      </w:r>
      <w:r w:rsidR="00724F64" w:rsidRPr="00724F64">
        <w:rPr>
          <w:sz w:val="28"/>
          <w:szCs w:val="28"/>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724F64" w:rsidRPr="007206D5">
        <w:rPr>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w:t>
      </w:r>
      <w:r w:rsidR="00724F64" w:rsidRPr="00724F64">
        <w:rPr>
          <w:sz w:val="28"/>
          <w:szCs w:val="28"/>
        </w:rPr>
        <w:t xml:space="preserve"> доступности для инвалидов указанных объектов в соответствии с законодательством Российской Федерации о социальной защите инвалидов.</w:t>
      </w:r>
    </w:p>
    <w:p w:rsidR="005D2D22" w:rsidRPr="005D2D22" w:rsidRDefault="005D2D22" w:rsidP="005D2D22">
      <w:pPr>
        <w:pStyle w:val="ConsPlusNormal0"/>
        <w:ind w:firstLine="709"/>
        <w:jc w:val="both"/>
        <w:rPr>
          <w:sz w:val="28"/>
          <w:szCs w:val="28"/>
        </w:rPr>
      </w:pPr>
      <w:r w:rsidRPr="005D2D22">
        <w:rPr>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D2D22" w:rsidRPr="005D2D22" w:rsidRDefault="005D2D22" w:rsidP="005D2D22">
      <w:pPr>
        <w:pStyle w:val="ConsPlusNormal0"/>
        <w:ind w:firstLine="709"/>
        <w:jc w:val="both"/>
        <w:rPr>
          <w:sz w:val="28"/>
          <w:szCs w:val="28"/>
        </w:rPr>
      </w:pPr>
      <w:r w:rsidRPr="005D2D22">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D2D22" w:rsidRPr="005D2D22" w:rsidRDefault="005D2D22" w:rsidP="005D2D22">
      <w:pPr>
        <w:pStyle w:val="ConsPlusNormal0"/>
        <w:ind w:firstLine="709"/>
        <w:jc w:val="both"/>
        <w:rPr>
          <w:sz w:val="28"/>
          <w:szCs w:val="28"/>
        </w:rPr>
      </w:pPr>
      <w:r w:rsidRPr="005D2D22">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D2D22" w:rsidRPr="005D2D22" w:rsidRDefault="005D2D22" w:rsidP="005D2D22">
      <w:pPr>
        <w:pStyle w:val="ConsPlusNormal0"/>
        <w:ind w:firstLine="709"/>
        <w:jc w:val="both"/>
        <w:rPr>
          <w:sz w:val="28"/>
          <w:szCs w:val="28"/>
        </w:rPr>
      </w:pPr>
      <w:r w:rsidRPr="005D2D22">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D2D22" w:rsidRPr="005D2D22" w:rsidRDefault="005D2D22" w:rsidP="005D2D22">
      <w:pPr>
        <w:pStyle w:val="ConsPlusNormal0"/>
        <w:ind w:firstLine="709"/>
        <w:jc w:val="both"/>
        <w:rPr>
          <w:sz w:val="28"/>
          <w:szCs w:val="28"/>
        </w:rPr>
      </w:pPr>
      <w:r w:rsidRPr="005D2D22">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5D2D22">
        <w:rPr>
          <w:sz w:val="28"/>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D2D22" w:rsidRPr="005D2D22" w:rsidRDefault="005D2D22" w:rsidP="005D2D22">
      <w:pPr>
        <w:pStyle w:val="ConsPlusNormal0"/>
        <w:ind w:firstLine="709"/>
        <w:jc w:val="both"/>
        <w:rPr>
          <w:sz w:val="28"/>
          <w:szCs w:val="28"/>
        </w:rPr>
      </w:pPr>
      <w:r w:rsidRPr="005D2D22">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D2D22" w:rsidRPr="005D2D22" w:rsidRDefault="005D2D22" w:rsidP="005D2D22">
      <w:pPr>
        <w:pStyle w:val="ConsPlusNormal0"/>
        <w:ind w:firstLine="709"/>
        <w:jc w:val="both"/>
        <w:rPr>
          <w:sz w:val="28"/>
          <w:szCs w:val="28"/>
        </w:rPr>
      </w:pPr>
      <w:r w:rsidRPr="005D2D2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D2D22" w:rsidRPr="005D2D22" w:rsidRDefault="005D2D22" w:rsidP="005D2D22">
      <w:pPr>
        <w:pStyle w:val="ConsPlusNormal0"/>
        <w:ind w:firstLine="709"/>
        <w:jc w:val="both"/>
        <w:rPr>
          <w:sz w:val="28"/>
          <w:szCs w:val="28"/>
        </w:rPr>
      </w:pPr>
      <w:r w:rsidRPr="005D2D2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D2D22" w:rsidRPr="005D2D22" w:rsidRDefault="005D2D22" w:rsidP="005D2D22">
      <w:pPr>
        <w:pStyle w:val="ConsPlusNormal0"/>
        <w:ind w:firstLine="709"/>
        <w:jc w:val="both"/>
        <w:rPr>
          <w:sz w:val="28"/>
          <w:szCs w:val="28"/>
        </w:rPr>
      </w:pPr>
      <w:r w:rsidRPr="005D2D22">
        <w:rPr>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5D2D22">
        <w:rPr>
          <w:bCs/>
          <w:sz w:val="28"/>
          <w:szCs w:val="28"/>
        </w:rPr>
        <w:t xml:space="preserve"> </w:t>
      </w:r>
      <w:r w:rsidRPr="005D2D22">
        <w:rPr>
          <w:sz w:val="28"/>
          <w:szCs w:val="28"/>
        </w:rPr>
        <w:t>«Об утверждении СП 59.13330 «СНиП 35-01-2001 Доступность зданий и сооружений для маломобильных групп населения».</w:t>
      </w:r>
    </w:p>
    <w:p w:rsidR="005D2D22" w:rsidRPr="005D2D22" w:rsidRDefault="005D2D22" w:rsidP="005D2D22">
      <w:pPr>
        <w:pStyle w:val="ConsPlusNormal0"/>
        <w:ind w:firstLine="709"/>
        <w:jc w:val="both"/>
        <w:rPr>
          <w:sz w:val="28"/>
          <w:szCs w:val="28"/>
        </w:rPr>
      </w:pPr>
      <w:r w:rsidRPr="005D2D2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D2D22" w:rsidRPr="005D2D22" w:rsidRDefault="005D2D22" w:rsidP="005D2D22">
      <w:pPr>
        <w:pStyle w:val="ConsPlusNormal0"/>
        <w:ind w:firstLine="709"/>
        <w:jc w:val="both"/>
        <w:rPr>
          <w:sz w:val="28"/>
          <w:szCs w:val="28"/>
        </w:rPr>
      </w:pPr>
      <w:r w:rsidRPr="005D2D22">
        <w:rPr>
          <w:sz w:val="28"/>
          <w:szCs w:val="28"/>
        </w:rPr>
        <w:t>При обращении гражданина с нарушениями функций опорно-двигательного аппарата сотрудники уполномоченного органа предпринимают следующие действия:</w:t>
      </w:r>
    </w:p>
    <w:p w:rsidR="005D2D22" w:rsidRPr="005D2D22" w:rsidRDefault="005D2D22" w:rsidP="005D2D22">
      <w:pPr>
        <w:pStyle w:val="ConsPlusNormal0"/>
        <w:ind w:firstLine="709"/>
        <w:jc w:val="both"/>
        <w:rPr>
          <w:sz w:val="28"/>
          <w:szCs w:val="28"/>
        </w:rPr>
      </w:pPr>
      <w:r w:rsidRPr="005D2D22">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D2D22" w:rsidRPr="005D2D22" w:rsidRDefault="005D2D22" w:rsidP="005D2D22">
      <w:pPr>
        <w:pStyle w:val="ConsPlusNormal0"/>
        <w:ind w:firstLine="709"/>
        <w:jc w:val="both"/>
        <w:rPr>
          <w:sz w:val="28"/>
          <w:szCs w:val="28"/>
        </w:rPr>
      </w:pPr>
      <w:r w:rsidRPr="005D2D22">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D2D22" w:rsidRPr="005D2D22" w:rsidRDefault="005D2D22" w:rsidP="005D2D22">
      <w:pPr>
        <w:pStyle w:val="ConsPlusNormal0"/>
        <w:ind w:firstLine="709"/>
        <w:jc w:val="both"/>
        <w:rPr>
          <w:sz w:val="28"/>
          <w:szCs w:val="28"/>
        </w:rPr>
      </w:pPr>
      <w:r w:rsidRPr="005D2D22">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D2D22" w:rsidRPr="005D2D22" w:rsidRDefault="005D2D22" w:rsidP="005D2D22">
      <w:pPr>
        <w:pStyle w:val="ConsPlusNormal0"/>
        <w:ind w:firstLine="709"/>
        <w:jc w:val="both"/>
        <w:rPr>
          <w:sz w:val="28"/>
          <w:szCs w:val="28"/>
        </w:rPr>
      </w:pPr>
      <w:r w:rsidRPr="005D2D22">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00724F64" w:rsidRPr="00724F64">
        <w:rPr>
          <w:sz w:val="28"/>
          <w:szCs w:val="28"/>
        </w:rPr>
        <w:t>покинуть кабинет</w:t>
      </w:r>
      <w:r w:rsidRPr="005D2D22">
        <w:rPr>
          <w:sz w:val="28"/>
          <w:szCs w:val="28"/>
        </w:rPr>
        <w:t xml:space="preserve">, открывает двери, сопровождает гражданина до выхода из </w:t>
      </w:r>
      <w:r w:rsidRPr="005D2D22">
        <w:rPr>
          <w:sz w:val="28"/>
          <w:szCs w:val="28"/>
        </w:rPr>
        <w:lastRenderedPageBreak/>
        <w:t xml:space="preserve">здания, и помогает покинуть здание; передает гражданина сопровождающему лицу или по желанию </w:t>
      </w:r>
      <w:r w:rsidR="00724F64">
        <w:rPr>
          <w:sz w:val="28"/>
          <w:szCs w:val="28"/>
        </w:rPr>
        <w:t xml:space="preserve">гражданина </w:t>
      </w:r>
      <w:r w:rsidRPr="005D2D22">
        <w:rPr>
          <w:sz w:val="28"/>
          <w:szCs w:val="28"/>
        </w:rPr>
        <w:t>вызывает автотранспорт и оказывает содействие при его посадке.</w:t>
      </w:r>
    </w:p>
    <w:p w:rsidR="005D2D22" w:rsidRPr="005D2D22" w:rsidRDefault="005D2D22" w:rsidP="005D2D22">
      <w:pPr>
        <w:pStyle w:val="ConsPlusNormal0"/>
        <w:ind w:firstLine="709"/>
        <w:jc w:val="both"/>
        <w:rPr>
          <w:sz w:val="28"/>
          <w:szCs w:val="28"/>
        </w:rPr>
      </w:pPr>
      <w:r w:rsidRPr="005D2D22">
        <w:rPr>
          <w:sz w:val="28"/>
          <w:szCs w:val="28"/>
        </w:rPr>
        <w:t>При обращении граждан с недостатками зрения сотрудники уполномоченного органа предпринимают следующие действия:</w:t>
      </w:r>
    </w:p>
    <w:p w:rsidR="005D2D22" w:rsidRPr="005D2D22" w:rsidRDefault="005D2D22" w:rsidP="005D2D22">
      <w:pPr>
        <w:pStyle w:val="ConsPlusNormal0"/>
        <w:ind w:firstLine="709"/>
        <w:jc w:val="both"/>
        <w:rPr>
          <w:sz w:val="28"/>
          <w:szCs w:val="28"/>
        </w:rPr>
      </w:pPr>
      <w:r w:rsidRPr="005D2D22">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D2D22" w:rsidRPr="005D2D22" w:rsidRDefault="005D2D22" w:rsidP="005D2D22">
      <w:pPr>
        <w:pStyle w:val="ConsPlusNormal0"/>
        <w:ind w:firstLine="709"/>
        <w:jc w:val="both"/>
        <w:rPr>
          <w:sz w:val="28"/>
          <w:szCs w:val="28"/>
        </w:rPr>
      </w:pPr>
      <w:r w:rsidRPr="005D2D22">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D2D22" w:rsidRPr="005D2D22" w:rsidRDefault="005D2D22" w:rsidP="005D2D22">
      <w:pPr>
        <w:pStyle w:val="ConsPlusNormal0"/>
        <w:ind w:firstLine="709"/>
        <w:jc w:val="both"/>
        <w:rPr>
          <w:sz w:val="28"/>
          <w:szCs w:val="28"/>
        </w:rPr>
      </w:pPr>
      <w:r w:rsidRPr="005D2D22">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D2D22" w:rsidRPr="005D2D22" w:rsidRDefault="005D2D22" w:rsidP="005D2D22">
      <w:pPr>
        <w:pStyle w:val="ConsPlusNormal0"/>
        <w:ind w:firstLine="709"/>
        <w:jc w:val="both"/>
        <w:rPr>
          <w:sz w:val="28"/>
          <w:szCs w:val="28"/>
        </w:rPr>
      </w:pPr>
      <w:r w:rsidRPr="005D2D22">
        <w:rPr>
          <w:sz w:val="28"/>
          <w:szCs w:val="28"/>
        </w:rPr>
        <w:t>При обращении гражданина с дефектами слуха сотрудники уполномоченного органа предпринимают следующие действия:</w:t>
      </w:r>
    </w:p>
    <w:p w:rsidR="005D2D22" w:rsidRPr="005D2D22" w:rsidRDefault="005D2D22" w:rsidP="005D2D22">
      <w:pPr>
        <w:pStyle w:val="ConsPlusNormal0"/>
        <w:ind w:firstLine="709"/>
        <w:jc w:val="both"/>
        <w:rPr>
          <w:sz w:val="28"/>
          <w:szCs w:val="28"/>
        </w:rPr>
      </w:pPr>
      <w:r w:rsidRPr="005D2D22">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D2D22" w:rsidRPr="005D2D22" w:rsidRDefault="005D2D22" w:rsidP="005D2D22">
      <w:pPr>
        <w:pStyle w:val="ConsPlusNormal0"/>
        <w:ind w:firstLine="709"/>
        <w:jc w:val="both"/>
        <w:rPr>
          <w:sz w:val="28"/>
          <w:szCs w:val="28"/>
        </w:rPr>
      </w:pPr>
      <w:r w:rsidRPr="005D2D22">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D2D22" w:rsidRPr="005D2D22" w:rsidRDefault="005D2D22" w:rsidP="005D2D22">
      <w:pPr>
        <w:pStyle w:val="ConsPlusNormal0"/>
        <w:ind w:firstLine="709"/>
        <w:jc w:val="both"/>
        <w:rPr>
          <w:sz w:val="28"/>
          <w:szCs w:val="28"/>
        </w:rPr>
      </w:pPr>
      <w:r w:rsidRPr="005D2D22">
        <w:rPr>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5D2D22" w:rsidRPr="005D2D22" w:rsidRDefault="005D2D22" w:rsidP="005D2D22">
      <w:pPr>
        <w:pStyle w:val="ConsPlusNormal0"/>
        <w:ind w:firstLine="709"/>
        <w:jc w:val="both"/>
        <w:rPr>
          <w:sz w:val="28"/>
          <w:szCs w:val="28"/>
        </w:rPr>
      </w:pPr>
      <w:r w:rsidRPr="005D2D22">
        <w:rPr>
          <w:sz w:val="28"/>
          <w:szCs w:val="28"/>
        </w:rPr>
        <w:t>2.16. Показатели доступности и качества муниципальной услуги.</w:t>
      </w:r>
    </w:p>
    <w:p w:rsidR="005D2D22" w:rsidRPr="005D2D22" w:rsidRDefault="005D2D22" w:rsidP="005D2D22">
      <w:pPr>
        <w:pStyle w:val="ConsPlusNormal0"/>
        <w:ind w:firstLine="709"/>
        <w:jc w:val="both"/>
        <w:rPr>
          <w:rFonts w:eastAsia="Calibri"/>
          <w:sz w:val="28"/>
          <w:szCs w:val="28"/>
        </w:rPr>
      </w:pPr>
      <w:r w:rsidRPr="005D2D22">
        <w:rPr>
          <w:sz w:val="28"/>
          <w:szCs w:val="28"/>
        </w:rPr>
        <w:t xml:space="preserve">2.16.1. </w:t>
      </w:r>
      <w:r w:rsidRPr="005D2D22">
        <w:rPr>
          <w:rFonts w:eastAsia="Calibri"/>
          <w:sz w:val="28"/>
          <w:szCs w:val="28"/>
        </w:rPr>
        <w:t xml:space="preserve">Основными показателями доступности и качества предоставления </w:t>
      </w:r>
      <w:r w:rsidRPr="005D2D22">
        <w:rPr>
          <w:sz w:val="28"/>
          <w:szCs w:val="28"/>
        </w:rPr>
        <w:t>муниципальной</w:t>
      </w:r>
      <w:r w:rsidRPr="005D2D22">
        <w:rPr>
          <w:rFonts w:eastAsia="Calibri"/>
          <w:sz w:val="28"/>
          <w:szCs w:val="28"/>
        </w:rPr>
        <w:t xml:space="preserve"> услуги являются:</w:t>
      </w:r>
    </w:p>
    <w:p w:rsidR="005D2D22" w:rsidRPr="005D2D22" w:rsidRDefault="005D2D22" w:rsidP="005D2D22">
      <w:pPr>
        <w:ind w:firstLine="709"/>
        <w:jc w:val="both"/>
        <w:rPr>
          <w:rFonts w:eastAsia="Calibri"/>
          <w:sz w:val="28"/>
          <w:szCs w:val="28"/>
        </w:rPr>
      </w:pPr>
      <w:r w:rsidRPr="005D2D22">
        <w:rPr>
          <w:sz w:val="28"/>
          <w:szCs w:val="28"/>
        </w:rPr>
        <w:lastRenderedPageBreak/>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D2D22" w:rsidRPr="005D2D22" w:rsidRDefault="005D2D22" w:rsidP="005D2D22">
      <w:pPr>
        <w:ind w:firstLine="709"/>
        <w:jc w:val="both"/>
        <w:rPr>
          <w:sz w:val="28"/>
          <w:szCs w:val="28"/>
        </w:rPr>
      </w:pPr>
      <w:r w:rsidRPr="005D2D22">
        <w:rPr>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D2D22" w:rsidRPr="005D2D22" w:rsidRDefault="005D2D22" w:rsidP="005D2D22">
      <w:pPr>
        <w:ind w:firstLine="709"/>
        <w:jc w:val="both"/>
        <w:rPr>
          <w:sz w:val="28"/>
          <w:szCs w:val="28"/>
        </w:rPr>
      </w:pPr>
      <w:r w:rsidRPr="005D2D22">
        <w:rPr>
          <w:sz w:val="28"/>
          <w:szCs w:val="28"/>
        </w:rPr>
        <w:t>- возможность выбора заявителем форм обращения за получением муниципальной услуги;</w:t>
      </w:r>
    </w:p>
    <w:p w:rsidR="005D2D22" w:rsidRPr="005D2D22" w:rsidRDefault="005D2D22" w:rsidP="005D2D22">
      <w:pPr>
        <w:ind w:firstLine="709"/>
        <w:jc w:val="both"/>
        <w:rPr>
          <w:sz w:val="28"/>
          <w:szCs w:val="28"/>
        </w:rPr>
      </w:pPr>
      <w:r w:rsidRPr="005D2D22">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5D2D22" w:rsidRPr="005D2D22" w:rsidRDefault="005D2D22" w:rsidP="005D2D22">
      <w:pPr>
        <w:ind w:firstLine="709"/>
        <w:jc w:val="both"/>
        <w:rPr>
          <w:sz w:val="28"/>
          <w:szCs w:val="28"/>
        </w:rPr>
      </w:pPr>
      <w:r w:rsidRPr="005D2D22">
        <w:rPr>
          <w:sz w:val="28"/>
          <w:szCs w:val="28"/>
        </w:rPr>
        <w:t>- своевременность предоставления муниципальной услуги в соответствии со стандартом ее предоставления;</w:t>
      </w:r>
    </w:p>
    <w:p w:rsidR="005D2D22" w:rsidRPr="005D2D22" w:rsidRDefault="005D2D22" w:rsidP="005D2D22">
      <w:pPr>
        <w:ind w:firstLine="709"/>
        <w:jc w:val="both"/>
        <w:rPr>
          <w:sz w:val="28"/>
          <w:szCs w:val="28"/>
        </w:rPr>
      </w:pPr>
      <w:r w:rsidRPr="005D2D22">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2D22" w:rsidRPr="005D2D22" w:rsidRDefault="005D2D22" w:rsidP="005D2D22">
      <w:pPr>
        <w:ind w:firstLine="709"/>
        <w:jc w:val="both"/>
        <w:rPr>
          <w:sz w:val="28"/>
          <w:szCs w:val="28"/>
        </w:rPr>
      </w:pPr>
      <w:r w:rsidRPr="005D2D22">
        <w:rPr>
          <w:sz w:val="28"/>
          <w:szCs w:val="28"/>
        </w:rPr>
        <w:t>- возможность получения информации о ходе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 отсутствие обоснованных жалоб со стороны заявителя по результатам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D2D22" w:rsidRPr="005D2D22" w:rsidRDefault="005D2D22" w:rsidP="005D2D22">
      <w:pPr>
        <w:ind w:firstLine="709"/>
        <w:jc w:val="both"/>
        <w:rPr>
          <w:sz w:val="28"/>
          <w:szCs w:val="28"/>
        </w:rPr>
      </w:pPr>
      <w:r w:rsidRPr="005D2D22">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D2D22" w:rsidRPr="005D2D22" w:rsidRDefault="005D2D22" w:rsidP="005D2D22">
      <w:pPr>
        <w:ind w:firstLine="709"/>
        <w:jc w:val="both"/>
        <w:rPr>
          <w:sz w:val="28"/>
          <w:szCs w:val="28"/>
        </w:rPr>
      </w:pPr>
      <w:r w:rsidRPr="005D2D22">
        <w:rPr>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D2D22" w:rsidRPr="005D2D22" w:rsidRDefault="005D2D22" w:rsidP="005D2D22">
      <w:pPr>
        <w:ind w:firstLine="709"/>
        <w:jc w:val="both"/>
        <w:rPr>
          <w:sz w:val="28"/>
          <w:szCs w:val="28"/>
        </w:rPr>
      </w:pPr>
      <w:r w:rsidRPr="005D2D22">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D2D22" w:rsidRPr="005D2D22" w:rsidRDefault="005D2D22" w:rsidP="005D2D22">
      <w:pPr>
        <w:ind w:firstLine="709"/>
        <w:jc w:val="both"/>
        <w:rPr>
          <w:sz w:val="28"/>
          <w:szCs w:val="28"/>
        </w:rPr>
      </w:pPr>
      <w:r w:rsidRPr="005D2D22">
        <w:rPr>
          <w:sz w:val="28"/>
          <w:szCs w:val="28"/>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D2D22" w:rsidRPr="005D2D22" w:rsidRDefault="005D2D22" w:rsidP="005D2D22">
      <w:pPr>
        <w:ind w:firstLine="709"/>
        <w:jc w:val="both"/>
        <w:rPr>
          <w:sz w:val="28"/>
          <w:szCs w:val="28"/>
        </w:rPr>
      </w:pPr>
      <w:r w:rsidRPr="005D2D22">
        <w:rPr>
          <w:sz w:val="28"/>
          <w:szCs w:val="28"/>
        </w:rPr>
        <w:t>- оказание помощи инвалидам в преодолении барьеров, мешающих получению муниципальной услуги наравне с другими лицами.</w:t>
      </w:r>
    </w:p>
    <w:p w:rsidR="005D2D22" w:rsidRPr="005D2D22" w:rsidRDefault="005D2D22" w:rsidP="005D2D22">
      <w:pPr>
        <w:ind w:firstLine="709"/>
        <w:jc w:val="both"/>
        <w:rPr>
          <w:sz w:val="28"/>
          <w:szCs w:val="28"/>
        </w:rPr>
      </w:pPr>
      <w:r w:rsidRPr="005D2D22">
        <w:rPr>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D2D22" w:rsidRPr="005D2D22" w:rsidRDefault="005D2D22" w:rsidP="005D2D22">
      <w:pPr>
        <w:ind w:firstLine="709"/>
        <w:jc w:val="both"/>
        <w:rPr>
          <w:sz w:val="28"/>
          <w:szCs w:val="28"/>
        </w:rPr>
      </w:pPr>
      <w:r w:rsidRPr="005D2D22">
        <w:rPr>
          <w:sz w:val="28"/>
          <w:szCs w:val="28"/>
        </w:rPr>
        <w:lastRenderedPageBreak/>
        <w:t>- для получения информации по вопросам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 xml:space="preserve">- для </w:t>
      </w:r>
      <w:r w:rsidRPr="009A2946">
        <w:rPr>
          <w:sz w:val="28"/>
          <w:szCs w:val="28"/>
        </w:rPr>
        <w:t>подачи</w:t>
      </w:r>
      <w:r w:rsidR="009A2946" w:rsidRPr="009A2946">
        <w:rPr>
          <w:sz w:val="28"/>
          <w:szCs w:val="28"/>
        </w:rPr>
        <w:t xml:space="preserve"> обращения</w:t>
      </w:r>
      <w:r w:rsidRPr="009A2946">
        <w:rPr>
          <w:sz w:val="28"/>
          <w:szCs w:val="28"/>
        </w:rPr>
        <w:t>;</w:t>
      </w:r>
    </w:p>
    <w:p w:rsidR="005D2D22" w:rsidRPr="009A2946" w:rsidRDefault="005D2D22" w:rsidP="005D2D22">
      <w:pPr>
        <w:ind w:firstLine="709"/>
        <w:jc w:val="both"/>
        <w:rPr>
          <w:sz w:val="28"/>
          <w:szCs w:val="28"/>
        </w:rPr>
      </w:pPr>
      <w:r w:rsidRPr="009A2946">
        <w:rPr>
          <w:sz w:val="28"/>
          <w:szCs w:val="28"/>
        </w:rPr>
        <w:t>- для получения информации о ходе предоставления муниципальной услуги;</w:t>
      </w:r>
    </w:p>
    <w:p w:rsidR="005D2D22" w:rsidRPr="009A2946" w:rsidRDefault="005D2D22" w:rsidP="005D2D22">
      <w:pPr>
        <w:ind w:firstLine="709"/>
        <w:jc w:val="both"/>
        <w:rPr>
          <w:sz w:val="28"/>
          <w:szCs w:val="28"/>
        </w:rPr>
      </w:pPr>
      <w:r w:rsidRPr="009A2946">
        <w:rPr>
          <w:sz w:val="28"/>
          <w:szCs w:val="28"/>
        </w:rPr>
        <w:t>- для получения результата предоставления муниципальной услуги.</w:t>
      </w:r>
    </w:p>
    <w:p w:rsidR="005D2D22" w:rsidRPr="00910793" w:rsidRDefault="005D2D22" w:rsidP="005D2D22">
      <w:pPr>
        <w:ind w:firstLine="709"/>
        <w:jc w:val="both"/>
        <w:rPr>
          <w:sz w:val="28"/>
          <w:szCs w:val="28"/>
        </w:rPr>
      </w:pPr>
      <w:r w:rsidRPr="00910793">
        <w:rPr>
          <w:sz w:val="28"/>
          <w:szCs w:val="28"/>
        </w:rPr>
        <w:t>2.16.4. Продолжительность взаимодействия заявителя со специалистом уполномоченного органа не может превышать 15 минут.</w:t>
      </w:r>
    </w:p>
    <w:p w:rsidR="005D2D22" w:rsidRPr="00910793" w:rsidRDefault="005D2D22" w:rsidP="005D2D22">
      <w:pPr>
        <w:pStyle w:val="ConsPlusNormal0"/>
        <w:ind w:firstLine="709"/>
        <w:jc w:val="both"/>
        <w:rPr>
          <w:sz w:val="28"/>
          <w:szCs w:val="28"/>
        </w:rPr>
      </w:pPr>
      <w:r w:rsidRPr="00910793">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2D22" w:rsidRPr="005D2D22" w:rsidRDefault="005D2D22" w:rsidP="005D2D22">
      <w:pPr>
        <w:ind w:firstLine="709"/>
        <w:jc w:val="both"/>
        <w:rPr>
          <w:sz w:val="28"/>
          <w:szCs w:val="28"/>
        </w:rPr>
      </w:pPr>
      <w:r w:rsidRPr="00F37581">
        <w:rPr>
          <w:sz w:val="28"/>
          <w:szCs w:val="28"/>
        </w:rPr>
        <w:t>2.17.1. Предоставление муниципальной услуги по экстерриториальному принципу невозможно.</w:t>
      </w:r>
    </w:p>
    <w:p w:rsidR="005D2D22" w:rsidRPr="005D2D22" w:rsidRDefault="005D2D22" w:rsidP="005D2D22">
      <w:pPr>
        <w:ind w:firstLine="709"/>
        <w:jc w:val="both"/>
        <w:rPr>
          <w:sz w:val="28"/>
          <w:szCs w:val="28"/>
        </w:rPr>
      </w:pPr>
      <w:r w:rsidRPr="005D2D22">
        <w:rPr>
          <w:sz w:val="28"/>
          <w:szCs w:val="28"/>
        </w:rPr>
        <w:t xml:space="preserve">2.17.2. Заявитель вправе обратиться за </w:t>
      </w:r>
      <w:r w:rsidRPr="00F37581">
        <w:rPr>
          <w:sz w:val="28"/>
          <w:szCs w:val="28"/>
        </w:rPr>
        <w:t>предоставлением муниципальной</w:t>
      </w:r>
      <w:r w:rsidRPr="005D2D22">
        <w:rPr>
          <w:sz w:val="28"/>
          <w:szCs w:val="28"/>
        </w:rPr>
        <w:t xml:space="preserve"> услуги и подать документы, указанные в пункте 2.6 настоящего административного регламента, в электронной форме через ЕПГУ, </w:t>
      </w:r>
      <w:r w:rsidR="00EF7265" w:rsidRPr="005D2D22">
        <w:rPr>
          <w:sz w:val="28"/>
          <w:szCs w:val="28"/>
        </w:rPr>
        <w:t>РПГУ с</w:t>
      </w:r>
      <w:r w:rsidRPr="005D2D22">
        <w:rPr>
          <w:sz w:val="28"/>
          <w:szCs w:val="28"/>
        </w:rPr>
        <w:t xml:space="preserve">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D2D22" w:rsidRPr="005D2D22" w:rsidRDefault="005D2D22" w:rsidP="005D2D22">
      <w:pPr>
        <w:ind w:firstLine="709"/>
        <w:jc w:val="both"/>
        <w:rPr>
          <w:sz w:val="28"/>
          <w:szCs w:val="28"/>
        </w:rPr>
      </w:pPr>
      <w:r w:rsidRPr="005D2D22">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5D2D22" w:rsidRPr="005D2D22" w:rsidRDefault="005D2D22" w:rsidP="005D2D22">
      <w:pPr>
        <w:ind w:firstLine="709"/>
        <w:jc w:val="both"/>
        <w:rPr>
          <w:sz w:val="28"/>
          <w:szCs w:val="28"/>
        </w:rPr>
      </w:pPr>
      <w:r w:rsidRPr="005D2D22">
        <w:rPr>
          <w:sz w:val="28"/>
          <w:szCs w:val="28"/>
        </w:rPr>
        <w:t xml:space="preserve">Обращение за услугой через ЕПГУ, </w:t>
      </w:r>
      <w:r w:rsidR="00EF7265" w:rsidRPr="005D2D22">
        <w:rPr>
          <w:sz w:val="28"/>
          <w:szCs w:val="28"/>
        </w:rPr>
        <w:t>РПГУ,</w:t>
      </w:r>
      <w:r w:rsidRPr="005D2D22">
        <w:rPr>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5D2D22">
          <w:rPr>
            <w:sz w:val="28"/>
            <w:szCs w:val="28"/>
          </w:rPr>
          <w:t>порядке</w:t>
        </w:r>
      </w:hyperlink>
      <w:r w:rsidRPr="005D2D22">
        <w:rPr>
          <w:sz w:val="28"/>
          <w:szCs w:val="28"/>
        </w:rPr>
        <w:t xml:space="preserve">, предусмотренном законодательством Российской Федерации. </w:t>
      </w:r>
    </w:p>
    <w:p w:rsidR="005D2D22" w:rsidRPr="005D2D22" w:rsidRDefault="005D2D22" w:rsidP="005D2D22">
      <w:pPr>
        <w:ind w:firstLine="709"/>
        <w:jc w:val="both"/>
        <w:rPr>
          <w:sz w:val="28"/>
          <w:szCs w:val="28"/>
        </w:rPr>
      </w:pPr>
      <w:r w:rsidRPr="005D2D22">
        <w:rPr>
          <w:sz w:val="28"/>
          <w:szCs w:val="28"/>
        </w:rPr>
        <w:t xml:space="preserve">2.17.3. При предоставлении муниципальной услуги в электронной форме посредством </w:t>
      </w:r>
      <w:r w:rsidR="00EF7265" w:rsidRPr="005D2D22">
        <w:rPr>
          <w:sz w:val="28"/>
          <w:szCs w:val="28"/>
        </w:rPr>
        <w:t>ЕПГУ, РПГУ,</w:t>
      </w:r>
      <w:r w:rsidRPr="005D2D22">
        <w:rPr>
          <w:sz w:val="28"/>
          <w:szCs w:val="28"/>
        </w:rPr>
        <w:t xml:space="preserve"> заявителю обеспечивается:</w:t>
      </w:r>
    </w:p>
    <w:p w:rsidR="005D2D22" w:rsidRPr="005D2D22" w:rsidRDefault="005D2D22" w:rsidP="005D2D22">
      <w:pPr>
        <w:ind w:firstLine="709"/>
        <w:jc w:val="both"/>
        <w:rPr>
          <w:rFonts w:eastAsia="Calibri"/>
          <w:sz w:val="28"/>
          <w:szCs w:val="28"/>
        </w:rPr>
      </w:pPr>
      <w:r w:rsidRPr="005D2D22">
        <w:rPr>
          <w:sz w:val="28"/>
          <w:szCs w:val="28"/>
        </w:rPr>
        <w:t>- получение информации о порядке и сроках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 xml:space="preserve">- запись на прием в уполномоченный орган для подачи заявления и документов; </w:t>
      </w:r>
    </w:p>
    <w:p w:rsidR="005D2D22" w:rsidRPr="005D2D22" w:rsidRDefault="005D2D22" w:rsidP="005D2D22">
      <w:pPr>
        <w:ind w:firstLine="709"/>
        <w:jc w:val="both"/>
        <w:rPr>
          <w:sz w:val="28"/>
          <w:szCs w:val="28"/>
        </w:rPr>
      </w:pPr>
      <w:r w:rsidRPr="005D2D22">
        <w:rPr>
          <w:sz w:val="28"/>
          <w:szCs w:val="28"/>
        </w:rPr>
        <w:t xml:space="preserve">- формирование запроса; </w:t>
      </w:r>
    </w:p>
    <w:p w:rsidR="005D2D22" w:rsidRPr="005D2D22" w:rsidRDefault="005D2D22" w:rsidP="005D2D22">
      <w:pPr>
        <w:ind w:firstLine="709"/>
        <w:jc w:val="both"/>
        <w:rPr>
          <w:strike/>
          <w:sz w:val="28"/>
          <w:szCs w:val="28"/>
        </w:rPr>
      </w:pPr>
      <w:r w:rsidRPr="005D2D22">
        <w:rPr>
          <w:sz w:val="28"/>
          <w:szCs w:val="28"/>
        </w:rPr>
        <w:t>- прием и регистрация уполномоченным органом запроса и документов;</w:t>
      </w:r>
    </w:p>
    <w:p w:rsidR="005D2D22" w:rsidRPr="005D2D22" w:rsidRDefault="005D2D22" w:rsidP="005D2D22">
      <w:pPr>
        <w:ind w:firstLine="709"/>
        <w:jc w:val="both"/>
        <w:rPr>
          <w:sz w:val="28"/>
          <w:szCs w:val="28"/>
        </w:rPr>
      </w:pPr>
      <w:r w:rsidRPr="005D2D22">
        <w:rPr>
          <w:sz w:val="28"/>
          <w:szCs w:val="28"/>
        </w:rPr>
        <w:t>- получение результата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 получение сведений о ходе выполнения запроса;</w:t>
      </w:r>
    </w:p>
    <w:p w:rsidR="005D2D22" w:rsidRPr="005D2D22" w:rsidRDefault="005D2D22" w:rsidP="005D2D22">
      <w:pPr>
        <w:ind w:firstLine="709"/>
        <w:jc w:val="both"/>
        <w:rPr>
          <w:sz w:val="28"/>
          <w:szCs w:val="28"/>
        </w:rPr>
      </w:pPr>
      <w:r w:rsidRPr="005D2D22">
        <w:rPr>
          <w:sz w:val="28"/>
          <w:szCs w:val="28"/>
        </w:rPr>
        <w:t>- осуществление оценки качества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D2D22" w:rsidRPr="005D2D22" w:rsidRDefault="005D2D22" w:rsidP="005D2D22">
      <w:pPr>
        <w:ind w:firstLine="709"/>
        <w:jc w:val="both"/>
        <w:rPr>
          <w:sz w:val="28"/>
          <w:szCs w:val="28"/>
        </w:rPr>
      </w:pPr>
      <w:r w:rsidRPr="005D2D22">
        <w:rPr>
          <w:sz w:val="28"/>
          <w:szCs w:val="28"/>
        </w:rPr>
        <w:t xml:space="preserve">2.17.4. При формировании запроса в электронном </w:t>
      </w:r>
      <w:r w:rsidR="00EF7265" w:rsidRPr="005D2D22">
        <w:rPr>
          <w:sz w:val="28"/>
          <w:szCs w:val="28"/>
        </w:rPr>
        <w:t>виде заявителю</w:t>
      </w:r>
      <w:r w:rsidRPr="005D2D22">
        <w:rPr>
          <w:sz w:val="28"/>
          <w:szCs w:val="28"/>
        </w:rPr>
        <w:t xml:space="preserve"> обеспечивается:</w:t>
      </w:r>
    </w:p>
    <w:p w:rsidR="005D2D22" w:rsidRPr="005D2D22" w:rsidRDefault="005D2D22" w:rsidP="005D2D22">
      <w:pPr>
        <w:ind w:firstLine="709"/>
        <w:jc w:val="both"/>
        <w:rPr>
          <w:sz w:val="28"/>
          <w:szCs w:val="28"/>
        </w:rPr>
      </w:pPr>
      <w:r w:rsidRPr="005D2D22">
        <w:rPr>
          <w:sz w:val="28"/>
          <w:szCs w:val="28"/>
        </w:rPr>
        <w:t>- возможность копирования и сохранения запроса и иных документов, необходимых для предоставления услуги;</w:t>
      </w:r>
    </w:p>
    <w:p w:rsidR="005D2D22" w:rsidRPr="005D2D22" w:rsidRDefault="005D2D22" w:rsidP="005D2D22">
      <w:pPr>
        <w:ind w:firstLine="709"/>
        <w:jc w:val="both"/>
        <w:rPr>
          <w:sz w:val="28"/>
          <w:szCs w:val="28"/>
        </w:rPr>
      </w:pPr>
      <w:r w:rsidRPr="005D2D22">
        <w:rPr>
          <w:sz w:val="28"/>
          <w:szCs w:val="28"/>
        </w:rPr>
        <w:t>- возможность печати на бумажном носителе копии электронной формы запроса;</w:t>
      </w:r>
    </w:p>
    <w:p w:rsidR="005D2D22" w:rsidRPr="005D2D22" w:rsidRDefault="005D2D22" w:rsidP="005D2D22">
      <w:pPr>
        <w:ind w:firstLine="709"/>
        <w:jc w:val="both"/>
        <w:rPr>
          <w:sz w:val="28"/>
          <w:szCs w:val="28"/>
        </w:rPr>
      </w:pPr>
      <w:r w:rsidRPr="005D2D22">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2D22" w:rsidRPr="005D2D22" w:rsidRDefault="005D2D22" w:rsidP="005D2D22">
      <w:pPr>
        <w:ind w:firstLine="709"/>
        <w:jc w:val="both"/>
        <w:rPr>
          <w:sz w:val="28"/>
          <w:szCs w:val="28"/>
        </w:rPr>
      </w:pPr>
      <w:r w:rsidRPr="005D2D22">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D2D22" w:rsidRPr="005D2D22" w:rsidRDefault="005D2D22" w:rsidP="005D2D22">
      <w:pPr>
        <w:ind w:firstLine="709"/>
        <w:jc w:val="both"/>
        <w:rPr>
          <w:sz w:val="28"/>
          <w:szCs w:val="28"/>
        </w:rPr>
      </w:pPr>
      <w:r w:rsidRPr="005D2D22">
        <w:rPr>
          <w:sz w:val="28"/>
          <w:szCs w:val="28"/>
        </w:rPr>
        <w:t>- возможность вернуться на любой из этапов заполнения электронной формы запроса без потери ранее введенной информации;</w:t>
      </w:r>
    </w:p>
    <w:p w:rsidR="005D2D22" w:rsidRPr="005D2D22" w:rsidRDefault="005D2D22" w:rsidP="005D2D22">
      <w:pPr>
        <w:ind w:firstLine="709"/>
        <w:jc w:val="both"/>
        <w:rPr>
          <w:rFonts w:eastAsia="Calibri"/>
          <w:sz w:val="28"/>
          <w:szCs w:val="28"/>
        </w:rPr>
      </w:pPr>
      <w:r w:rsidRPr="005D2D22">
        <w:rPr>
          <w:sz w:val="28"/>
          <w:szCs w:val="28"/>
        </w:rPr>
        <w:t>- возможность доступа заявителя на ЕПГУ, РПГУ к ранее поданным им запросам.</w:t>
      </w:r>
    </w:p>
    <w:p w:rsidR="005D2D22" w:rsidRPr="005D2D22" w:rsidRDefault="005D2D22" w:rsidP="005D2D22">
      <w:pPr>
        <w:ind w:firstLine="709"/>
        <w:jc w:val="both"/>
        <w:rPr>
          <w:sz w:val="28"/>
          <w:szCs w:val="28"/>
        </w:rPr>
      </w:pPr>
      <w:r w:rsidRPr="005D2D22">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D2D22" w:rsidRPr="005D2D22" w:rsidRDefault="005D2D22" w:rsidP="005D2D22">
      <w:pPr>
        <w:jc w:val="center"/>
        <w:rPr>
          <w:b/>
          <w:sz w:val="28"/>
          <w:szCs w:val="28"/>
        </w:rPr>
      </w:pPr>
    </w:p>
    <w:p w:rsidR="005D2D22" w:rsidRPr="005D2D22" w:rsidRDefault="005D2D22" w:rsidP="00A95146">
      <w:pPr>
        <w:jc w:val="center"/>
        <w:rPr>
          <w:b/>
          <w:sz w:val="28"/>
          <w:szCs w:val="28"/>
        </w:rPr>
      </w:pPr>
      <w:r w:rsidRPr="007206D5">
        <w:rPr>
          <w:b/>
          <w:sz w:val="28"/>
          <w:szCs w:val="28"/>
        </w:rPr>
        <w:t xml:space="preserve">3. </w:t>
      </w:r>
      <w:r w:rsidR="00A95146" w:rsidRPr="007206D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2D22" w:rsidRPr="005D2D22" w:rsidRDefault="005D2D22" w:rsidP="005D2D22">
      <w:pPr>
        <w:jc w:val="both"/>
        <w:rPr>
          <w:sz w:val="28"/>
          <w:szCs w:val="28"/>
        </w:rPr>
      </w:pPr>
    </w:p>
    <w:p w:rsidR="005D2D22" w:rsidRPr="005D2D22" w:rsidRDefault="005D2D22" w:rsidP="005D2D22">
      <w:pPr>
        <w:ind w:firstLine="709"/>
        <w:jc w:val="both"/>
        <w:rPr>
          <w:sz w:val="28"/>
          <w:szCs w:val="28"/>
        </w:rPr>
      </w:pPr>
      <w:r w:rsidRPr="005D2D22">
        <w:rPr>
          <w:sz w:val="28"/>
          <w:szCs w:val="28"/>
        </w:rPr>
        <w:t>3.1. Предоставление муниципальной услуги включает в себя следующие административные процедуры:</w:t>
      </w:r>
    </w:p>
    <w:p w:rsidR="005D2D22" w:rsidRPr="005D2D22" w:rsidRDefault="005D2D22" w:rsidP="005D2D22">
      <w:pPr>
        <w:ind w:firstLine="709"/>
        <w:jc w:val="both"/>
        <w:rPr>
          <w:sz w:val="28"/>
          <w:szCs w:val="28"/>
        </w:rPr>
      </w:pPr>
      <w:r w:rsidRPr="005D2D22">
        <w:rPr>
          <w:sz w:val="28"/>
          <w:szCs w:val="28"/>
        </w:rPr>
        <w:t xml:space="preserve">1) прием, регистрация заявления и приложенных к нему документов; </w:t>
      </w:r>
    </w:p>
    <w:p w:rsidR="00AC4B72" w:rsidRDefault="005D2D22" w:rsidP="00AC4B72">
      <w:pPr>
        <w:autoSpaceDE w:val="0"/>
        <w:autoSpaceDN w:val="0"/>
        <w:adjustRightInd w:val="0"/>
        <w:ind w:firstLine="709"/>
        <w:jc w:val="both"/>
        <w:rPr>
          <w:sz w:val="28"/>
          <w:szCs w:val="28"/>
        </w:rPr>
      </w:pPr>
      <w:r w:rsidRPr="005D2D22">
        <w:rPr>
          <w:sz w:val="28"/>
          <w:szCs w:val="28"/>
        </w:rPr>
        <w:t xml:space="preserve">2) </w:t>
      </w:r>
      <w:r w:rsidR="00AC4B72">
        <w:rPr>
          <w:sz w:val="28"/>
          <w:szCs w:val="28"/>
        </w:rPr>
        <w:t>принятие решения о предоставлении муниципальной услуги либо об отказе в предоставлении муниципальной услуги</w:t>
      </w:r>
    </w:p>
    <w:p w:rsidR="005D2D22" w:rsidRPr="005D2D22" w:rsidRDefault="00AC4B72" w:rsidP="00AC4B72">
      <w:pPr>
        <w:ind w:firstLine="709"/>
        <w:jc w:val="both"/>
        <w:rPr>
          <w:sz w:val="28"/>
          <w:szCs w:val="28"/>
        </w:rPr>
      </w:pPr>
      <w:r>
        <w:rPr>
          <w:sz w:val="28"/>
          <w:szCs w:val="28"/>
        </w:rPr>
        <w:t xml:space="preserve">3) </w:t>
      </w:r>
      <w:r w:rsidR="001657CE" w:rsidRPr="001657C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5D2D22" w:rsidRPr="005D2D22">
        <w:rPr>
          <w:sz w:val="28"/>
          <w:szCs w:val="28"/>
        </w:rPr>
        <w:t>;</w:t>
      </w:r>
    </w:p>
    <w:p w:rsidR="00192C1E" w:rsidRPr="001657CE" w:rsidRDefault="00AC4B72" w:rsidP="001657CE">
      <w:pPr>
        <w:ind w:firstLine="709"/>
        <w:jc w:val="both"/>
        <w:rPr>
          <w:sz w:val="28"/>
          <w:szCs w:val="28"/>
        </w:rPr>
      </w:pPr>
      <w:r>
        <w:rPr>
          <w:sz w:val="28"/>
          <w:szCs w:val="28"/>
        </w:rPr>
        <w:t>4</w:t>
      </w:r>
      <w:r w:rsidR="005D2D22" w:rsidRPr="005D2D22">
        <w:rPr>
          <w:sz w:val="28"/>
          <w:szCs w:val="28"/>
        </w:rPr>
        <w:t>)</w:t>
      </w:r>
      <w:r w:rsidR="0045534F">
        <w:rPr>
          <w:sz w:val="28"/>
          <w:szCs w:val="28"/>
        </w:rPr>
        <w:t xml:space="preserve"> рассмотрение обращения и оформление результата</w:t>
      </w:r>
      <w:r w:rsidR="00D4588E">
        <w:rPr>
          <w:sz w:val="28"/>
          <w:szCs w:val="28"/>
        </w:rPr>
        <w:t>;</w:t>
      </w:r>
    </w:p>
    <w:p w:rsidR="005D2D22" w:rsidRPr="005D2D22" w:rsidRDefault="00AC4B72" w:rsidP="005D2D22">
      <w:pPr>
        <w:ind w:firstLine="709"/>
        <w:jc w:val="both"/>
        <w:rPr>
          <w:sz w:val="28"/>
          <w:szCs w:val="28"/>
        </w:rPr>
      </w:pPr>
      <w:r>
        <w:rPr>
          <w:sz w:val="28"/>
          <w:szCs w:val="28"/>
        </w:rPr>
        <w:t>5</w:t>
      </w:r>
      <w:r w:rsidR="005D2D22" w:rsidRPr="005D2D22">
        <w:rPr>
          <w:sz w:val="28"/>
          <w:szCs w:val="28"/>
        </w:rPr>
        <w:t xml:space="preserve">) </w:t>
      </w:r>
      <w:r w:rsidR="00CF1D4F">
        <w:rPr>
          <w:sz w:val="28"/>
          <w:szCs w:val="28"/>
        </w:rPr>
        <w:t>предоставление</w:t>
      </w:r>
      <w:r w:rsidR="0088327B">
        <w:rPr>
          <w:sz w:val="28"/>
          <w:szCs w:val="28"/>
        </w:rPr>
        <w:t xml:space="preserve"> </w:t>
      </w:r>
      <w:r w:rsidR="0088327B" w:rsidRPr="005D2D22">
        <w:rPr>
          <w:sz w:val="28"/>
          <w:szCs w:val="28"/>
        </w:rPr>
        <w:t>результата</w:t>
      </w:r>
      <w:r w:rsidR="006F5179">
        <w:rPr>
          <w:sz w:val="28"/>
          <w:szCs w:val="28"/>
        </w:rPr>
        <w:t xml:space="preserve"> муниципальной услуги заявителю.</w:t>
      </w:r>
    </w:p>
    <w:p w:rsidR="00A95146" w:rsidRDefault="00A95146" w:rsidP="002A6206">
      <w:pPr>
        <w:ind w:firstLine="709"/>
        <w:jc w:val="both"/>
        <w:rPr>
          <w:sz w:val="28"/>
          <w:szCs w:val="28"/>
        </w:rPr>
      </w:pPr>
      <w:r w:rsidRPr="00473FE4">
        <w:rPr>
          <w:sz w:val="28"/>
          <w:szCs w:val="28"/>
        </w:rPr>
        <w:lastRenderedPageBreak/>
        <w:t xml:space="preserve">Блок схема предоставления муниципальной услуги представлена в приложении № </w:t>
      </w:r>
      <w:r w:rsidR="0045534F" w:rsidRPr="00473FE4">
        <w:rPr>
          <w:sz w:val="28"/>
          <w:szCs w:val="28"/>
        </w:rPr>
        <w:t>1</w:t>
      </w:r>
      <w:r w:rsidRPr="00473FE4">
        <w:rPr>
          <w:sz w:val="28"/>
          <w:szCs w:val="28"/>
        </w:rPr>
        <w:t xml:space="preserve"> к</w:t>
      </w:r>
      <w:r w:rsidRPr="007206D5">
        <w:rPr>
          <w:sz w:val="28"/>
          <w:szCs w:val="28"/>
        </w:rPr>
        <w:t xml:space="preserve"> административному регламенту.</w:t>
      </w:r>
    </w:p>
    <w:p w:rsidR="007C565B" w:rsidRPr="006A3816" w:rsidRDefault="005D2D22" w:rsidP="002A6206">
      <w:pPr>
        <w:ind w:firstLine="709"/>
        <w:jc w:val="both"/>
        <w:rPr>
          <w:sz w:val="28"/>
          <w:szCs w:val="28"/>
        </w:rPr>
      </w:pPr>
      <w:r w:rsidRPr="006A3816">
        <w:rPr>
          <w:sz w:val="28"/>
          <w:szCs w:val="28"/>
        </w:rPr>
        <w:t>3.1.1. Прием, регистрация заявления и приложенных к нему документов.</w:t>
      </w:r>
    </w:p>
    <w:p w:rsidR="005D2D22" w:rsidRPr="005D2D22" w:rsidRDefault="005D2D22" w:rsidP="002A6206">
      <w:pPr>
        <w:ind w:firstLine="709"/>
        <w:jc w:val="both"/>
        <w:rPr>
          <w:sz w:val="28"/>
          <w:szCs w:val="28"/>
        </w:rPr>
      </w:pPr>
      <w:r w:rsidRPr="005D2D22">
        <w:rPr>
          <w:sz w:val="28"/>
          <w:szCs w:val="28"/>
        </w:rPr>
        <w:t>3.1.1.1. </w:t>
      </w:r>
      <w:r w:rsidRPr="00F80955">
        <w:rPr>
          <w:sz w:val="28"/>
          <w:szCs w:val="28"/>
        </w:rPr>
        <w:t>Основанием</w:t>
      </w:r>
      <w:r w:rsidRPr="005D2D22">
        <w:rPr>
          <w:sz w:val="28"/>
          <w:szCs w:val="28"/>
        </w:rPr>
        <w:t xml:space="preserve"> для начала административной процедуры является поступление в уполномоченный орган, заявления и документов, предусмотренных пунктом 2.6.2 настоящего административного регламента.</w:t>
      </w:r>
    </w:p>
    <w:p w:rsidR="00EB614B" w:rsidRPr="005D2D22" w:rsidRDefault="005D2D22" w:rsidP="00EB614B">
      <w:pPr>
        <w:pStyle w:val="ConsPlusNormal0"/>
        <w:ind w:firstLine="709"/>
        <w:jc w:val="both"/>
        <w:rPr>
          <w:sz w:val="28"/>
          <w:szCs w:val="28"/>
        </w:rPr>
      </w:pPr>
      <w:r w:rsidRPr="005D2D22">
        <w:rPr>
          <w:sz w:val="28"/>
          <w:szCs w:val="28"/>
        </w:rPr>
        <w:t xml:space="preserve">3.1.1.2. Регистрация заявления, поступившего в ходе личного обращения заявителя, осуществляется </w:t>
      </w:r>
      <w:r w:rsidR="00EB614B" w:rsidRPr="007206D5">
        <w:rPr>
          <w:sz w:val="28"/>
          <w:szCs w:val="28"/>
        </w:rPr>
        <w:t>в день обращения заявителя с таким заявлением либо его представителя.</w:t>
      </w:r>
    </w:p>
    <w:p w:rsidR="005D2D22" w:rsidRPr="005D2D22" w:rsidRDefault="005D2D22" w:rsidP="005D2D22">
      <w:pPr>
        <w:ind w:firstLine="709"/>
        <w:jc w:val="both"/>
        <w:rPr>
          <w:sz w:val="28"/>
          <w:szCs w:val="28"/>
        </w:rPr>
      </w:pPr>
      <w:r w:rsidRPr="005D2D22">
        <w:rPr>
          <w:sz w:val="28"/>
          <w:szCs w:val="28"/>
        </w:rPr>
        <w:t xml:space="preserve">При личном обращении </w:t>
      </w:r>
      <w:r w:rsidRPr="00F80955">
        <w:rPr>
          <w:sz w:val="28"/>
          <w:szCs w:val="28"/>
        </w:rPr>
        <w:t>заявителя</w:t>
      </w:r>
      <w:r w:rsidRPr="005D2D22">
        <w:rPr>
          <w:sz w:val="28"/>
          <w:szCs w:val="28"/>
        </w:rPr>
        <w:t xml:space="preserve"> в уполномоченный орган специалист уполномоченного органа, ответственный за прием и регистрацию входящей корреспонденции: </w:t>
      </w:r>
    </w:p>
    <w:p w:rsidR="005D2D22" w:rsidRPr="005D2D22" w:rsidRDefault="005D2D22" w:rsidP="005D2D22">
      <w:pPr>
        <w:ind w:firstLine="709"/>
        <w:jc w:val="both"/>
        <w:rPr>
          <w:sz w:val="28"/>
          <w:szCs w:val="28"/>
        </w:rPr>
      </w:pPr>
      <w:r w:rsidRPr="005D2D22">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D2D22" w:rsidRPr="005D2D22" w:rsidRDefault="005D2D22" w:rsidP="005D2D22">
      <w:pPr>
        <w:ind w:firstLine="709"/>
        <w:jc w:val="both"/>
        <w:rPr>
          <w:sz w:val="28"/>
          <w:szCs w:val="28"/>
        </w:rPr>
      </w:pPr>
      <w:r w:rsidRPr="005D2D22">
        <w:rPr>
          <w:sz w:val="28"/>
          <w:szCs w:val="28"/>
        </w:rPr>
        <w:t>- проверяет срок действия документа, удостоверяющего личность, и соответствие данных документа, удостоверяющего личность, данным, указанным в заявлении и приложенных к нему документах.</w:t>
      </w:r>
    </w:p>
    <w:p w:rsidR="005D2D22" w:rsidRPr="005D2D22" w:rsidRDefault="005D2D22" w:rsidP="005D2D22">
      <w:pPr>
        <w:ind w:firstLine="709"/>
        <w:jc w:val="both"/>
        <w:rPr>
          <w:sz w:val="28"/>
          <w:szCs w:val="28"/>
        </w:rPr>
      </w:pPr>
      <w:r w:rsidRPr="005D2D22">
        <w:rPr>
          <w:sz w:val="28"/>
          <w:szCs w:val="28"/>
        </w:rPr>
        <w:t>В ходе приема документов от заявителя специалист, ответственный за прием и регистрацию входящей корреспонденции, удостоверяется, что:</w:t>
      </w:r>
    </w:p>
    <w:p w:rsidR="005D2D22" w:rsidRPr="005D2D22" w:rsidRDefault="005D2D22" w:rsidP="005D2D22">
      <w:pPr>
        <w:ind w:firstLine="709"/>
        <w:jc w:val="both"/>
        <w:rPr>
          <w:sz w:val="28"/>
          <w:szCs w:val="28"/>
        </w:rPr>
      </w:pPr>
      <w:r w:rsidRPr="005D2D22">
        <w:rPr>
          <w:sz w:val="28"/>
          <w:szCs w:val="28"/>
        </w:rPr>
        <w:t>- текст в заявлении поддается прочтению;</w:t>
      </w:r>
    </w:p>
    <w:p w:rsidR="005D2D22" w:rsidRPr="005D2D22" w:rsidRDefault="005D2D22" w:rsidP="005D2D22">
      <w:pPr>
        <w:ind w:firstLine="709"/>
        <w:jc w:val="both"/>
        <w:rPr>
          <w:sz w:val="28"/>
          <w:szCs w:val="28"/>
        </w:rPr>
      </w:pPr>
      <w:r w:rsidRPr="005D2D22">
        <w:rPr>
          <w:sz w:val="28"/>
          <w:szCs w:val="28"/>
        </w:rPr>
        <w:t>- в заявлении указаны фамилия, имя, отчество (последнее - при наличии) физического лица;</w:t>
      </w:r>
    </w:p>
    <w:p w:rsidR="005D2D22" w:rsidRPr="005D2D22" w:rsidRDefault="005D2D22" w:rsidP="005D2D22">
      <w:pPr>
        <w:ind w:firstLine="709"/>
        <w:jc w:val="both"/>
        <w:rPr>
          <w:sz w:val="28"/>
          <w:szCs w:val="28"/>
        </w:rPr>
      </w:pPr>
      <w:r w:rsidRPr="005D2D22">
        <w:rPr>
          <w:sz w:val="28"/>
          <w:szCs w:val="28"/>
        </w:rPr>
        <w:t>- заявление подписано уполномоченным лицом;</w:t>
      </w:r>
    </w:p>
    <w:p w:rsidR="005D2D22" w:rsidRPr="005D2D22" w:rsidRDefault="005D2D22" w:rsidP="005D2D22">
      <w:pPr>
        <w:ind w:firstLine="709"/>
        <w:jc w:val="both"/>
        <w:rPr>
          <w:sz w:val="28"/>
          <w:szCs w:val="28"/>
        </w:rPr>
      </w:pPr>
      <w:r w:rsidRPr="005D2D22">
        <w:rPr>
          <w:sz w:val="28"/>
          <w:szCs w:val="28"/>
        </w:rPr>
        <w:t>- приложены документы, необходимые для предоставления муниципальной услуги.</w:t>
      </w:r>
    </w:p>
    <w:p w:rsidR="005D2D22" w:rsidRPr="005D2D22" w:rsidRDefault="005D2D22" w:rsidP="005D2D22">
      <w:pPr>
        <w:ind w:firstLine="709"/>
        <w:jc w:val="both"/>
        <w:rPr>
          <w:sz w:val="28"/>
          <w:szCs w:val="28"/>
        </w:rPr>
      </w:pPr>
      <w:r w:rsidRPr="005D2D22">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7C565B">
        <w:rPr>
          <w:sz w:val="28"/>
          <w:szCs w:val="28"/>
        </w:rPr>
        <w:t>, затем</w:t>
      </w:r>
      <w:r w:rsidR="002A6206">
        <w:rPr>
          <w:sz w:val="28"/>
          <w:szCs w:val="28"/>
        </w:rPr>
        <w:t xml:space="preserve"> </w:t>
      </w:r>
      <w:r w:rsidR="007C565B">
        <w:rPr>
          <w:sz w:val="28"/>
          <w:szCs w:val="28"/>
        </w:rPr>
        <w:t>регистрирует документы в установленном порядке.</w:t>
      </w:r>
    </w:p>
    <w:p w:rsidR="005D2D22" w:rsidRPr="005D2D22" w:rsidRDefault="005D2D22" w:rsidP="005D2D22">
      <w:pPr>
        <w:ind w:firstLine="709"/>
        <w:jc w:val="both"/>
        <w:rPr>
          <w:sz w:val="28"/>
          <w:szCs w:val="28"/>
        </w:rPr>
      </w:pPr>
      <w:r w:rsidRPr="005D2D22">
        <w:rPr>
          <w:sz w:val="28"/>
          <w:szCs w:val="28"/>
        </w:rPr>
        <w:t xml:space="preserve">Заявление, поступившее в уполномоченный орган в электронной форме через ЕПГУ, </w:t>
      </w:r>
      <w:r w:rsidR="00473FE4">
        <w:rPr>
          <w:sz w:val="28"/>
          <w:szCs w:val="28"/>
        </w:rPr>
        <w:t>РПГУ или</w:t>
      </w:r>
      <w:r w:rsidRPr="005D2D22">
        <w:rPr>
          <w:sz w:val="28"/>
          <w:szCs w:val="28"/>
        </w:rPr>
        <w:t xml:space="preserve"> по почте (в том числе электронной), регистрируется специалистом уполномоченного органа, ответственным за прием и регистрацию входящей корреспонденции, в день поступления.</w:t>
      </w:r>
    </w:p>
    <w:p w:rsidR="005D2D22" w:rsidRDefault="005D2D22" w:rsidP="005D2D22">
      <w:pPr>
        <w:ind w:firstLine="709"/>
        <w:jc w:val="both"/>
        <w:rPr>
          <w:sz w:val="28"/>
          <w:szCs w:val="28"/>
        </w:rPr>
      </w:pPr>
      <w:r w:rsidRPr="007206D5">
        <w:rPr>
          <w:sz w:val="28"/>
          <w:szCs w:val="28"/>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D2D22" w:rsidRPr="005D2D22" w:rsidRDefault="005D2D22" w:rsidP="005D2D22">
      <w:pPr>
        <w:ind w:firstLine="709"/>
        <w:jc w:val="both"/>
        <w:rPr>
          <w:sz w:val="28"/>
          <w:szCs w:val="28"/>
        </w:rPr>
      </w:pPr>
      <w:r w:rsidRPr="005D2D22">
        <w:rPr>
          <w:sz w:val="28"/>
          <w:szCs w:val="28"/>
        </w:rPr>
        <w:t xml:space="preserve">3.1.1.3. При направлении заявления в электронной </w:t>
      </w:r>
      <w:r w:rsidR="00EF7265" w:rsidRPr="005D2D22">
        <w:rPr>
          <w:sz w:val="28"/>
          <w:szCs w:val="28"/>
        </w:rPr>
        <w:t>форме заявителю</w:t>
      </w:r>
      <w:r w:rsidRPr="005D2D22">
        <w:rPr>
          <w:sz w:val="28"/>
          <w:szCs w:val="28"/>
        </w:rPr>
        <w:t xml:space="preserve"> необходимо заполнить на ЕПГУ, РПГУ электронную форму запроса на предоставление муниципальной услуги, прикрепить к заявлению в электронном </w:t>
      </w:r>
      <w:r w:rsidRPr="005D2D22">
        <w:rPr>
          <w:sz w:val="28"/>
          <w:szCs w:val="28"/>
        </w:rPr>
        <w:lastRenderedPageBreak/>
        <w:t>виде документы, необходимые для предоставления муниципальной услуги (при наличии).</w:t>
      </w:r>
    </w:p>
    <w:p w:rsidR="005D2D22" w:rsidRPr="005D2D22" w:rsidRDefault="005D2D22" w:rsidP="005D2D22">
      <w:pPr>
        <w:ind w:firstLine="709"/>
        <w:jc w:val="both"/>
        <w:rPr>
          <w:sz w:val="28"/>
          <w:szCs w:val="28"/>
        </w:rPr>
      </w:pPr>
      <w:r w:rsidRPr="005D2D22">
        <w:rPr>
          <w:sz w:val="28"/>
          <w:szCs w:val="28"/>
        </w:rPr>
        <w:t>На ЕПГУ, РПГУ размещается образец заполнения электронной формы заявления (запроса).</w:t>
      </w:r>
    </w:p>
    <w:p w:rsidR="005D2D22" w:rsidRPr="005D2D22" w:rsidRDefault="005D2D22" w:rsidP="005D2D22">
      <w:pPr>
        <w:ind w:firstLine="709"/>
        <w:jc w:val="both"/>
        <w:rPr>
          <w:sz w:val="28"/>
          <w:szCs w:val="28"/>
        </w:rPr>
      </w:pPr>
      <w:r w:rsidRPr="005D2D22">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2D22" w:rsidRPr="005D2D22" w:rsidRDefault="005D2D22" w:rsidP="005D2D22">
      <w:pPr>
        <w:pStyle w:val="ConsPlusNormal0"/>
        <w:ind w:firstLine="709"/>
        <w:jc w:val="both"/>
        <w:rPr>
          <w:rFonts w:eastAsia="Calibri"/>
          <w:sz w:val="28"/>
          <w:szCs w:val="28"/>
        </w:rPr>
      </w:pPr>
      <w:r w:rsidRPr="005D2D22">
        <w:rPr>
          <w:rFonts w:eastAsia="Calibri"/>
          <w:sz w:val="28"/>
          <w:szCs w:val="28"/>
        </w:rPr>
        <w:t xml:space="preserve">Специалист, ответственный за прием </w:t>
      </w:r>
      <w:r w:rsidRPr="005D2D22">
        <w:rPr>
          <w:sz w:val="28"/>
          <w:szCs w:val="28"/>
        </w:rPr>
        <w:t>и регистрацию входящей корреспонденции</w:t>
      </w:r>
      <w:r w:rsidRPr="005D2D22">
        <w:rPr>
          <w:rFonts w:eastAsia="Calibri"/>
          <w:sz w:val="28"/>
          <w:szCs w:val="28"/>
        </w:rPr>
        <w:t xml:space="preserve">, при поступлении заявления и документов в электронном виде: </w:t>
      </w:r>
    </w:p>
    <w:p w:rsidR="005D2D22" w:rsidRPr="005D2D22" w:rsidRDefault="005D2D22" w:rsidP="005D2D22">
      <w:pPr>
        <w:pStyle w:val="ConsPlusNormal0"/>
        <w:ind w:firstLine="709"/>
        <w:jc w:val="both"/>
        <w:rPr>
          <w:rFonts w:eastAsia="Calibri"/>
          <w:sz w:val="28"/>
          <w:szCs w:val="28"/>
        </w:rPr>
      </w:pPr>
      <w:r w:rsidRPr="005D2D22">
        <w:rPr>
          <w:rFonts w:eastAsia="Calibri"/>
          <w:sz w:val="28"/>
          <w:szCs w:val="28"/>
        </w:rPr>
        <w:t xml:space="preserve">- проверяет электронные образы документов на отсутствие компьютерных вирусов и искаженной информации; </w:t>
      </w:r>
    </w:p>
    <w:p w:rsidR="005D2D22" w:rsidRPr="005D2D22" w:rsidRDefault="005D2D22" w:rsidP="005D2D22">
      <w:pPr>
        <w:pStyle w:val="ConsPlusNormal0"/>
        <w:ind w:firstLine="709"/>
        <w:jc w:val="both"/>
        <w:rPr>
          <w:rFonts w:eastAsia="Calibri"/>
          <w:sz w:val="28"/>
          <w:szCs w:val="28"/>
        </w:rPr>
      </w:pPr>
      <w:r w:rsidRPr="005D2D22">
        <w:rPr>
          <w:rFonts w:eastAsia="Calibri"/>
          <w:sz w:val="28"/>
          <w:szCs w:val="28"/>
        </w:rPr>
        <w:t xml:space="preserve">- регистрирует документы в установленном порядке, в том числе в системе электронного </w:t>
      </w:r>
      <w:r w:rsidR="00EF7265" w:rsidRPr="005D2D22">
        <w:rPr>
          <w:rFonts w:eastAsia="Calibri"/>
          <w:sz w:val="28"/>
          <w:szCs w:val="28"/>
        </w:rPr>
        <w:t>документооборота уполномоченного</w:t>
      </w:r>
      <w:r w:rsidRPr="005D2D22">
        <w:rPr>
          <w:rFonts w:eastAsia="Calibri"/>
          <w:sz w:val="28"/>
          <w:szCs w:val="28"/>
        </w:rPr>
        <w:t xml:space="preserve"> органа; </w:t>
      </w:r>
    </w:p>
    <w:p w:rsidR="005D2D22" w:rsidRPr="005D2D22" w:rsidRDefault="005D2D22" w:rsidP="005D2D22">
      <w:pPr>
        <w:pStyle w:val="ConsPlusNormal0"/>
        <w:ind w:firstLine="709"/>
        <w:jc w:val="both"/>
        <w:rPr>
          <w:rFonts w:eastAsia="Calibri"/>
          <w:sz w:val="28"/>
          <w:szCs w:val="28"/>
        </w:rPr>
      </w:pPr>
      <w:r w:rsidRPr="005D2D22">
        <w:rPr>
          <w:rFonts w:eastAsia="Calibri"/>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5D2D22" w:rsidRPr="005D2D22" w:rsidRDefault="005D2D22" w:rsidP="005D2D22">
      <w:pPr>
        <w:pStyle w:val="ConsPlusNormal0"/>
        <w:ind w:firstLine="709"/>
        <w:jc w:val="both"/>
        <w:rPr>
          <w:rFonts w:eastAsia="Calibri"/>
          <w:sz w:val="28"/>
          <w:szCs w:val="28"/>
        </w:rPr>
      </w:pPr>
      <w:r w:rsidRPr="005D2D22">
        <w:rPr>
          <w:rFonts w:eastAsia="Calibri"/>
          <w:sz w:val="28"/>
          <w:szCs w:val="28"/>
        </w:rPr>
        <w:t xml:space="preserve">- направляет поступивший пакет документов в электронном виде </w:t>
      </w:r>
      <w:r w:rsidRPr="007206D5">
        <w:rPr>
          <w:rFonts w:eastAsia="Calibri"/>
          <w:sz w:val="28"/>
          <w:szCs w:val="28"/>
        </w:rPr>
        <w:t>руководителю</w:t>
      </w:r>
      <w:r w:rsidR="00CC6362" w:rsidRPr="007206D5">
        <w:rPr>
          <w:rFonts w:eastAsia="Calibri"/>
          <w:sz w:val="28"/>
          <w:szCs w:val="28"/>
        </w:rPr>
        <w:t xml:space="preserve"> уполномоченного</w:t>
      </w:r>
      <w:r w:rsidRPr="007206D5">
        <w:rPr>
          <w:rFonts w:eastAsia="Calibri"/>
          <w:sz w:val="28"/>
          <w:szCs w:val="28"/>
        </w:rPr>
        <w:t xml:space="preserve"> </w:t>
      </w:r>
      <w:r w:rsidR="00CC6362" w:rsidRPr="007206D5">
        <w:rPr>
          <w:rFonts w:eastAsia="Calibri"/>
          <w:sz w:val="28"/>
          <w:szCs w:val="28"/>
        </w:rPr>
        <w:t>структурного подразделения</w:t>
      </w:r>
      <w:r w:rsidRPr="007206D5">
        <w:rPr>
          <w:rFonts w:eastAsia="Calibri"/>
          <w:sz w:val="28"/>
          <w:szCs w:val="28"/>
        </w:rPr>
        <w:t>.</w:t>
      </w:r>
    </w:p>
    <w:p w:rsidR="00071180" w:rsidRPr="005D2D22" w:rsidRDefault="00071180" w:rsidP="00071180">
      <w:pPr>
        <w:ind w:firstLine="709"/>
        <w:jc w:val="both"/>
        <w:rPr>
          <w:sz w:val="28"/>
          <w:szCs w:val="28"/>
        </w:rPr>
      </w:pPr>
      <w:r w:rsidRPr="005D2D22">
        <w:rPr>
          <w:sz w:val="28"/>
          <w:szCs w:val="28"/>
        </w:rPr>
        <w:t>3.1.1.</w:t>
      </w:r>
      <w:r w:rsidR="00473FE4">
        <w:rPr>
          <w:sz w:val="28"/>
          <w:szCs w:val="28"/>
        </w:rPr>
        <w:t>4</w:t>
      </w:r>
      <w:r>
        <w:rPr>
          <w:sz w:val="28"/>
          <w:szCs w:val="28"/>
        </w:rPr>
        <w:t xml:space="preserve">. </w:t>
      </w:r>
      <w:r w:rsidR="00AD7022">
        <w:rPr>
          <w:sz w:val="28"/>
          <w:szCs w:val="28"/>
        </w:rPr>
        <w:t>Ответственным лицом</w:t>
      </w:r>
      <w:r w:rsidRPr="005D2D22">
        <w:rPr>
          <w:sz w:val="28"/>
          <w:szCs w:val="28"/>
        </w:rPr>
        <w:t xml:space="preserve"> за выполнение данной административно</w:t>
      </w:r>
      <w:r w:rsidR="00AD7022">
        <w:rPr>
          <w:sz w:val="28"/>
          <w:szCs w:val="28"/>
        </w:rPr>
        <w:t>й процедуры являе</w:t>
      </w:r>
      <w:r w:rsidR="00F80955">
        <w:rPr>
          <w:sz w:val="28"/>
          <w:szCs w:val="28"/>
        </w:rPr>
        <w:t>тся специалист</w:t>
      </w:r>
      <w:r w:rsidRPr="005D2D22">
        <w:rPr>
          <w:sz w:val="28"/>
          <w:szCs w:val="28"/>
        </w:rPr>
        <w:t xml:space="preserve"> уполн</w:t>
      </w:r>
      <w:r w:rsidR="00F80955">
        <w:rPr>
          <w:sz w:val="28"/>
          <w:szCs w:val="28"/>
        </w:rPr>
        <w:t>омоченного органа, ответственный</w:t>
      </w:r>
      <w:r w:rsidRPr="005D2D22">
        <w:rPr>
          <w:sz w:val="28"/>
          <w:szCs w:val="28"/>
        </w:rPr>
        <w:t xml:space="preserve"> за регистрацию входящей корреспонденции и прием документов.</w:t>
      </w:r>
    </w:p>
    <w:p w:rsidR="005D2D22" w:rsidRPr="005D2D22" w:rsidRDefault="00473FE4" w:rsidP="005D2D22">
      <w:pPr>
        <w:ind w:firstLine="709"/>
        <w:jc w:val="both"/>
        <w:rPr>
          <w:sz w:val="28"/>
          <w:szCs w:val="28"/>
        </w:rPr>
      </w:pPr>
      <w:r>
        <w:rPr>
          <w:sz w:val="28"/>
          <w:szCs w:val="28"/>
        </w:rPr>
        <w:t>3.1.1.5</w:t>
      </w:r>
      <w:r w:rsidR="00071180" w:rsidRPr="005D2D22">
        <w:rPr>
          <w:sz w:val="28"/>
          <w:szCs w:val="28"/>
        </w:rPr>
        <w:t>. </w:t>
      </w:r>
      <w:r w:rsidR="005D2D22" w:rsidRPr="00F80955">
        <w:rPr>
          <w:sz w:val="28"/>
          <w:szCs w:val="28"/>
        </w:rPr>
        <w:t>Критерием принятия решения</w:t>
      </w:r>
      <w:r w:rsidR="005D2D22" w:rsidRPr="005D2D22">
        <w:rPr>
          <w:sz w:val="28"/>
          <w:szCs w:val="28"/>
        </w:rPr>
        <w:t xml:space="preserve"> является поступление заявления о признании садового дома жилым домом или жилого дома садовым домом.</w:t>
      </w:r>
    </w:p>
    <w:p w:rsidR="005D2D22" w:rsidRPr="005D2D22" w:rsidRDefault="005D2D22" w:rsidP="005D2D22">
      <w:pPr>
        <w:ind w:firstLine="709"/>
        <w:jc w:val="both"/>
        <w:rPr>
          <w:sz w:val="28"/>
          <w:szCs w:val="28"/>
        </w:rPr>
      </w:pPr>
      <w:r w:rsidRPr="005D2D22">
        <w:rPr>
          <w:sz w:val="28"/>
          <w:szCs w:val="28"/>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5D2D22" w:rsidRDefault="00473FE4" w:rsidP="005D2D22">
      <w:pPr>
        <w:autoSpaceDE w:val="0"/>
        <w:autoSpaceDN w:val="0"/>
        <w:adjustRightInd w:val="0"/>
        <w:ind w:firstLine="709"/>
        <w:jc w:val="both"/>
        <w:rPr>
          <w:sz w:val="28"/>
          <w:szCs w:val="28"/>
        </w:rPr>
      </w:pPr>
      <w:r>
        <w:rPr>
          <w:sz w:val="28"/>
          <w:szCs w:val="28"/>
        </w:rPr>
        <w:t>3.1.1.6</w:t>
      </w:r>
      <w:r w:rsidR="00071180" w:rsidRPr="00071180">
        <w:rPr>
          <w:sz w:val="28"/>
          <w:szCs w:val="28"/>
        </w:rPr>
        <w:t>.</w:t>
      </w:r>
      <w:r w:rsidR="00071180">
        <w:rPr>
          <w:color w:val="FF0000"/>
          <w:sz w:val="28"/>
          <w:szCs w:val="28"/>
        </w:rPr>
        <w:t xml:space="preserve"> </w:t>
      </w:r>
      <w:r w:rsidR="005D2D22" w:rsidRPr="00F80955">
        <w:rPr>
          <w:sz w:val="28"/>
          <w:szCs w:val="28"/>
        </w:rPr>
        <w:t>Результатом административной процедуры</w:t>
      </w:r>
      <w:r w:rsidR="005D2D22" w:rsidRPr="005D2D22">
        <w:rPr>
          <w:sz w:val="28"/>
          <w:szCs w:val="28"/>
        </w:rPr>
        <w:t xml:space="preserve"> является прием, регистрация </w:t>
      </w:r>
      <w:r>
        <w:rPr>
          <w:sz w:val="28"/>
          <w:szCs w:val="28"/>
        </w:rPr>
        <w:t xml:space="preserve">обращения </w:t>
      </w:r>
      <w:r w:rsidR="005D2D22" w:rsidRPr="005D2D22">
        <w:rPr>
          <w:sz w:val="28"/>
          <w:szCs w:val="28"/>
        </w:rPr>
        <w:t xml:space="preserve">о </w:t>
      </w:r>
      <w:r>
        <w:rPr>
          <w:sz w:val="28"/>
          <w:szCs w:val="28"/>
        </w:rPr>
        <w:t>предоставлении информации о порядке предоставления жилищно-коммунальных услуг и</w:t>
      </w:r>
      <w:r w:rsidR="005D2D22" w:rsidRPr="005D2D22">
        <w:rPr>
          <w:sz w:val="28"/>
          <w:szCs w:val="28"/>
        </w:rPr>
        <w:t xml:space="preserve"> приложенных к нему документов.</w:t>
      </w:r>
    </w:p>
    <w:p w:rsidR="00BA71D4" w:rsidRDefault="00071180" w:rsidP="00BA71D4">
      <w:pPr>
        <w:ind w:firstLine="709"/>
        <w:jc w:val="both"/>
        <w:rPr>
          <w:sz w:val="28"/>
          <w:szCs w:val="28"/>
        </w:rPr>
      </w:pPr>
      <w:r w:rsidRPr="00071180">
        <w:rPr>
          <w:sz w:val="28"/>
          <w:szCs w:val="28"/>
        </w:rPr>
        <w:t>3.1.1.</w:t>
      </w:r>
      <w:r w:rsidR="00473FE4">
        <w:rPr>
          <w:sz w:val="28"/>
          <w:szCs w:val="28"/>
        </w:rPr>
        <w:t>7</w:t>
      </w:r>
      <w:r w:rsidRPr="00A05AAE">
        <w:rPr>
          <w:sz w:val="28"/>
          <w:szCs w:val="28"/>
        </w:rPr>
        <w:t xml:space="preserve">. </w:t>
      </w:r>
      <w:r w:rsidR="00BA71D4" w:rsidRPr="00A05AAE">
        <w:rPr>
          <w:sz w:val="28"/>
          <w:szCs w:val="28"/>
        </w:rPr>
        <w:t>Способом фиксации результата выполнения данной административн</w:t>
      </w:r>
      <w:r w:rsidR="00BA71D4" w:rsidRPr="005D2D22">
        <w:rPr>
          <w:sz w:val="28"/>
          <w:szCs w:val="28"/>
        </w:rPr>
        <w:t xml:space="preserve">ой процедуры являются проставление входящего регистрационного номера и даты регистрации на </w:t>
      </w:r>
      <w:r w:rsidR="00473FE4">
        <w:rPr>
          <w:sz w:val="28"/>
          <w:szCs w:val="28"/>
        </w:rPr>
        <w:t xml:space="preserve">обращении. </w:t>
      </w:r>
    </w:p>
    <w:p w:rsidR="005D2D22" w:rsidRDefault="005D2D22" w:rsidP="005D2D22">
      <w:pPr>
        <w:autoSpaceDE w:val="0"/>
        <w:autoSpaceDN w:val="0"/>
        <w:adjustRightInd w:val="0"/>
        <w:ind w:firstLine="709"/>
        <w:jc w:val="both"/>
        <w:rPr>
          <w:sz w:val="28"/>
          <w:szCs w:val="28"/>
        </w:rPr>
      </w:pPr>
      <w:r w:rsidRPr="005D2D22">
        <w:rPr>
          <w:sz w:val="28"/>
          <w:szCs w:val="28"/>
        </w:rPr>
        <w:t xml:space="preserve">Информация о приеме заявления о принятии на учет и приложенных к нему документов фиксируется в системе электронного </w:t>
      </w:r>
      <w:r w:rsidR="00EF7265" w:rsidRPr="005D2D22">
        <w:rPr>
          <w:sz w:val="28"/>
          <w:szCs w:val="28"/>
        </w:rPr>
        <w:t>документооборота уполномоченного</w:t>
      </w:r>
      <w:r w:rsidRPr="005D2D22">
        <w:rPr>
          <w:sz w:val="28"/>
          <w:szCs w:val="28"/>
        </w:rPr>
        <w:t xml:space="preserve"> органа.</w:t>
      </w:r>
    </w:p>
    <w:p w:rsidR="00071180" w:rsidRPr="005D2D22" w:rsidRDefault="00473FE4" w:rsidP="00642BA4">
      <w:pPr>
        <w:ind w:firstLine="709"/>
        <w:jc w:val="both"/>
        <w:rPr>
          <w:sz w:val="28"/>
          <w:szCs w:val="28"/>
        </w:rPr>
      </w:pPr>
      <w:r>
        <w:rPr>
          <w:sz w:val="28"/>
          <w:szCs w:val="28"/>
        </w:rPr>
        <w:t>3.1.1.8</w:t>
      </w:r>
      <w:r w:rsidR="00071180" w:rsidRPr="0085424C">
        <w:rPr>
          <w:sz w:val="28"/>
          <w:szCs w:val="28"/>
        </w:rPr>
        <w:t>. Максимальный срок</w:t>
      </w:r>
      <w:r w:rsidR="00071180" w:rsidRPr="005D2D22">
        <w:rPr>
          <w:sz w:val="28"/>
          <w:szCs w:val="28"/>
        </w:rPr>
        <w:t xml:space="preserve"> исполнения данной административной процедуры составляет </w:t>
      </w:r>
      <w:r w:rsidR="00B60A4D">
        <w:rPr>
          <w:sz w:val="28"/>
          <w:szCs w:val="28"/>
        </w:rPr>
        <w:t>3 календарных дня</w:t>
      </w:r>
      <w:r w:rsidR="00071180" w:rsidRPr="005D2D22">
        <w:rPr>
          <w:sz w:val="28"/>
          <w:szCs w:val="28"/>
        </w:rPr>
        <w:t>.</w:t>
      </w:r>
    </w:p>
    <w:p w:rsidR="00AC4B72" w:rsidRDefault="005D2D22" w:rsidP="00642BA4">
      <w:pPr>
        <w:autoSpaceDE w:val="0"/>
        <w:autoSpaceDN w:val="0"/>
        <w:adjustRightInd w:val="0"/>
        <w:ind w:firstLine="567"/>
        <w:jc w:val="both"/>
        <w:rPr>
          <w:sz w:val="28"/>
          <w:szCs w:val="28"/>
        </w:rPr>
      </w:pPr>
      <w:r w:rsidRPr="006A3816">
        <w:rPr>
          <w:sz w:val="28"/>
          <w:szCs w:val="28"/>
        </w:rPr>
        <w:lastRenderedPageBreak/>
        <w:t xml:space="preserve">3.1.2. </w:t>
      </w:r>
      <w:r w:rsidR="00AC4B72">
        <w:rPr>
          <w:sz w:val="28"/>
          <w:szCs w:val="28"/>
        </w:rPr>
        <w:t>Принятие решения о предоставлении муниципальной услуги либо об отказе в предоставлении муниципальной услуги.</w:t>
      </w:r>
    </w:p>
    <w:p w:rsidR="00AC4B72" w:rsidRDefault="00AC4B72" w:rsidP="00642BA4">
      <w:pPr>
        <w:autoSpaceDE w:val="0"/>
        <w:autoSpaceDN w:val="0"/>
        <w:adjustRightInd w:val="0"/>
        <w:ind w:firstLine="540"/>
        <w:jc w:val="both"/>
        <w:rPr>
          <w:sz w:val="28"/>
          <w:szCs w:val="28"/>
        </w:rPr>
      </w:pPr>
      <w:r>
        <w:rPr>
          <w:sz w:val="28"/>
          <w:szCs w:val="28"/>
        </w:rPr>
        <w:t>3.1.2.1. Основанием для выполнения административной процедуры является зарегистрированное заявление о предоставлении муниципальной услуги.</w:t>
      </w:r>
    </w:p>
    <w:p w:rsidR="00AC4B72" w:rsidRDefault="00AC4B72" w:rsidP="00642BA4">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не более 7 дней с момента регистрации заявления.</w:t>
      </w:r>
    </w:p>
    <w:p w:rsidR="00AC4B72" w:rsidRDefault="00AC4B72" w:rsidP="00642BA4">
      <w:pPr>
        <w:autoSpaceDE w:val="0"/>
        <w:autoSpaceDN w:val="0"/>
        <w:adjustRightInd w:val="0"/>
        <w:ind w:firstLine="540"/>
        <w:jc w:val="both"/>
        <w:rPr>
          <w:sz w:val="28"/>
          <w:szCs w:val="28"/>
        </w:rPr>
      </w:pPr>
      <w:r>
        <w:rPr>
          <w:sz w:val="28"/>
          <w:szCs w:val="28"/>
        </w:rPr>
        <w:t>3.1.2.3. Специалист проверяет заявление на наличие оснований для принятия решения о предоставлении муниципальной услуги либо об отказе в предоставлении муниципальной услуги.</w:t>
      </w:r>
    </w:p>
    <w:p w:rsidR="00AC4B72" w:rsidRDefault="00AC4B72" w:rsidP="00642BA4">
      <w:pPr>
        <w:autoSpaceDE w:val="0"/>
        <w:autoSpaceDN w:val="0"/>
        <w:adjustRightInd w:val="0"/>
        <w:ind w:firstLine="540"/>
        <w:jc w:val="both"/>
        <w:rPr>
          <w:sz w:val="28"/>
          <w:szCs w:val="28"/>
        </w:rPr>
      </w:pPr>
      <w:r>
        <w:rPr>
          <w:sz w:val="28"/>
          <w:szCs w:val="28"/>
        </w:rPr>
        <w:t xml:space="preserve">В случае принятия решения об отказе в предоставлении муниципальной услуги специалист подготавливает в двух экземплярах проект уведомления об </w:t>
      </w:r>
      <w:hyperlink r:id="rId14" w:history="1">
        <w:r>
          <w:rPr>
            <w:color w:val="0000FF"/>
            <w:sz w:val="28"/>
            <w:szCs w:val="28"/>
          </w:rPr>
          <w:t>отказе</w:t>
        </w:r>
      </w:hyperlink>
      <w:r>
        <w:rPr>
          <w:sz w:val="28"/>
          <w:szCs w:val="28"/>
        </w:rPr>
        <w:t xml:space="preserve"> в предоставлении муниципальной услуги и направляет на подпись начальнику Управления.</w:t>
      </w:r>
    </w:p>
    <w:p w:rsidR="00AC4B72" w:rsidRDefault="00AC4B72" w:rsidP="00AC4B72">
      <w:pPr>
        <w:autoSpaceDE w:val="0"/>
        <w:autoSpaceDN w:val="0"/>
        <w:adjustRightInd w:val="0"/>
        <w:ind w:firstLine="567"/>
        <w:jc w:val="both"/>
        <w:rPr>
          <w:sz w:val="28"/>
          <w:szCs w:val="28"/>
        </w:rPr>
      </w:pPr>
      <w:r>
        <w:rPr>
          <w:sz w:val="28"/>
          <w:szCs w:val="28"/>
        </w:rPr>
        <w:t>3.1.2.4. Критерием принятия решени</w:t>
      </w:r>
      <w:r w:rsidR="00BF5D83">
        <w:rPr>
          <w:sz w:val="28"/>
          <w:szCs w:val="28"/>
        </w:rPr>
        <w:t>я</w:t>
      </w:r>
      <w:r>
        <w:rPr>
          <w:sz w:val="28"/>
          <w:szCs w:val="28"/>
        </w:rPr>
        <w:t xml:space="preserve"> является наличие (отсутствие) оснований для предоставления муниципальной услуги</w:t>
      </w:r>
      <w:r w:rsidR="00B625C1">
        <w:rPr>
          <w:sz w:val="28"/>
          <w:szCs w:val="28"/>
        </w:rPr>
        <w:t xml:space="preserve">, </w:t>
      </w:r>
      <w:r w:rsidR="00642BA4">
        <w:rPr>
          <w:sz w:val="28"/>
          <w:szCs w:val="28"/>
        </w:rPr>
        <w:t>а также</w:t>
      </w:r>
      <w:r w:rsidR="00B625C1">
        <w:rPr>
          <w:sz w:val="28"/>
          <w:szCs w:val="28"/>
        </w:rPr>
        <w:t xml:space="preserve"> </w:t>
      </w:r>
      <w:r>
        <w:rPr>
          <w:sz w:val="28"/>
          <w:szCs w:val="28"/>
        </w:rPr>
        <w:t xml:space="preserve"> соответствие </w:t>
      </w:r>
      <w:r w:rsidR="00642BA4">
        <w:rPr>
          <w:sz w:val="28"/>
          <w:szCs w:val="28"/>
        </w:rPr>
        <w:t xml:space="preserve">(несоответствие) </w:t>
      </w:r>
      <w:r>
        <w:rPr>
          <w:sz w:val="28"/>
          <w:szCs w:val="28"/>
        </w:rPr>
        <w:t>обращения требованиям Федерального закона от 02.05.2006 № 59-ФЗ «О порядке рассмотрения обращения граждан Российской Федерации».</w:t>
      </w:r>
    </w:p>
    <w:p w:rsidR="00520DC4" w:rsidRPr="006A3816" w:rsidRDefault="00AC4B72" w:rsidP="00AC4B72">
      <w:pPr>
        <w:autoSpaceDE w:val="0"/>
        <w:autoSpaceDN w:val="0"/>
        <w:adjustRightInd w:val="0"/>
        <w:ind w:firstLine="567"/>
        <w:jc w:val="both"/>
        <w:rPr>
          <w:sz w:val="28"/>
          <w:szCs w:val="28"/>
        </w:rPr>
      </w:pPr>
      <w:r>
        <w:rPr>
          <w:sz w:val="28"/>
          <w:szCs w:val="28"/>
        </w:rPr>
        <w:t xml:space="preserve">3.1.3. </w:t>
      </w:r>
      <w:r w:rsidR="005D2D22" w:rsidRPr="006A381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21A8" w:rsidRPr="00B1614D" w:rsidRDefault="00520DC4" w:rsidP="005121A8">
      <w:pPr>
        <w:autoSpaceDE w:val="0"/>
        <w:autoSpaceDN w:val="0"/>
        <w:adjustRightInd w:val="0"/>
        <w:ind w:firstLine="540"/>
        <w:jc w:val="both"/>
        <w:rPr>
          <w:sz w:val="28"/>
          <w:szCs w:val="28"/>
        </w:rPr>
      </w:pPr>
      <w:r w:rsidRPr="005D2D22">
        <w:rPr>
          <w:sz w:val="28"/>
          <w:szCs w:val="28"/>
        </w:rPr>
        <w:t>3.1.</w:t>
      </w:r>
      <w:r w:rsidR="00AC4B72">
        <w:rPr>
          <w:sz w:val="28"/>
          <w:szCs w:val="28"/>
        </w:rPr>
        <w:t>3</w:t>
      </w:r>
      <w:r w:rsidRPr="005D2D22">
        <w:rPr>
          <w:sz w:val="28"/>
          <w:szCs w:val="28"/>
        </w:rPr>
        <w:t>.1</w:t>
      </w:r>
      <w:r w:rsidRPr="0085424C">
        <w:rPr>
          <w:sz w:val="28"/>
          <w:szCs w:val="28"/>
        </w:rPr>
        <w:t>. Основанием</w:t>
      </w:r>
      <w:r>
        <w:rPr>
          <w:sz w:val="28"/>
          <w:szCs w:val="28"/>
        </w:rPr>
        <w:t xml:space="preserve"> для на</w:t>
      </w:r>
      <w:r w:rsidR="0085424C">
        <w:rPr>
          <w:sz w:val="28"/>
          <w:szCs w:val="28"/>
        </w:rPr>
        <w:t>чала административной процедуры</w:t>
      </w:r>
      <w:r>
        <w:rPr>
          <w:sz w:val="28"/>
          <w:szCs w:val="28"/>
        </w:rPr>
        <w:t xml:space="preserve"> я</w:t>
      </w:r>
      <w:r w:rsidR="0085424C">
        <w:rPr>
          <w:sz w:val="28"/>
          <w:szCs w:val="28"/>
        </w:rPr>
        <w:t xml:space="preserve">вляется регистрация </w:t>
      </w:r>
      <w:r w:rsidR="00473FE4">
        <w:rPr>
          <w:sz w:val="28"/>
          <w:szCs w:val="28"/>
        </w:rPr>
        <w:t>обращения</w:t>
      </w:r>
      <w:r w:rsidR="005121A8">
        <w:rPr>
          <w:sz w:val="28"/>
          <w:szCs w:val="28"/>
        </w:rPr>
        <w:t xml:space="preserve"> о предоставлении </w:t>
      </w:r>
      <w:r w:rsidR="005121A8" w:rsidRPr="005121A8">
        <w:rPr>
          <w:sz w:val="28"/>
          <w:szCs w:val="28"/>
        </w:rPr>
        <w:t>информации</w:t>
      </w:r>
      <w:r w:rsidR="005121A8">
        <w:rPr>
          <w:sz w:val="28"/>
          <w:szCs w:val="28"/>
        </w:rPr>
        <w:t xml:space="preserve"> о состоянии расположенных на территории муниципального образования объектов коммунальной инфраструктуры,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D2D22" w:rsidRPr="005D2D22" w:rsidRDefault="005D2D22" w:rsidP="005D2D22">
      <w:pPr>
        <w:ind w:firstLine="709"/>
        <w:jc w:val="both"/>
        <w:rPr>
          <w:sz w:val="28"/>
          <w:szCs w:val="28"/>
        </w:rPr>
      </w:pPr>
      <w:r w:rsidRPr="005D2D22">
        <w:rPr>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20DC4" w:rsidRDefault="005D2D22" w:rsidP="00520DC4">
      <w:pPr>
        <w:ind w:firstLine="709"/>
        <w:jc w:val="both"/>
        <w:rPr>
          <w:sz w:val="28"/>
          <w:szCs w:val="28"/>
        </w:rPr>
      </w:pPr>
      <w:r w:rsidRPr="005D2D22">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A2008" w:rsidRPr="005D2D22" w:rsidRDefault="00071180" w:rsidP="004A2008">
      <w:pPr>
        <w:ind w:firstLine="709"/>
        <w:jc w:val="both"/>
        <w:rPr>
          <w:sz w:val="28"/>
          <w:szCs w:val="28"/>
        </w:rPr>
      </w:pPr>
      <w:r>
        <w:rPr>
          <w:sz w:val="28"/>
          <w:szCs w:val="28"/>
        </w:rPr>
        <w:t>3.1.</w:t>
      </w:r>
      <w:r w:rsidR="00AC4B72">
        <w:rPr>
          <w:sz w:val="28"/>
          <w:szCs w:val="28"/>
        </w:rPr>
        <w:t>3</w:t>
      </w:r>
      <w:r>
        <w:rPr>
          <w:sz w:val="28"/>
          <w:szCs w:val="28"/>
        </w:rPr>
        <w:t>.2</w:t>
      </w:r>
      <w:r w:rsidRPr="005D2D22">
        <w:rPr>
          <w:sz w:val="28"/>
          <w:szCs w:val="28"/>
        </w:rPr>
        <w:t xml:space="preserve">. </w:t>
      </w:r>
      <w:r w:rsidR="00AD7022">
        <w:rPr>
          <w:sz w:val="28"/>
          <w:szCs w:val="28"/>
        </w:rPr>
        <w:t>Ответственным лицом</w:t>
      </w:r>
      <w:r w:rsidR="004A2008" w:rsidRPr="0085424C">
        <w:rPr>
          <w:sz w:val="28"/>
          <w:szCs w:val="28"/>
        </w:rPr>
        <w:t xml:space="preserve"> за выполнение</w:t>
      </w:r>
      <w:r w:rsidR="004A2008" w:rsidRPr="005D2D22">
        <w:rPr>
          <w:sz w:val="28"/>
          <w:szCs w:val="28"/>
        </w:rPr>
        <w:t xml:space="preserve"> данной административно</w:t>
      </w:r>
      <w:r w:rsidR="00AD7022">
        <w:rPr>
          <w:sz w:val="28"/>
          <w:szCs w:val="28"/>
        </w:rPr>
        <w:t>й процедуры являе</w:t>
      </w:r>
      <w:r w:rsidR="0085424C">
        <w:rPr>
          <w:sz w:val="28"/>
          <w:szCs w:val="28"/>
        </w:rPr>
        <w:t xml:space="preserve">тся </w:t>
      </w:r>
      <w:r w:rsidR="004A2008" w:rsidRPr="005D2D22">
        <w:rPr>
          <w:sz w:val="28"/>
          <w:szCs w:val="28"/>
        </w:rPr>
        <w:t>специалист, ответственный за предоставление муниципальной услуги.</w:t>
      </w:r>
    </w:p>
    <w:p w:rsidR="00520DC4" w:rsidRDefault="00AC4B72" w:rsidP="00520DC4">
      <w:pPr>
        <w:ind w:firstLine="709"/>
        <w:jc w:val="both"/>
        <w:rPr>
          <w:sz w:val="28"/>
          <w:szCs w:val="28"/>
        </w:rPr>
      </w:pPr>
      <w:r>
        <w:rPr>
          <w:sz w:val="28"/>
          <w:szCs w:val="28"/>
        </w:rPr>
        <w:t>3.1.3</w:t>
      </w:r>
      <w:r w:rsidR="00071180">
        <w:rPr>
          <w:sz w:val="28"/>
          <w:szCs w:val="28"/>
        </w:rPr>
        <w:t xml:space="preserve">.3. </w:t>
      </w:r>
      <w:r w:rsidR="00520DC4" w:rsidRPr="007206D5">
        <w:rPr>
          <w:sz w:val="28"/>
          <w:szCs w:val="28"/>
        </w:rPr>
        <w:t xml:space="preserve">Критерием принятия решения о направлении межведомственного запроса является </w:t>
      </w:r>
      <w:r w:rsidR="005121A8">
        <w:rPr>
          <w:sz w:val="28"/>
          <w:szCs w:val="28"/>
        </w:rPr>
        <w:t>вид запрашиваемой заявителем информации согласно пункта 3.1.2.1</w:t>
      </w:r>
      <w:r w:rsidR="00520DC4">
        <w:rPr>
          <w:sz w:val="28"/>
          <w:szCs w:val="28"/>
        </w:rPr>
        <w:t xml:space="preserve"> настоящего административного регламента.</w:t>
      </w:r>
    </w:p>
    <w:p w:rsidR="005D2D22" w:rsidRPr="005D2D22" w:rsidRDefault="005D2D22" w:rsidP="005D2D22">
      <w:pPr>
        <w:ind w:firstLine="709"/>
        <w:jc w:val="both"/>
        <w:rPr>
          <w:sz w:val="28"/>
          <w:szCs w:val="28"/>
        </w:rPr>
      </w:pPr>
      <w:r w:rsidRPr="005D2D22">
        <w:rPr>
          <w:sz w:val="28"/>
          <w:szCs w:val="28"/>
        </w:rPr>
        <w:lastRenderedPageBreak/>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5D2D22" w:rsidRPr="005D2D22" w:rsidRDefault="005D2D22" w:rsidP="005D2D22">
      <w:pPr>
        <w:ind w:firstLine="709"/>
        <w:jc w:val="both"/>
        <w:rPr>
          <w:sz w:val="28"/>
          <w:szCs w:val="28"/>
        </w:rPr>
      </w:pPr>
      <w:r w:rsidRPr="005D2D22">
        <w:rPr>
          <w:sz w:val="28"/>
          <w:szCs w:val="28"/>
        </w:rPr>
        <w:t>Направление межведомственного запроса допускается только в целях, связанных с предоставлением муниципальной услуги.</w:t>
      </w:r>
    </w:p>
    <w:p w:rsidR="005D2D22" w:rsidRPr="005D2D22" w:rsidRDefault="005D2D22" w:rsidP="005D2D22">
      <w:pPr>
        <w:ind w:firstLine="709"/>
        <w:jc w:val="both"/>
        <w:rPr>
          <w:sz w:val="28"/>
          <w:szCs w:val="28"/>
        </w:rPr>
      </w:pPr>
      <w:r w:rsidRPr="005D2D22">
        <w:rPr>
          <w:sz w:val="28"/>
          <w:szCs w:val="28"/>
        </w:rPr>
        <w:t xml:space="preserve">В случае </w:t>
      </w:r>
      <w:r w:rsidR="00C718A6">
        <w:rPr>
          <w:sz w:val="28"/>
          <w:szCs w:val="28"/>
        </w:rPr>
        <w:t>непредставления</w:t>
      </w:r>
      <w:r w:rsidRPr="005D2D22">
        <w:rPr>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32526" w:rsidRDefault="00AC4B72" w:rsidP="00A32526">
      <w:pPr>
        <w:ind w:firstLine="709"/>
        <w:jc w:val="both"/>
        <w:rPr>
          <w:sz w:val="28"/>
          <w:szCs w:val="28"/>
        </w:rPr>
      </w:pPr>
      <w:r>
        <w:rPr>
          <w:sz w:val="28"/>
          <w:szCs w:val="28"/>
        </w:rPr>
        <w:t>3.1.3</w:t>
      </w:r>
      <w:r w:rsidR="005D2D22" w:rsidRPr="005D2D22">
        <w:rPr>
          <w:sz w:val="28"/>
          <w:szCs w:val="28"/>
        </w:rPr>
        <w:t>.</w:t>
      </w:r>
      <w:r w:rsidR="00071180">
        <w:rPr>
          <w:sz w:val="28"/>
          <w:szCs w:val="28"/>
        </w:rPr>
        <w:t>4</w:t>
      </w:r>
      <w:r w:rsidR="005D2D22" w:rsidRPr="005D2D22">
        <w:rPr>
          <w:sz w:val="28"/>
          <w:szCs w:val="28"/>
        </w:rPr>
        <w:t>.</w:t>
      </w:r>
      <w:r w:rsidR="00071180">
        <w:rPr>
          <w:sz w:val="28"/>
          <w:szCs w:val="28"/>
        </w:rPr>
        <w:t xml:space="preserve"> </w:t>
      </w:r>
      <w:r w:rsidR="005D2D22" w:rsidRPr="0085424C">
        <w:rPr>
          <w:sz w:val="28"/>
          <w:szCs w:val="28"/>
        </w:rPr>
        <w:t>Результатом административной процедуры</w:t>
      </w:r>
      <w:r w:rsidR="005D2D22" w:rsidRPr="005D2D22">
        <w:rPr>
          <w:sz w:val="28"/>
          <w:szCs w:val="28"/>
        </w:rPr>
        <w:t xml:space="preserve">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32526" w:rsidRDefault="00AC4B72" w:rsidP="00A32526">
      <w:pPr>
        <w:ind w:firstLine="709"/>
        <w:jc w:val="both"/>
        <w:rPr>
          <w:sz w:val="28"/>
          <w:szCs w:val="28"/>
        </w:rPr>
      </w:pPr>
      <w:r>
        <w:rPr>
          <w:sz w:val="28"/>
          <w:szCs w:val="28"/>
        </w:rPr>
        <w:t>3.1.3</w:t>
      </w:r>
      <w:r w:rsidR="00071180">
        <w:rPr>
          <w:sz w:val="28"/>
          <w:szCs w:val="28"/>
        </w:rPr>
        <w:t xml:space="preserve">.5. </w:t>
      </w:r>
      <w:r w:rsidR="005D2D22" w:rsidRPr="000B3E36">
        <w:rPr>
          <w:sz w:val="28"/>
          <w:szCs w:val="28"/>
        </w:rPr>
        <w:t>Фиксаци</w:t>
      </w:r>
      <w:r w:rsidR="003466F1" w:rsidRPr="000B3E36">
        <w:rPr>
          <w:sz w:val="28"/>
          <w:szCs w:val="28"/>
        </w:rPr>
        <w:t>ей</w:t>
      </w:r>
      <w:r w:rsidR="005D2D22" w:rsidRPr="00C66A29">
        <w:rPr>
          <w:sz w:val="28"/>
          <w:szCs w:val="28"/>
        </w:rPr>
        <w:t xml:space="preserve"> результата</w:t>
      </w:r>
      <w:r w:rsidR="005D2D22" w:rsidRPr="005D2D22">
        <w:rPr>
          <w:sz w:val="28"/>
          <w:szCs w:val="28"/>
        </w:rPr>
        <w:t xml:space="preserve"> выполнения администрат</w:t>
      </w:r>
      <w:r w:rsidR="00A32526">
        <w:rPr>
          <w:sz w:val="28"/>
          <w:szCs w:val="28"/>
        </w:rPr>
        <w:t>ивной процедуры является регистрация з</w:t>
      </w:r>
      <w:r w:rsidR="003466F1">
        <w:rPr>
          <w:sz w:val="28"/>
          <w:szCs w:val="28"/>
        </w:rPr>
        <w:t>апроса и ответа на запрос в установленном порядке</w:t>
      </w:r>
      <w:r w:rsidR="00A32526">
        <w:rPr>
          <w:sz w:val="28"/>
          <w:szCs w:val="28"/>
        </w:rPr>
        <w:t>.</w:t>
      </w:r>
    </w:p>
    <w:p w:rsidR="007C565B" w:rsidRDefault="00AC4B72" w:rsidP="005D2D22">
      <w:pPr>
        <w:pStyle w:val="ConsPlusNormal0"/>
        <w:ind w:firstLine="709"/>
        <w:jc w:val="both"/>
        <w:rPr>
          <w:sz w:val="28"/>
          <w:szCs w:val="28"/>
        </w:rPr>
      </w:pPr>
      <w:r>
        <w:rPr>
          <w:sz w:val="28"/>
          <w:szCs w:val="28"/>
        </w:rPr>
        <w:t>3.1.3</w:t>
      </w:r>
      <w:r w:rsidR="00071180">
        <w:rPr>
          <w:sz w:val="28"/>
          <w:szCs w:val="28"/>
        </w:rPr>
        <w:t xml:space="preserve">.6. </w:t>
      </w:r>
      <w:r w:rsidR="005D2D22" w:rsidRPr="00C66A29">
        <w:rPr>
          <w:sz w:val="28"/>
          <w:szCs w:val="28"/>
        </w:rPr>
        <w:t>Максимальный срок</w:t>
      </w:r>
      <w:r w:rsidR="005D2D22" w:rsidRPr="005D2D22">
        <w:rPr>
          <w:sz w:val="28"/>
          <w:szCs w:val="28"/>
        </w:rPr>
        <w:t xml:space="preserve"> выполнения данной административной процедуры </w:t>
      </w:r>
      <w:r w:rsidR="005D2D22" w:rsidRPr="007C565B">
        <w:rPr>
          <w:sz w:val="28"/>
          <w:szCs w:val="28"/>
        </w:rPr>
        <w:t xml:space="preserve">составляет </w:t>
      </w:r>
      <w:r>
        <w:rPr>
          <w:sz w:val="28"/>
          <w:szCs w:val="28"/>
        </w:rPr>
        <w:t>3</w:t>
      </w:r>
      <w:r w:rsidR="007C565B" w:rsidRPr="007C565B">
        <w:rPr>
          <w:sz w:val="28"/>
          <w:szCs w:val="28"/>
        </w:rPr>
        <w:t xml:space="preserve"> </w:t>
      </w:r>
      <w:r w:rsidR="00F25B0D">
        <w:rPr>
          <w:sz w:val="28"/>
          <w:szCs w:val="28"/>
        </w:rPr>
        <w:t>календарных</w:t>
      </w:r>
      <w:r w:rsidR="007C565B" w:rsidRPr="007C565B">
        <w:rPr>
          <w:sz w:val="28"/>
          <w:szCs w:val="28"/>
        </w:rPr>
        <w:t xml:space="preserve"> дня</w:t>
      </w:r>
      <w:r w:rsidR="005D2D22" w:rsidRPr="005D2D22">
        <w:rPr>
          <w:sz w:val="28"/>
          <w:szCs w:val="28"/>
        </w:rPr>
        <w:t>.</w:t>
      </w:r>
      <w:r w:rsidR="003430DE">
        <w:rPr>
          <w:sz w:val="28"/>
          <w:szCs w:val="28"/>
        </w:rPr>
        <w:t xml:space="preserve"> </w:t>
      </w:r>
    </w:p>
    <w:p w:rsidR="005121A8" w:rsidRDefault="00AC4B72" w:rsidP="007127CE">
      <w:pPr>
        <w:ind w:firstLine="709"/>
        <w:jc w:val="both"/>
        <w:rPr>
          <w:sz w:val="28"/>
          <w:szCs w:val="28"/>
        </w:rPr>
      </w:pPr>
      <w:r>
        <w:rPr>
          <w:sz w:val="28"/>
          <w:szCs w:val="28"/>
        </w:rPr>
        <w:t>3.1.4</w:t>
      </w:r>
      <w:r w:rsidR="005D2D22" w:rsidRPr="006A3816">
        <w:rPr>
          <w:sz w:val="28"/>
          <w:szCs w:val="28"/>
        </w:rPr>
        <w:t xml:space="preserve">. </w:t>
      </w:r>
      <w:r w:rsidR="005121A8">
        <w:rPr>
          <w:sz w:val="28"/>
          <w:szCs w:val="28"/>
        </w:rPr>
        <w:t>Рассмотрение обращения и оформление результата.</w:t>
      </w:r>
    </w:p>
    <w:p w:rsidR="00B625C1" w:rsidRDefault="005D2D22" w:rsidP="007127CE">
      <w:pPr>
        <w:autoSpaceDE w:val="0"/>
        <w:autoSpaceDN w:val="0"/>
        <w:adjustRightInd w:val="0"/>
        <w:ind w:firstLine="709"/>
        <w:jc w:val="both"/>
        <w:rPr>
          <w:sz w:val="28"/>
          <w:szCs w:val="28"/>
        </w:rPr>
      </w:pPr>
      <w:r w:rsidRPr="005D2D22">
        <w:rPr>
          <w:sz w:val="28"/>
          <w:szCs w:val="28"/>
        </w:rPr>
        <w:t>3.1.</w:t>
      </w:r>
      <w:r w:rsidR="00AC4B72">
        <w:rPr>
          <w:sz w:val="28"/>
          <w:szCs w:val="28"/>
        </w:rPr>
        <w:t>4</w:t>
      </w:r>
      <w:r w:rsidRPr="005D2D22">
        <w:rPr>
          <w:sz w:val="28"/>
          <w:szCs w:val="28"/>
        </w:rPr>
        <w:t>.1. </w:t>
      </w:r>
      <w:r w:rsidRPr="000B3E36">
        <w:rPr>
          <w:sz w:val="28"/>
          <w:szCs w:val="28"/>
        </w:rPr>
        <w:t>Основанием</w:t>
      </w:r>
      <w:r w:rsidRPr="005D2D22">
        <w:rPr>
          <w:sz w:val="28"/>
          <w:szCs w:val="28"/>
        </w:rPr>
        <w:t xml:space="preserve"> </w:t>
      </w:r>
      <w:r w:rsidRPr="008D25C0">
        <w:rPr>
          <w:sz w:val="28"/>
          <w:szCs w:val="28"/>
        </w:rPr>
        <w:t xml:space="preserve">для начала выполнения административной процедуры является </w:t>
      </w:r>
      <w:r w:rsidR="00B625C1">
        <w:rPr>
          <w:sz w:val="28"/>
          <w:szCs w:val="28"/>
        </w:rPr>
        <w:t>получение заявления специалистом, осуществляющим муниципальную услугу.</w:t>
      </w:r>
    </w:p>
    <w:p w:rsidR="00B625C1" w:rsidRDefault="00B625C1" w:rsidP="007127CE">
      <w:pPr>
        <w:autoSpaceDE w:val="0"/>
        <w:autoSpaceDN w:val="0"/>
        <w:adjustRightInd w:val="0"/>
        <w:ind w:firstLine="540"/>
        <w:jc w:val="both"/>
        <w:rPr>
          <w:sz w:val="28"/>
          <w:szCs w:val="28"/>
        </w:rPr>
      </w:pPr>
      <w:r>
        <w:rPr>
          <w:sz w:val="28"/>
          <w:szCs w:val="28"/>
        </w:rPr>
        <w:t>Специалист обеспечивает объективное, полное и своевременное рассмотрение обращения с учетом требований законодательства Российской Федерации и настоящего административного регламента.</w:t>
      </w:r>
    </w:p>
    <w:p w:rsidR="00B625C1" w:rsidRDefault="00B625C1" w:rsidP="007127CE">
      <w:pPr>
        <w:autoSpaceDE w:val="0"/>
        <w:autoSpaceDN w:val="0"/>
        <w:adjustRightInd w:val="0"/>
        <w:ind w:firstLine="540"/>
        <w:jc w:val="both"/>
        <w:rPr>
          <w:sz w:val="28"/>
          <w:szCs w:val="28"/>
        </w:rPr>
      </w:pPr>
      <w:r>
        <w:rPr>
          <w:sz w:val="28"/>
          <w:szCs w:val="28"/>
        </w:rPr>
        <w:t>Специалист подготавливает письменный ответ по существу поставленных в обращении вопросов.</w:t>
      </w:r>
    </w:p>
    <w:p w:rsidR="00B625C1" w:rsidRDefault="00B625C1" w:rsidP="007127CE">
      <w:pPr>
        <w:autoSpaceDE w:val="0"/>
        <w:autoSpaceDN w:val="0"/>
        <w:adjustRightInd w:val="0"/>
        <w:ind w:firstLine="540"/>
        <w:jc w:val="both"/>
        <w:rPr>
          <w:sz w:val="28"/>
          <w:szCs w:val="28"/>
        </w:rPr>
      </w:pPr>
      <w:r>
        <w:rPr>
          <w:sz w:val="28"/>
          <w:szCs w:val="28"/>
        </w:rPr>
        <w:t>Результатом административной процедуры является письменный ответ и его подписание начальником Управления, в котором отражается информация о жилищно-коммунальной услуги.</w:t>
      </w:r>
    </w:p>
    <w:p w:rsidR="005D2D22" w:rsidRPr="007127CE" w:rsidRDefault="005D2D22" w:rsidP="007127CE">
      <w:pPr>
        <w:ind w:firstLine="709"/>
        <w:jc w:val="both"/>
        <w:rPr>
          <w:sz w:val="28"/>
          <w:szCs w:val="28"/>
        </w:rPr>
      </w:pPr>
      <w:r w:rsidRPr="007127CE">
        <w:rPr>
          <w:sz w:val="28"/>
          <w:szCs w:val="28"/>
        </w:rPr>
        <w:t>3.1.4. Предоставление результата муниципальной услуги</w:t>
      </w:r>
      <w:r w:rsidR="008D25C0" w:rsidRPr="007127CE">
        <w:rPr>
          <w:sz w:val="28"/>
          <w:szCs w:val="28"/>
        </w:rPr>
        <w:t xml:space="preserve"> заявителю</w:t>
      </w:r>
      <w:r w:rsidRPr="007127CE">
        <w:rPr>
          <w:sz w:val="28"/>
          <w:szCs w:val="28"/>
        </w:rPr>
        <w:t>.</w:t>
      </w:r>
    </w:p>
    <w:p w:rsidR="006F5179" w:rsidRDefault="006F5179" w:rsidP="007127CE">
      <w:pPr>
        <w:autoSpaceDE w:val="0"/>
        <w:autoSpaceDN w:val="0"/>
        <w:adjustRightInd w:val="0"/>
        <w:ind w:firstLine="709"/>
        <w:jc w:val="both"/>
        <w:rPr>
          <w:sz w:val="28"/>
          <w:szCs w:val="28"/>
        </w:rPr>
      </w:pPr>
      <w:r>
        <w:rPr>
          <w:sz w:val="28"/>
          <w:szCs w:val="28"/>
        </w:rPr>
        <w:t>3.1.4.1. Основанием для начала выполнения данной административной процедуры является подписание начальником Управления письменного ответа о предоставлении муниципальной услуги.</w:t>
      </w:r>
    </w:p>
    <w:p w:rsidR="006F5179" w:rsidRDefault="006F5179" w:rsidP="007127CE">
      <w:pPr>
        <w:autoSpaceDE w:val="0"/>
        <w:autoSpaceDN w:val="0"/>
        <w:adjustRightInd w:val="0"/>
        <w:ind w:firstLine="709"/>
        <w:jc w:val="both"/>
        <w:rPr>
          <w:sz w:val="28"/>
          <w:szCs w:val="28"/>
        </w:rPr>
      </w:pPr>
      <w:r>
        <w:rPr>
          <w:sz w:val="28"/>
          <w:szCs w:val="28"/>
        </w:rPr>
        <w:t>3.1.4.2. Специалист ответственный за регистрацию документов, регистрирует ответ в журнале регистрации.</w:t>
      </w:r>
    </w:p>
    <w:p w:rsidR="006F5179" w:rsidRDefault="006F5179" w:rsidP="007127CE">
      <w:pPr>
        <w:autoSpaceDE w:val="0"/>
        <w:autoSpaceDN w:val="0"/>
        <w:adjustRightInd w:val="0"/>
        <w:ind w:firstLine="709"/>
        <w:jc w:val="both"/>
        <w:rPr>
          <w:sz w:val="28"/>
          <w:szCs w:val="28"/>
        </w:rPr>
      </w:pPr>
      <w:r>
        <w:rPr>
          <w:sz w:val="28"/>
          <w:szCs w:val="28"/>
        </w:rPr>
        <w:t xml:space="preserve">3.1.4.3. Направление ответа о предоставлении муниципальной услуги осуществляется специалистом, ответственным за регистрацию документов, посредством направления по почте заказным письмом с уведомлением о вручении. В случае взаимодействия с заявителем в электронном виде, письменное обращение, содержащее запрашиваемую информацию </w:t>
      </w:r>
      <w:r>
        <w:rPr>
          <w:sz w:val="28"/>
          <w:szCs w:val="28"/>
        </w:rPr>
        <w:lastRenderedPageBreak/>
        <w:t>дополнительно направляется заявителю в электронном виде, если об этом указано дополнительно заявителем в заявлении.</w:t>
      </w:r>
    </w:p>
    <w:p w:rsidR="006F5179" w:rsidRDefault="006F5179" w:rsidP="007127CE">
      <w:pPr>
        <w:autoSpaceDE w:val="0"/>
        <w:autoSpaceDN w:val="0"/>
        <w:adjustRightInd w:val="0"/>
        <w:ind w:firstLine="709"/>
        <w:jc w:val="both"/>
        <w:rPr>
          <w:sz w:val="28"/>
          <w:szCs w:val="28"/>
        </w:rPr>
      </w:pPr>
      <w:r>
        <w:rPr>
          <w:sz w:val="28"/>
          <w:szCs w:val="28"/>
        </w:rPr>
        <w:t>3.1.4.4.Результатом административной процедуры является направление заявителю ответа о предоставлении муниципальной услуги.</w:t>
      </w:r>
    </w:p>
    <w:p w:rsidR="006F5179" w:rsidRDefault="00BF5D83" w:rsidP="007127CE">
      <w:pPr>
        <w:autoSpaceDE w:val="0"/>
        <w:autoSpaceDN w:val="0"/>
        <w:adjustRightInd w:val="0"/>
        <w:ind w:firstLine="709"/>
        <w:jc w:val="both"/>
        <w:rPr>
          <w:sz w:val="28"/>
          <w:szCs w:val="28"/>
        </w:rPr>
      </w:pPr>
      <w:r>
        <w:rPr>
          <w:sz w:val="28"/>
          <w:szCs w:val="28"/>
        </w:rPr>
        <w:t xml:space="preserve">3.1.4.5. </w:t>
      </w:r>
      <w:r w:rsidR="006F5179">
        <w:rPr>
          <w:sz w:val="28"/>
          <w:szCs w:val="28"/>
        </w:rPr>
        <w:t xml:space="preserve">Максимальный срок исполнения данной административной процедуры составляет не более </w:t>
      </w:r>
      <w:r w:rsidR="007127CE">
        <w:rPr>
          <w:sz w:val="28"/>
          <w:szCs w:val="28"/>
        </w:rPr>
        <w:t>3 календарных</w:t>
      </w:r>
      <w:r w:rsidR="006F5179">
        <w:rPr>
          <w:sz w:val="28"/>
          <w:szCs w:val="28"/>
        </w:rPr>
        <w:t xml:space="preserve"> дней с момента регистрации ответа.</w:t>
      </w:r>
    </w:p>
    <w:p w:rsidR="008E213C" w:rsidRDefault="008E213C" w:rsidP="005D2D22">
      <w:pPr>
        <w:pStyle w:val="ConsPlusTitle"/>
        <w:jc w:val="center"/>
        <w:rPr>
          <w:sz w:val="28"/>
          <w:szCs w:val="28"/>
        </w:rPr>
      </w:pPr>
    </w:p>
    <w:p w:rsidR="005D2D22" w:rsidRPr="007206D5" w:rsidRDefault="00A15BE7" w:rsidP="005D2D22">
      <w:pPr>
        <w:pStyle w:val="ConsPlusTitle"/>
        <w:jc w:val="center"/>
        <w:rPr>
          <w:sz w:val="28"/>
          <w:szCs w:val="28"/>
        </w:rPr>
      </w:pPr>
      <w:r w:rsidRPr="007206D5">
        <w:rPr>
          <w:sz w:val="28"/>
          <w:szCs w:val="28"/>
        </w:rPr>
        <w:t>4. Формы контроля за исполнением административного регламента</w:t>
      </w:r>
    </w:p>
    <w:p w:rsidR="005D2D22" w:rsidRPr="007206D5" w:rsidRDefault="005D2D22" w:rsidP="005D2D22">
      <w:pPr>
        <w:pStyle w:val="ConsPlusTitle"/>
        <w:jc w:val="center"/>
        <w:rPr>
          <w:sz w:val="28"/>
          <w:szCs w:val="28"/>
        </w:rPr>
      </w:pPr>
    </w:p>
    <w:p w:rsidR="005D2D22" w:rsidRPr="007206D5" w:rsidRDefault="00A15BE7" w:rsidP="005D2D22">
      <w:pPr>
        <w:tabs>
          <w:tab w:val="left" w:pos="1134"/>
        </w:tabs>
        <w:ind w:firstLine="709"/>
        <w:jc w:val="both"/>
        <w:rPr>
          <w:rFonts w:eastAsia="Arial"/>
          <w:sz w:val="28"/>
          <w:szCs w:val="28"/>
          <w:shd w:val="clear" w:color="auto" w:fill="FFFFFF"/>
        </w:rPr>
      </w:pPr>
      <w:r w:rsidRPr="007206D5">
        <w:rPr>
          <w:rFonts w:eastAsia="Arial"/>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D22" w:rsidRPr="007206D5" w:rsidRDefault="005D2D22" w:rsidP="005D2D22">
      <w:pPr>
        <w:tabs>
          <w:tab w:val="left" w:pos="1134"/>
        </w:tabs>
        <w:ind w:firstLine="709"/>
        <w:jc w:val="both"/>
        <w:rPr>
          <w:rFonts w:eastAsia="Arial"/>
          <w:sz w:val="28"/>
          <w:szCs w:val="28"/>
          <w:shd w:val="clear" w:color="auto" w:fill="FFFFFF"/>
        </w:rPr>
      </w:pPr>
      <w:r w:rsidRPr="007206D5">
        <w:rPr>
          <w:sz w:val="28"/>
          <w:szCs w:val="28"/>
        </w:rPr>
        <w:t xml:space="preserve">Текущий контроль за </w:t>
      </w:r>
      <w:r w:rsidRPr="007206D5">
        <w:rPr>
          <w:rFonts w:eastAsia="Arial"/>
          <w:sz w:val="28"/>
          <w:szCs w:val="28"/>
        </w:rPr>
        <w:t xml:space="preserve">соблюдением и исполнением должностными лицами, ответственными </w:t>
      </w:r>
      <w:r w:rsidRPr="007206D5">
        <w:rPr>
          <w:sz w:val="28"/>
          <w:szCs w:val="28"/>
        </w:rPr>
        <w:t>за предоставление муниципальной услуги,</w:t>
      </w:r>
      <w:r w:rsidRPr="007206D5">
        <w:rPr>
          <w:rFonts w:eastAsia="Arial"/>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7206D5">
        <w:rPr>
          <w:sz w:val="28"/>
          <w:szCs w:val="28"/>
        </w:rPr>
        <w:t xml:space="preserve"> осуществляет руководитель </w:t>
      </w:r>
      <w:r w:rsidRPr="007206D5">
        <w:rPr>
          <w:bCs/>
          <w:sz w:val="28"/>
          <w:szCs w:val="28"/>
        </w:rPr>
        <w:t>уполномоченного органа</w:t>
      </w:r>
      <w:r w:rsidRPr="007206D5">
        <w:rPr>
          <w:sz w:val="28"/>
          <w:szCs w:val="28"/>
        </w:rPr>
        <w:t>.</w:t>
      </w:r>
    </w:p>
    <w:p w:rsidR="005D2D22" w:rsidRPr="005D2D22" w:rsidRDefault="005D2D22" w:rsidP="005D2D22">
      <w:pPr>
        <w:tabs>
          <w:tab w:val="left" w:pos="1134"/>
        </w:tabs>
        <w:ind w:firstLine="709"/>
        <w:jc w:val="both"/>
        <w:rPr>
          <w:rFonts w:eastAsia="Arial"/>
          <w:sz w:val="28"/>
          <w:szCs w:val="28"/>
          <w:shd w:val="clear" w:color="auto" w:fill="FFFFFF"/>
        </w:rPr>
      </w:pPr>
      <w:r w:rsidRPr="007206D5">
        <w:rPr>
          <w:sz w:val="28"/>
          <w:szCs w:val="28"/>
        </w:rPr>
        <w:t>Текущий контроль осуществляется путем проведения проверок соблюдения и</w:t>
      </w:r>
      <w:r w:rsidRPr="005D2D22">
        <w:rPr>
          <w:sz w:val="28"/>
          <w:szCs w:val="28"/>
        </w:rPr>
        <w:t xml:space="preserve">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D22" w:rsidRPr="005D2D22" w:rsidRDefault="005D2D22" w:rsidP="005D2D22">
      <w:pPr>
        <w:tabs>
          <w:tab w:val="left" w:pos="1134"/>
        </w:tabs>
        <w:ind w:firstLine="709"/>
        <w:jc w:val="both"/>
        <w:rPr>
          <w:rFonts w:eastAsia="Arial"/>
          <w:sz w:val="28"/>
          <w:szCs w:val="28"/>
          <w:shd w:val="clear" w:color="auto" w:fill="FFFFFF"/>
        </w:rPr>
      </w:pPr>
      <w:r w:rsidRPr="005D2D22">
        <w:rPr>
          <w:sz w:val="28"/>
          <w:szCs w:val="28"/>
        </w:rPr>
        <w:t xml:space="preserve">4.2. </w:t>
      </w:r>
      <w:r w:rsidRPr="005D2D22">
        <w:rPr>
          <w:rFonts w:eastAsia="Arial"/>
          <w:sz w:val="28"/>
          <w:szCs w:val="28"/>
        </w:rPr>
        <w:t xml:space="preserve">Порядок и периодичность осуществления плановых и внеплановых проверок полноты и качества предоставления </w:t>
      </w:r>
      <w:r w:rsidRPr="005D2D22">
        <w:rPr>
          <w:sz w:val="28"/>
          <w:szCs w:val="28"/>
        </w:rPr>
        <w:t xml:space="preserve">муниципальной </w:t>
      </w:r>
      <w:r w:rsidRPr="005D2D22">
        <w:rPr>
          <w:rFonts w:eastAsia="Arial"/>
          <w:sz w:val="28"/>
          <w:szCs w:val="28"/>
        </w:rPr>
        <w:t xml:space="preserve">услуги, в том числе порядок и формы контроля за полнотой и качеством предоставления </w:t>
      </w:r>
      <w:r w:rsidRPr="005D2D22">
        <w:rPr>
          <w:sz w:val="28"/>
          <w:szCs w:val="28"/>
        </w:rPr>
        <w:t xml:space="preserve">муниципальной </w:t>
      </w:r>
      <w:r w:rsidRPr="005D2D22">
        <w:rPr>
          <w:rFonts w:eastAsia="Arial"/>
          <w:sz w:val="28"/>
          <w:szCs w:val="28"/>
        </w:rPr>
        <w:t>услуги.</w:t>
      </w:r>
    </w:p>
    <w:p w:rsidR="005D2D22" w:rsidRPr="007206D5" w:rsidRDefault="005D2D22" w:rsidP="005D2D22">
      <w:pPr>
        <w:tabs>
          <w:tab w:val="left" w:pos="1134"/>
        </w:tabs>
        <w:ind w:firstLine="709"/>
        <w:jc w:val="both"/>
        <w:rPr>
          <w:sz w:val="28"/>
          <w:szCs w:val="28"/>
        </w:rPr>
      </w:pPr>
      <w:r w:rsidRPr="007206D5">
        <w:rPr>
          <w:sz w:val="28"/>
          <w:szCs w:val="28"/>
        </w:rPr>
        <w:t xml:space="preserve">Контроль за полнотой и качеством предоставления муниципальной услуги включает в себя проведение </w:t>
      </w:r>
      <w:r w:rsidR="00C373A6" w:rsidRPr="007206D5">
        <w:rPr>
          <w:rFonts w:eastAsia="Arial"/>
          <w:sz w:val="28"/>
          <w:szCs w:val="28"/>
        </w:rPr>
        <w:t xml:space="preserve">плановых и внеплановых </w:t>
      </w:r>
      <w:r w:rsidRPr="007206D5">
        <w:rPr>
          <w:sz w:val="28"/>
          <w:szCs w:val="28"/>
        </w:rPr>
        <w:t>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5D2D22" w:rsidRPr="007206D5" w:rsidRDefault="005D2D22" w:rsidP="005D2D22">
      <w:pPr>
        <w:tabs>
          <w:tab w:val="left" w:pos="1134"/>
        </w:tabs>
        <w:ind w:firstLine="709"/>
        <w:jc w:val="both"/>
        <w:rPr>
          <w:rFonts w:eastAsia="Arial"/>
          <w:sz w:val="28"/>
          <w:szCs w:val="28"/>
          <w:shd w:val="clear" w:color="auto" w:fill="FFFFFF"/>
        </w:rPr>
      </w:pPr>
      <w:r w:rsidRPr="007206D5">
        <w:rPr>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5D2D22" w:rsidRPr="005D2D22" w:rsidRDefault="005D2D22" w:rsidP="005D2D22">
      <w:pPr>
        <w:tabs>
          <w:tab w:val="left" w:pos="1134"/>
        </w:tabs>
        <w:ind w:firstLine="709"/>
        <w:jc w:val="both"/>
        <w:rPr>
          <w:rFonts w:eastAsia="Arial"/>
          <w:sz w:val="28"/>
          <w:szCs w:val="28"/>
          <w:shd w:val="clear" w:color="auto" w:fill="FFFFFF"/>
        </w:rPr>
      </w:pPr>
      <w:r w:rsidRPr="007206D5">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w:t>
      </w:r>
      <w:r w:rsidRPr="005D2D22">
        <w:rPr>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D2D22" w:rsidRPr="005D2D22" w:rsidRDefault="005D2D22" w:rsidP="005D2D22">
      <w:pPr>
        <w:tabs>
          <w:tab w:val="left" w:pos="1134"/>
        </w:tabs>
        <w:ind w:firstLine="709"/>
        <w:jc w:val="both"/>
        <w:rPr>
          <w:sz w:val="28"/>
          <w:szCs w:val="28"/>
        </w:rPr>
      </w:pPr>
      <w:r w:rsidRPr="005D2D22">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23B1" w:rsidRDefault="005D2D22" w:rsidP="006223B1">
      <w:pPr>
        <w:tabs>
          <w:tab w:val="left" w:pos="1134"/>
        </w:tabs>
        <w:ind w:firstLine="709"/>
        <w:jc w:val="both"/>
        <w:rPr>
          <w:sz w:val="28"/>
          <w:szCs w:val="28"/>
        </w:rPr>
      </w:pPr>
      <w:r w:rsidRPr="005D2D22">
        <w:rPr>
          <w:sz w:val="28"/>
          <w:szCs w:val="28"/>
        </w:rPr>
        <w:t>Периодичность осуществления плановых проверок – не реже одного раза в квартал.</w:t>
      </w:r>
    </w:p>
    <w:p w:rsidR="008009E4" w:rsidRDefault="005D2D22" w:rsidP="006223B1">
      <w:pPr>
        <w:tabs>
          <w:tab w:val="left" w:pos="1134"/>
        </w:tabs>
        <w:ind w:firstLine="709"/>
        <w:jc w:val="both"/>
        <w:rPr>
          <w:sz w:val="28"/>
          <w:szCs w:val="28"/>
        </w:rPr>
      </w:pPr>
      <w:r w:rsidRPr="006223B1">
        <w:rPr>
          <w:sz w:val="28"/>
          <w:szCs w:val="28"/>
        </w:rPr>
        <w:t xml:space="preserve">4.3. </w:t>
      </w:r>
      <w:r w:rsidR="008009E4" w:rsidRPr="006223B1">
        <w:rPr>
          <w:sz w:val="28"/>
          <w:szCs w:val="28"/>
        </w:rPr>
        <w:t>Ответственность должностных лиц администрации города Кемерово за решения и действия (бездействие), принимаемые (осуществляемые) ими в ходе предоставления муниципальной услуги.</w:t>
      </w:r>
    </w:p>
    <w:p w:rsidR="005D2D22" w:rsidRPr="005D2D22" w:rsidRDefault="005D2D22" w:rsidP="005D2D22">
      <w:pPr>
        <w:tabs>
          <w:tab w:val="left" w:pos="1134"/>
        </w:tabs>
        <w:ind w:firstLine="709"/>
        <w:jc w:val="both"/>
        <w:rPr>
          <w:sz w:val="28"/>
          <w:szCs w:val="28"/>
        </w:rPr>
      </w:pPr>
      <w:r w:rsidRPr="005D2D22">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D2D22" w:rsidRPr="005D2D22" w:rsidRDefault="005D2D22" w:rsidP="005D2D22">
      <w:pPr>
        <w:tabs>
          <w:tab w:val="left" w:pos="1134"/>
        </w:tabs>
        <w:ind w:firstLine="709"/>
        <w:jc w:val="both"/>
        <w:rPr>
          <w:rFonts w:eastAsia="Calibri"/>
          <w:sz w:val="28"/>
          <w:szCs w:val="28"/>
        </w:rPr>
      </w:pPr>
      <w:r w:rsidRPr="005D2D22">
        <w:rPr>
          <w:sz w:val="28"/>
          <w:szCs w:val="28"/>
        </w:rPr>
        <w:t>Сотрудники, ответственные за прием заявлений и</w:t>
      </w:r>
      <w:r w:rsidR="008E213C">
        <w:rPr>
          <w:sz w:val="28"/>
          <w:szCs w:val="28"/>
        </w:rPr>
        <w:t xml:space="preserve"> подготовку информации</w:t>
      </w:r>
      <w:r w:rsidRPr="005D2D22">
        <w:rPr>
          <w:sz w:val="28"/>
          <w:szCs w:val="28"/>
        </w:rPr>
        <w:t>, несут персональную ответственность за соблюдение сроков и порядка приема и регистрации документов.</w:t>
      </w:r>
    </w:p>
    <w:p w:rsidR="005D2D22" w:rsidRPr="005D2D22" w:rsidRDefault="005D2D22" w:rsidP="005D2D22">
      <w:pPr>
        <w:tabs>
          <w:tab w:val="left" w:pos="1134"/>
        </w:tabs>
        <w:ind w:firstLine="709"/>
        <w:jc w:val="both"/>
        <w:rPr>
          <w:sz w:val="28"/>
          <w:szCs w:val="28"/>
        </w:rPr>
      </w:pPr>
      <w:r w:rsidRPr="005D2D22">
        <w:rPr>
          <w:sz w:val="28"/>
          <w:szCs w:val="28"/>
        </w:rPr>
        <w:t xml:space="preserve">Сотрудники, ответственные за подготовку </w:t>
      </w:r>
      <w:r w:rsidR="008E213C">
        <w:rPr>
          <w:sz w:val="28"/>
          <w:szCs w:val="28"/>
        </w:rPr>
        <w:t>информации</w:t>
      </w:r>
      <w:r w:rsidRPr="005D2D22">
        <w:rPr>
          <w:sz w:val="28"/>
          <w:szCs w:val="28"/>
        </w:rPr>
        <w:t>, несут персональную ответственность за соблюдение сроков и порядка оформления документов.</w:t>
      </w:r>
    </w:p>
    <w:p w:rsidR="005D2D22" w:rsidRPr="005D2D22" w:rsidRDefault="005D2D22" w:rsidP="005D2D22">
      <w:pPr>
        <w:tabs>
          <w:tab w:val="left" w:pos="1134"/>
        </w:tabs>
        <w:ind w:firstLine="709"/>
        <w:jc w:val="both"/>
        <w:rPr>
          <w:sz w:val="28"/>
          <w:szCs w:val="28"/>
        </w:rPr>
      </w:pPr>
      <w:r w:rsidRPr="005D2D22">
        <w:rPr>
          <w:sz w:val="28"/>
          <w:szCs w:val="28"/>
        </w:rPr>
        <w:t>Сотрудники, ответственные за выдачу (направление)</w:t>
      </w:r>
      <w:r w:rsidR="008E213C">
        <w:rPr>
          <w:sz w:val="28"/>
          <w:szCs w:val="28"/>
        </w:rPr>
        <w:t xml:space="preserve"> информации</w:t>
      </w:r>
      <w:r w:rsidRPr="005D2D22">
        <w:rPr>
          <w:sz w:val="28"/>
          <w:szCs w:val="28"/>
        </w:rPr>
        <w:t>, несут персональную ответственность за соблюдение порядка выдачи (направления) документов.</w:t>
      </w:r>
    </w:p>
    <w:p w:rsidR="005D2D22" w:rsidRPr="005D2D22" w:rsidRDefault="005D2D22" w:rsidP="005D2D22">
      <w:pPr>
        <w:tabs>
          <w:tab w:val="left" w:pos="1134"/>
        </w:tabs>
        <w:ind w:firstLine="709"/>
        <w:jc w:val="both"/>
        <w:rPr>
          <w:rFonts w:eastAsia="Arial"/>
          <w:sz w:val="28"/>
          <w:szCs w:val="28"/>
          <w:shd w:val="clear" w:color="auto" w:fill="FFFFFF"/>
        </w:rPr>
      </w:pPr>
      <w:r w:rsidRPr="005D2D22">
        <w:rPr>
          <w:sz w:val="28"/>
          <w:szCs w:val="28"/>
        </w:rPr>
        <w:t>Должностное лицо, подписавшее</w:t>
      </w:r>
      <w:r w:rsidR="008E213C">
        <w:rPr>
          <w:sz w:val="28"/>
          <w:szCs w:val="28"/>
        </w:rPr>
        <w:t xml:space="preserve"> информацию</w:t>
      </w:r>
      <w:r w:rsidRPr="005D2D22">
        <w:rPr>
          <w:sz w:val="28"/>
          <w:szCs w:val="28"/>
        </w:rPr>
        <w:t>, сформированн</w:t>
      </w:r>
      <w:r w:rsidR="008E213C">
        <w:rPr>
          <w:sz w:val="28"/>
          <w:szCs w:val="28"/>
        </w:rPr>
        <w:t>ую</w:t>
      </w:r>
      <w:r w:rsidRPr="005D2D22">
        <w:rPr>
          <w:sz w:val="28"/>
          <w:szCs w:val="28"/>
        </w:rPr>
        <w:t xml:space="preserve">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D2D22" w:rsidRPr="005D2D22" w:rsidRDefault="005D2D22" w:rsidP="005D2D22">
      <w:pPr>
        <w:tabs>
          <w:tab w:val="left" w:pos="1134"/>
        </w:tabs>
        <w:ind w:firstLine="709"/>
        <w:jc w:val="both"/>
        <w:rPr>
          <w:rFonts w:eastAsia="Arial"/>
          <w:sz w:val="28"/>
          <w:szCs w:val="28"/>
          <w:shd w:val="clear" w:color="auto" w:fill="FFFFFF"/>
        </w:rPr>
      </w:pPr>
      <w:r w:rsidRPr="005D2D22">
        <w:rPr>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5D2D22" w:rsidRDefault="005D2D22" w:rsidP="005D2D22">
      <w:pPr>
        <w:tabs>
          <w:tab w:val="left" w:pos="1134"/>
        </w:tabs>
        <w:ind w:firstLine="709"/>
        <w:jc w:val="both"/>
        <w:rPr>
          <w:rFonts w:eastAsia="Arial"/>
          <w:sz w:val="28"/>
          <w:szCs w:val="28"/>
          <w:lang w:eastAsia="zh-CN" w:bidi="hi-IN"/>
        </w:rPr>
      </w:pPr>
      <w:r w:rsidRPr="005D2D22">
        <w:rPr>
          <w:rFonts w:eastAsia="Arial"/>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D22" w:rsidRPr="005D2D22" w:rsidRDefault="005D2D22" w:rsidP="005D2D22">
      <w:pPr>
        <w:tabs>
          <w:tab w:val="left" w:pos="1134"/>
        </w:tabs>
        <w:ind w:firstLine="709"/>
        <w:jc w:val="both"/>
        <w:rPr>
          <w:sz w:val="28"/>
          <w:szCs w:val="28"/>
        </w:rPr>
      </w:pPr>
      <w:r w:rsidRPr="005D2D22">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D2D22" w:rsidRPr="005D2D22" w:rsidRDefault="005D2D22" w:rsidP="005D2D22">
      <w:pPr>
        <w:tabs>
          <w:tab w:val="left" w:pos="1134"/>
        </w:tabs>
        <w:ind w:firstLine="709"/>
        <w:jc w:val="both"/>
        <w:rPr>
          <w:rFonts w:eastAsia="Arial"/>
          <w:sz w:val="28"/>
          <w:szCs w:val="28"/>
          <w:shd w:val="clear" w:color="auto" w:fill="FFFFFF"/>
          <w:lang w:eastAsia="en-US"/>
        </w:rPr>
      </w:pPr>
      <w:r w:rsidRPr="005D2D22">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D2D22" w:rsidRPr="005D2D22" w:rsidRDefault="005D2D22" w:rsidP="005D2D22">
      <w:pPr>
        <w:tabs>
          <w:tab w:val="left" w:pos="1134"/>
        </w:tabs>
        <w:ind w:firstLine="709"/>
        <w:rPr>
          <w:rFonts w:eastAsia="Arial"/>
          <w:sz w:val="28"/>
          <w:szCs w:val="28"/>
          <w:shd w:val="clear" w:color="auto" w:fill="FFFFFF"/>
        </w:rPr>
      </w:pPr>
    </w:p>
    <w:p w:rsidR="005D2D22" w:rsidRPr="005D2D22" w:rsidRDefault="005D2D22" w:rsidP="005D2D22">
      <w:pPr>
        <w:jc w:val="center"/>
        <w:rPr>
          <w:b/>
          <w:bCs/>
          <w:sz w:val="28"/>
          <w:szCs w:val="28"/>
          <w:lang w:eastAsia="ar-SA"/>
        </w:rPr>
      </w:pPr>
      <w:r w:rsidRPr="005D2D22">
        <w:rPr>
          <w:b/>
          <w:bCs/>
          <w:sz w:val="28"/>
          <w:szCs w:val="28"/>
          <w:lang w:eastAsia="ar-SA"/>
        </w:rPr>
        <w:t>5. Досудебный (внесудебный) порядок обжалования решений</w:t>
      </w:r>
    </w:p>
    <w:p w:rsidR="005D2D22" w:rsidRPr="005D2D22" w:rsidRDefault="005D2D22" w:rsidP="005D2D22">
      <w:pPr>
        <w:jc w:val="center"/>
        <w:rPr>
          <w:rFonts w:eastAsia="Calibri"/>
          <w:b/>
          <w:bCs/>
          <w:sz w:val="28"/>
          <w:szCs w:val="28"/>
          <w:lang w:eastAsia="ar-SA"/>
        </w:rPr>
      </w:pPr>
      <w:r w:rsidRPr="005D2D22">
        <w:rPr>
          <w:b/>
          <w:bCs/>
          <w:sz w:val="28"/>
          <w:szCs w:val="28"/>
          <w:lang w:eastAsia="ar-SA"/>
        </w:rPr>
        <w:lastRenderedPageBreak/>
        <w:t>и действий (бездействия) органа, предоставляющего</w:t>
      </w:r>
    </w:p>
    <w:p w:rsidR="005D2D22" w:rsidRPr="005D2D22" w:rsidRDefault="005D2D22" w:rsidP="005D2D22">
      <w:pPr>
        <w:jc w:val="center"/>
        <w:rPr>
          <w:b/>
          <w:bCs/>
          <w:sz w:val="28"/>
          <w:szCs w:val="28"/>
          <w:lang w:eastAsia="ar-SA"/>
        </w:rPr>
      </w:pPr>
      <w:r w:rsidRPr="005D2D22">
        <w:rPr>
          <w:b/>
          <w:bCs/>
          <w:sz w:val="28"/>
          <w:szCs w:val="28"/>
          <w:lang w:eastAsia="ar-SA"/>
        </w:rPr>
        <w:t>муниципальную услугу, а также их должностных лиц</w:t>
      </w:r>
    </w:p>
    <w:p w:rsidR="005D2D22" w:rsidRPr="005D2D22" w:rsidRDefault="005D2D22" w:rsidP="005D2D22">
      <w:pPr>
        <w:ind w:firstLine="720"/>
        <w:jc w:val="center"/>
        <w:rPr>
          <w:sz w:val="28"/>
          <w:szCs w:val="28"/>
          <w:lang w:eastAsia="ar-SA"/>
        </w:rPr>
      </w:pPr>
    </w:p>
    <w:p w:rsidR="005D2D22" w:rsidRPr="005D2D22" w:rsidRDefault="005D2D22" w:rsidP="005D2D22">
      <w:pPr>
        <w:ind w:firstLine="709"/>
        <w:jc w:val="both"/>
        <w:rPr>
          <w:sz w:val="28"/>
          <w:szCs w:val="28"/>
          <w:lang w:eastAsia="ar-SA"/>
        </w:rPr>
      </w:pPr>
      <w:r w:rsidRPr="005D2D22">
        <w:rPr>
          <w:sz w:val="28"/>
          <w:szCs w:val="28"/>
          <w:lang w:eastAsia="ar-SA"/>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D2D22" w:rsidRPr="005D2D22" w:rsidRDefault="005D2D22" w:rsidP="005D2D22">
      <w:pPr>
        <w:ind w:firstLine="709"/>
        <w:jc w:val="both"/>
        <w:rPr>
          <w:sz w:val="28"/>
          <w:szCs w:val="28"/>
          <w:lang w:eastAsia="ar-SA"/>
        </w:rPr>
      </w:pPr>
      <w:r w:rsidRPr="005D2D22">
        <w:rPr>
          <w:sz w:val="28"/>
          <w:szCs w:val="28"/>
          <w:lang w:eastAsia="ar-SA"/>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5D2D22" w:rsidRPr="005D2D22" w:rsidRDefault="005D2D22" w:rsidP="005D2D22">
      <w:pPr>
        <w:ind w:firstLine="709"/>
        <w:jc w:val="both"/>
        <w:rPr>
          <w:sz w:val="28"/>
          <w:szCs w:val="28"/>
          <w:lang w:eastAsia="ar-SA"/>
        </w:rPr>
      </w:pPr>
      <w:r w:rsidRPr="005D2D22">
        <w:rPr>
          <w:sz w:val="28"/>
          <w:szCs w:val="28"/>
          <w:lang w:eastAsia="ar-SA"/>
        </w:rPr>
        <w:t>5.2. Предмет жалобы.</w:t>
      </w:r>
    </w:p>
    <w:p w:rsidR="005D2D22" w:rsidRPr="005D2D22" w:rsidRDefault="005D2D22" w:rsidP="005D2D22">
      <w:pPr>
        <w:ind w:firstLine="709"/>
        <w:jc w:val="both"/>
        <w:rPr>
          <w:sz w:val="28"/>
          <w:szCs w:val="28"/>
          <w:lang w:eastAsia="ar-SA"/>
        </w:rPr>
      </w:pPr>
      <w:r w:rsidRPr="005D2D22">
        <w:rPr>
          <w:sz w:val="28"/>
          <w:szCs w:val="28"/>
          <w:lang w:eastAsia="ar-SA"/>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w:t>
      </w:r>
    </w:p>
    <w:p w:rsidR="005D2D22" w:rsidRPr="005D2D22" w:rsidRDefault="005D2D22" w:rsidP="005D2D22">
      <w:pPr>
        <w:ind w:firstLine="709"/>
        <w:jc w:val="both"/>
        <w:rPr>
          <w:sz w:val="28"/>
          <w:szCs w:val="28"/>
          <w:lang w:eastAsia="ar-SA"/>
        </w:rPr>
      </w:pPr>
      <w:r w:rsidRPr="005D2D22">
        <w:rPr>
          <w:sz w:val="28"/>
          <w:szCs w:val="28"/>
          <w:lang w:eastAsia="ar-SA"/>
        </w:rPr>
        <w:t>Заявитель может обратиться с жалобой, в том числе в следующих случаях:</w:t>
      </w:r>
    </w:p>
    <w:p w:rsidR="005D2D22" w:rsidRPr="005D2D22" w:rsidRDefault="005D2D22" w:rsidP="005D2D22">
      <w:pPr>
        <w:ind w:firstLine="709"/>
        <w:jc w:val="both"/>
        <w:rPr>
          <w:sz w:val="28"/>
          <w:szCs w:val="28"/>
          <w:lang w:eastAsia="ar-SA"/>
        </w:rPr>
      </w:pPr>
      <w:r w:rsidRPr="005D2D22">
        <w:rPr>
          <w:sz w:val="28"/>
          <w:szCs w:val="28"/>
          <w:lang w:eastAsia="ar-SA"/>
        </w:rPr>
        <w:t>- нарушение срока регистрации запроса о предоставлении муниципальной услуги;</w:t>
      </w:r>
    </w:p>
    <w:p w:rsidR="005D2D22" w:rsidRPr="005D2D22" w:rsidRDefault="005D2D22" w:rsidP="005D2D22">
      <w:pPr>
        <w:ind w:firstLine="709"/>
        <w:jc w:val="both"/>
        <w:rPr>
          <w:sz w:val="28"/>
          <w:szCs w:val="28"/>
          <w:lang w:eastAsia="ar-SA"/>
        </w:rPr>
      </w:pPr>
      <w:r w:rsidRPr="005D2D22">
        <w:rPr>
          <w:sz w:val="28"/>
          <w:szCs w:val="28"/>
          <w:lang w:eastAsia="ar-SA"/>
        </w:rPr>
        <w:t>- нарушение срока предоставления муниципальной услуги;</w:t>
      </w:r>
    </w:p>
    <w:p w:rsidR="005D2D22" w:rsidRPr="006223B1" w:rsidRDefault="005D2D22" w:rsidP="005D2D22">
      <w:pPr>
        <w:ind w:firstLine="709"/>
        <w:jc w:val="both"/>
        <w:rPr>
          <w:sz w:val="28"/>
          <w:szCs w:val="28"/>
          <w:lang w:eastAsia="en-US"/>
        </w:rPr>
      </w:pPr>
      <w:r w:rsidRPr="005D2D22">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8009E4" w:rsidRPr="006223B1">
        <w:rPr>
          <w:sz w:val="28"/>
          <w:szCs w:val="28"/>
        </w:rPr>
        <w:t xml:space="preserve">города Кемерово </w:t>
      </w:r>
      <w:r w:rsidRPr="006223B1">
        <w:rPr>
          <w:sz w:val="28"/>
          <w:szCs w:val="28"/>
        </w:rPr>
        <w:t>для предоставления муниципальной услуги;</w:t>
      </w:r>
    </w:p>
    <w:p w:rsidR="005D2D22" w:rsidRPr="006223B1" w:rsidRDefault="005D2D22" w:rsidP="005D2D22">
      <w:pPr>
        <w:ind w:firstLine="709"/>
        <w:jc w:val="both"/>
        <w:rPr>
          <w:sz w:val="28"/>
          <w:szCs w:val="28"/>
          <w:lang w:eastAsia="ar-SA"/>
        </w:rPr>
      </w:pPr>
      <w:r w:rsidRPr="006223B1">
        <w:rPr>
          <w:sz w:val="28"/>
          <w:szCs w:val="28"/>
          <w:lang w:eastAsia="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8009E4" w:rsidRPr="006223B1">
        <w:rPr>
          <w:sz w:val="28"/>
          <w:szCs w:val="28"/>
        </w:rPr>
        <w:t>города Кемерово</w:t>
      </w:r>
      <w:r w:rsidR="008009E4" w:rsidRPr="006223B1">
        <w:rPr>
          <w:sz w:val="28"/>
          <w:szCs w:val="28"/>
          <w:lang w:eastAsia="ar-SA"/>
        </w:rPr>
        <w:t xml:space="preserve"> </w:t>
      </w:r>
      <w:r w:rsidRPr="006223B1">
        <w:rPr>
          <w:sz w:val="28"/>
          <w:szCs w:val="28"/>
          <w:lang w:eastAsia="ar-SA"/>
        </w:rPr>
        <w:t>для предоставления муниципальной услуги, у заявителя;</w:t>
      </w:r>
    </w:p>
    <w:p w:rsidR="005D2D22" w:rsidRPr="006223B1" w:rsidRDefault="005D2D22" w:rsidP="005D2D22">
      <w:pPr>
        <w:ind w:firstLine="709"/>
        <w:jc w:val="both"/>
        <w:rPr>
          <w:sz w:val="28"/>
          <w:szCs w:val="28"/>
          <w:lang w:eastAsia="ar-SA"/>
        </w:rPr>
      </w:pPr>
      <w:r w:rsidRPr="006223B1">
        <w:rPr>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009E4" w:rsidRPr="006223B1">
        <w:rPr>
          <w:sz w:val="28"/>
          <w:szCs w:val="28"/>
          <w:lang w:eastAsia="ar-SA"/>
        </w:rPr>
        <w:t xml:space="preserve"> Кемеровской области - Кузбасса</w:t>
      </w:r>
      <w:r w:rsidRPr="006223B1">
        <w:rPr>
          <w:sz w:val="28"/>
          <w:szCs w:val="28"/>
          <w:lang w:eastAsia="ar-SA"/>
        </w:rPr>
        <w:t>, муниципальными правовыми актами</w:t>
      </w:r>
      <w:r w:rsidR="008009E4" w:rsidRPr="006223B1">
        <w:rPr>
          <w:sz w:val="28"/>
          <w:szCs w:val="28"/>
          <w:lang w:eastAsia="ar-SA"/>
        </w:rPr>
        <w:t xml:space="preserve"> </w:t>
      </w:r>
      <w:r w:rsidR="008009E4" w:rsidRPr="006223B1">
        <w:rPr>
          <w:sz w:val="28"/>
          <w:szCs w:val="28"/>
        </w:rPr>
        <w:t>города Кемерово</w:t>
      </w:r>
      <w:r w:rsidRPr="006223B1">
        <w:rPr>
          <w:sz w:val="28"/>
          <w:szCs w:val="28"/>
          <w:lang w:eastAsia="ar-SA"/>
        </w:rPr>
        <w:t>;</w:t>
      </w:r>
    </w:p>
    <w:p w:rsidR="005D2D22" w:rsidRPr="006223B1" w:rsidRDefault="005D2D22" w:rsidP="005D2D22">
      <w:pPr>
        <w:ind w:firstLine="709"/>
        <w:jc w:val="both"/>
        <w:rPr>
          <w:sz w:val="28"/>
          <w:szCs w:val="28"/>
          <w:lang w:eastAsia="ar-SA"/>
        </w:rPr>
      </w:pPr>
      <w:r w:rsidRPr="006223B1">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008009E4" w:rsidRPr="006223B1">
        <w:rPr>
          <w:sz w:val="28"/>
          <w:szCs w:val="28"/>
          <w:lang w:eastAsia="ar-SA"/>
        </w:rPr>
        <w:t xml:space="preserve"> </w:t>
      </w:r>
      <w:r w:rsidR="008009E4" w:rsidRPr="006223B1">
        <w:rPr>
          <w:sz w:val="28"/>
          <w:szCs w:val="28"/>
        </w:rPr>
        <w:t>города Кемерово</w:t>
      </w:r>
      <w:r w:rsidRPr="006223B1">
        <w:rPr>
          <w:sz w:val="28"/>
          <w:szCs w:val="28"/>
          <w:lang w:eastAsia="ar-SA"/>
        </w:rPr>
        <w:t>;</w:t>
      </w:r>
    </w:p>
    <w:p w:rsidR="005D2D22" w:rsidRPr="006223B1" w:rsidRDefault="005D2D22" w:rsidP="005D2D22">
      <w:pPr>
        <w:ind w:firstLine="709"/>
        <w:jc w:val="both"/>
        <w:rPr>
          <w:sz w:val="28"/>
          <w:szCs w:val="28"/>
          <w:lang w:eastAsia="ar-SA"/>
        </w:rPr>
      </w:pPr>
      <w:r w:rsidRPr="006223B1">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D22" w:rsidRPr="006223B1" w:rsidRDefault="005D2D22" w:rsidP="005D2D22">
      <w:pPr>
        <w:ind w:firstLine="709"/>
        <w:jc w:val="both"/>
        <w:rPr>
          <w:sz w:val="28"/>
          <w:szCs w:val="28"/>
          <w:lang w:eastAsia="ar-SA"/>
        </w:rPr>
      </w:pPr>
      <w:r w:rsidRPr="006223B1">
        <w:rPr>
          <w:sz w:val="28"/>
          <w:szCs w:val="28"/>
          <w:lang w:eastAsia="ar-SA"/>
        </w:rPr>
        <w:lastRenderedPageBreak/>
        <w:t xml:space="preserve">- нарушение срока или порядка выдачи </w:t>
      </w:r>
      <w:r w:rsidR="008E213C">
        <w:rPr>
          <w:sz w:val="28"/>
          <w:szCs w:val="28"/>
          <w:lang w:eastAsia="ar-SA"/>
        </w:rPr>
        <w:t xml:space="preserve">(направления) информации </w:t>
      </w:r>
      <w:r w:rsidRPr="006223B1">
        <w:rPr>
          <w:sz w:val="28"/>
          <w:szCs w:val="28"/>
          <w:lang w:eastAsia="ar-SA"/>
        </w:rPr>
        <w:t>по результатам предоставления муниципальной услуги;</w:t>
      </w:r>
    </w:p>
    <w:p w:rsidR="005D2D22" w:rsidRPr="006223B1" w:rsidRDefault="005D2D22" w:rsidP="005D2D22">
      <w:pPr>
        <w:ind w:firstLine="709"/>
        <w:jc w:val="both"/>
        <w:rPr>
          <w:sz w:val="28"/>
          <w:szCs w:val="28"/>
          <w:lang w:eastAsia="ar-SA"/>
        </w:rPr>
      </w:pPr>
      <w:r w:rsidRPr="006223B1">
        <w:rPr>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r w:rsidR="008009E4" w:rsidRPr="006223B1">
        <w:rPr>
          <w:sz w:val="28"/>
          <w:szCs w:val="28"/>
          <w:lang w:eastAsia="ar-SA"/>
        </w:rPr>
        <w:t xml:space="preserve"> </w:t>
      </w:r>
      <w:r w:rsidR="008009E4" w:rsidRPr="006223B1">
        <w:rPr>
          <w:sz w:val="28"/>
          <w:szCs w:val="28"/>
        </w:rPr>
        <w:t>города Кемерово</w:t>
      </w:r>
      <w:r w:rsidRPr="006223B1">
        <w:rPr>
          <w:sz w:val="28"/>
          <w:szCs w:val="28"/>
          <w:lang w:eastAsia="ar-SA"/>
        </w:rPr>
        <w:t>;</w:t>
      </w:r>
    </w:p>
    <w:p w:rsidR="0049328A" w:rsidRPr="006223B1" w:rsidRDefault="005D2D22" w:rsidP="005D2D22">
      <w:pPr>
        <w:ind w:firstLine="709"/>
        <w:jc w:val="both"/>
        <w:rPr>
          <w:sz w:val="28"/>
          <w:szCs w:val="28"/>
          <w:lang w:eastAsia="ar-SA"/>
        </w:rPr>
      </w:pPr>
      <w:r w:rsidRPr="006223B1">
        <w:rPr>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D2D22" w:rsidRPr="006223B1" w:rsidRDefault="005D2D22" w:rsidP="005D2D22">
      <w:pPr>
        <w:ind w:firstLine="709"/>
        <w:jc w:val="both"/>
        <w:rPr>
          <w:sz w:val="28"/>
          <w:szCs w:val="28"/>
          <w:lang w:eastAsia="ar-SA"/>
        </w:rPr>
      </w:pPr>
      <w:r w:rsidRPr="006223B1">
        <w:rPr>
          <w:sz w:val="28"/>
          <w:szCs w:val="28"/>
          <w:lang w:eastAsia="ar-SA"/>
        </w:rPr>
        <w:t>Жалоба должна содержать:</w:t>
      </w:r>
    </w:p>
    <w:p w:rsidR="005D2D22" w:rsidRPr="006223B1" w:rsidRDefault="005D2D22" w:rsidP="005D2D22">
      <w:pPr>
        <w:ind w:firstLine="709"/>
        <w:jc w:val="both"/>
        <w:rPr>
          <w:sz w:val="28"/>
          <w:szCs w:val="28"/>
          <w:lang w:eastAsia="ar-SA"/>
        </w:rPr>
      </w:pPr>
      <w:r w:rsidRPr="006223B1">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D22" w:rsidRPr="006223B1" w:rsidRDefault="005D2D22" w:rsidP="005D2D22">
      <w:pPr>
        <w:ind w:firstLine="709"/>
        <w:jc w:val="both"/>
        <w:rPr>
          <w:sz w:val="28"/>
          <w:szCs w:val="28"/>
          <w:lang w:eastAsia="ar-SA"/>
        </w:rPr>
      </w:pPr>
      <w:r w:rsidRPr="006223B1">
        <w:rPr>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D22" w:rsidRPr="006223B1" w:rsidRDefault="005D2D22" w:rsidP="005D2D22">
      <w:pPr>
        <w:ind w:firstLine="709"/>
        <w:jc w:val="both"/>
        <w:rPr>
          <w:sz w:val="28"/>
          <w:szCs w:val="28"/>
          <w:lang w:eastAsia="ar-SA"/>
        </w:rPr>
      </w:pPr>
      <w:r w:rsidRPr="006223B1">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D22" w:rsidRPr="006223B1" w:rsidRDefault="005D2D22" w:rsidP="005D2D22">
      <w:pPr>
        <w:ind w:firstLine="709"/>
        <w:jc w:val="both"/>
        <w:rPr>
          <w:sz w:val="28"/>
          <w:szCs w:val="28"/>
          <w:lang w:eastAsia="ar-SA"/>
        </w:rPr>
      </w:pPr>
      <w:r w:rsidRPr="006223B1">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D22" w:rsidRPr="006223B1" w:rsidRDefault="005D2D22" w:rsidP="005D2D22">
      <w:pPr>
        <w:ind w:firstLine="709"/>
        <w:jc w:val="both"/>
        <w:rPr>
          <w:sz w:val="28"/>
          <w:szCs w:val="28"/>
          <w:lang w:eastAsia="ar-SA"/>
        </w:rPr>
      </w:pPr>
      <w:r w:rsidRPr="006223B1">
        <w:rPr>
          <w:sz w:val="28"/>
          <w:szCs w:val="28"/>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5D2D22" w:rsidRPr="006223B1" w:rsidRDefault="005D2D22" w:rsidP="005D2D22">
      <w:pPr>
        <w:ind w:firstLine="709"/>
        <w:jc w:val="both"/>
        <w:rPr>
          <w:sz w:val="28"/>
          <w:szCs w:val="28"/>
          <w:lang w:eastAsia="ar-SA"/>
        </w:rPr>
      </w:pPr>
      <w:r w:rsidRPr="006223B1">
        <w:rPr>
          <w:sz w:val="28"/>
          <w:szCs w:val="28"/>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5D2D22" w:rsidRPr="006223B1" w:rsidRDefault="005D2D22" w:rsidP="005D2D22">
      <w:pPr>
        <w:ind w:firstLine="709"/>
        <w:jc w:val="both"/>
        <w:rPr>
          <w:sz w:val="28"/>
          <w:szCs w:val="28"/>
          <w:lang w:eastAsia="ar-SA"/>
        </w:rPr>
      </w:pPr>
      <w:r w:rsidRPr="006223B1">
        <w:rPr>
          <w:sz w:val="28"/>
          <w:szCs w:val="28"/>
          <w:lang w:eastAsia="ar-SA"/>
        </w:rPr>
        <w:t>Жалоба на решение, действия (бездействие) ответственного специалиста - муниципального служащего подается</w:t>
      </w:r>
      <w:r w:rsidR="008009E4" w:rsidRPr="006223B1">
        <w:rPr>
          <w:sz w:val="28"/>
          <w:szCs w:val="28"/>
          <w:lang w:eastAsia="ar-SA"/>
        </w:rPr>
        <w:t xml:space="preserve"> заместителю Главы города, начальнику управления жилищно-коммунального хозяйства</w:t>
      </w:r>
      <w:r w:rsidRPr="006223B1">
        <w:rPr>
          <w:sz w:val="28"/>
          <w:szCs w:val="28"/>
          <w:lang w:eastAsia="ar-SA"/>
        </w:rPr>
        <w:t>.</w:t>
      </w:r>
    </w:p>
    <w:p w:rsidR="005D2D22" w:rsidRPr="005D2D22" w:rsidRDefault="005D2D22" w:rsidP="005D2D22">
      <w:pPr>
        <w:ind w:firstLine="709"/>
        <w:jc w:val="both"/>
        <w:rPr>
          <w:sz w:val="28"/>
          <w:szCs w:val="28"/>
          <w:lang w:eastAsia="ar-SA"/>
        </w:rPr>
      </w:pPr>
      <w:r w:rsidRPr="006223B1">
        <w:rPr>
          <w:sz w:val="28"/>
          <w:szCs w:val="28"/>
          <w:lang w:eastAsia="ar-SA"/>
        </w:rPr>
        <w:t xml:space="preserve">Жалоба на решение, действия (бездействие) </w:t>
      </w:r>
      <w:r w:rsidR="008009E4" w:rsidRPr="006223B1">
        <w:rPr>
          <w:sz w:val="28"/>
          <w:szCs w:val="28"/>
          <w:lang w:eastAsia="ar-SA"/>
        </w:rPr>
        <w:t xml:space="preserve">заместителя Главы города, начальника управления жилищно-коммунального хозяйства </w:t>
      </w:r>
      <w:r w:rsidR="00631B4B" w:rsidRPr="006223B1">
        <w:rPr>
          <w:sz w:val="28"/>
          <w:szCs w:val="28"/>
          <w:lang w:eastAsia="ar-SA"/>
        </w:rPr>
        <w:t>подается Главе города</w:t>
      </w:r>
      <w:r w:rsidRPr="006223B1">
        <w:rPr>
          <w:sz w:val="28"/>
          <w:szCs w:val="28"/>
          <w:lang w:eastAsia="ar-SA"/>
        </w:rPr>
        <w:t xml:space="preserve"> Кемерово.</w:t>
      </w:r>
    </w:p>
    <w:p w:rsidR="005D2D22" w:rsidRPr="005D2D22" w:rsidRDefault="005D2D22" w:rsidP="005D2D22">
      <w:pPr>
        <w:ind w:firstLine="709"/>
        <w:jc w:val="both"/>
        <w:rPr>
          <w:sz w:val="28"/>
          <w:szCs w:val="28"/>
          <w:lang w:eastAsia="ar-SA"/>
        </w:rPr>
      </w:pPr>
      <w:r w:rsidRPr="005D2D22">
        <w:rPr>
          <w:sz w:val="28"/>
          <w:szCs w:val="28"/>
          <w:lang w:eastAsia="ar-SA"/>
        </w:rPr>
        <w:t>5.4. Порядок подачи и рассмотрения жалобы.</w:t>
      </w:r>
    </w:p>
    <w:p w:rsidR="005D2D22" w:rsidRPr="005D2D22" w:rsidRDefault="005D2D22" w:rsidP="005D2D22">
      <w:pPr>
        <w:ind w:firstLine="709"/>
        <w:jc w:val="both"/>
        <w:rPr>
          <w:sz w:val="28"/>
          <w:szCs w:val="28"/>
          <w:lang w:eastAsia="ar-SA"/>
        </w:rPr>
      </w:pPr>
      <w:r w:rsidRPr="005D2D22">
        <w:rPr>
          <w:sz w:val="28"/>
          <w:szCs w:val="28"/>
          <w:lang w:eastAsia="ar-SA"/>
        </w:rPr>
        <w:lastRenderedPageBreak/>
        <w:t>Жалоба подается в письменной форме на бумажном носителе, в электронной форме в орган, предоставляющий муниципальную услугу.</w:t>
      </w:r>
    </w:p>
    <w:p w:rsidR="005D2D22" w:rsidRPr="006223B1" w:rsidRDefault="005D2D22" w:rsidP="005D2D22">
      <w:pPr>
        <w:ind w:firstLine="709"/>
        <w:jc w:val="both"/>
        <w:rPr>
          <w:sz w:val="28"/>
          <w:szCs w:val="28"/>
          <w:lang w:eastAsia="ar-SA"/>
        </w:rPr>
      </w:pPr>
      <w:r w:rsidRPr="005D2D22">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Pr="006223B1">
        <w:rPr>
          <w:sz w:val="28"/>
          <w:szCs w:val="28"/>
          <w:lang w:eastAsia="ar-SA"/>
        </w:rPr>
        <w:t>Интернет», официального сайта органа, предоставляющего муниципальную услугу,</w:t>
      </w:r>
      <w:r w:rsidR="008009E4" w:rsidRPr="006223B1">
        <w:rPr>
          <w:sz w:val="28"/>
          <w:szCs w:val="28"/>
          <w:lang w:eastAsia="ar-SA"/>
        </w:rPr>
        <w:t xml:space="preserve"> ЕПГУ, РПГУ</w:t>
      </w:r>
      <w:r w:rsidRPr="006223B1">
        <w:rPr>
          <w:sz w:val="28"/>
          <w:szCs w:val="28"/>
          <w:lang w:eastAsia="ar-SA"/>
        </w:rPr>
        <w:t>, а также может быть принята при личном приеме заявителя.</w:t>
      </w:r>
    </w:p>
    <w:p w:rsidR="005D2D22" w:rsidRPr="005D2D22" w:rsidRDefault="005D2D22" w:rsidP="005D2D22">
      <w:pPr>
        <w:ind w:firstLine="709"/>
        <w:jc w:val="both"/>
        <w:rPr>
          <w:sz w:val="28"/>
          <w:szCs w:val="28"/>
          <w:lang w:eastAsia="ar-SA"/>
        </w:rPr>
      </w:pPr>
      <w:r w:rsidRPr="006223B1">
        <w:rPr>
          <w:sz w:val="28"/>
          <w:szCs w:val="28"/>
          <w:lang w:eastAsia="ar-SA"/>
        </w:rPr>
        <w:t>В случае подачи жалобы при личном приеме заявитель представляет документ, удостоверяющий его личность</w:t>
      </w:r>
      <w:r w:rsidRPr="005D2D22">
        <w:rPr>
          <w:sz w:val="28"/>
          <w:szCs w:val="28"/>
          <w:lang w:eastAsia="ar-SA"/>
        </w:rPr>
        <w:t xml:space="preserve"> в соответствии с законодательством Российской Федерации.</w:t>
      </w:r>
    </w:p>
    <w:p w:rsidR="005D2D22" w:rsidRPr="005D2D22" w:rsidRDefault="005D2D22" w:rsidP="005D2D22">
      <w:pPr>
        <w:ind w:firstLine="709"/>
        <w:jc w:val="both"/>
        <w:rPr>
          <w:sz w:val="28"/>
          <w:szCs w:val="28"/>
          <w:lang w:eastAsia="ar-SA"/>
        </w:rPr>
      </w:pPr>
      <w:r w:rsidRPr="005D2D22">
        <w:rPr>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D2D22" w:rsidRPr="005D2D22" w:rsidRDefault="005D2D22" w:rsidP="005D2D22">
      <w:pPr>
        <w:ind w:firstLine="709"/>
        <w:jc w:val="both"/>
        <w:rPr>
          <w:sz w:val="28"/>
          <w:szCs w:val="28"/>
          <w:lang w:eastAsia="ar-SA"/>
        </w:rPr>
      </w:pPr>
      <w:r w:rsidRPr="005D2D22">
        <w:rPr>
          <w:sz w:val="28"/>
          <w:szCs w:val="28"/>
          <w:lang w:eastAsia="ar-SA"/>
        </w:rPr>
        <w:t>- оформленная в соответствии с законодательством Российской Федерации доверенность (для физических лиц);</w:t>
      </w:r>
    </w:p>
    <w:p w:rsidR="005D2D22" w:rsidRPr="005D2D22" w:rsidRDefault="005D2D22" w:rsidP="005D2D22">
      <w:pPr>
        <w:ind w:firstLine="709"/>
        <w:jc w:val="both"/>
        <w:rPr>
          <w:sz w:val="28"/>
          <w:szCs w:val="28"/>
          <w:lang w:eastAsia="ar-SA"/>
        </w:rPr>
      </w:pPr>
      <w:r w:rsidRPr="005D2D22">
        <w:rPr>
          <w:sz w:val="28"/>
          <w:szCs w:val="28"/>
          <w:lang w:eastAsia="ar-SA"/>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2D22" w:rsidRPr="005D2D22" w:rsidRDefault="005D2D22" w:rsidP="005D2D22">
      <w:pPr>
        <w:ind w:firstLine="709"/>
        <w:jc w:val="both"/>
        <w:rPr>
          <w:sz w:val="28"/>
          <w:szCs w:val="28"/>
          <w:lang w:eastAsia="ar-SA"/>
        </w:rPr>
      </w:pPr>
      <w:r w:rsidRPr="005D2D22">
        <w:rPr>
          <w:sz w:val="28"/>
          <w:szCs w:val="28"/>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2D22" w:rsidRPr="005D2D22" w:rsidRDefault="005D2D22" w:rsidP="005D2D22">
      <w:pPr>
        <w:ind w:firstLine="709"/>
        <w:jc w:val="both"/>
        <w:rPr>
          <w:sz w:val="28"/>
          <w:szCs w:val="28"/>
          <w:lang w:eastAsia="ar-SA"/>
        </w:rPr>
      </w:pPr>
      <w:r w:rsidRPr="005D2D22">
        <w:rPr>
          <w:sz w:val="28"/>
          <w:szCs w:val="28"/>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2D22" w:rsidRPr="005D2D22" w:rsidRDefault="005D2D22" w:rsidP="005D2D22">
      <w:pPr>
        <w:ind w:firstLine="709"/>
        <w:jc w:val="both"/>
        <w:rPr>
          <w:sz w:val="28"/>
          <w:szCs w:val="28"/>
          <w:lang w:eastAsia="ar-SA"/>
        </w:rPr>
      </w:pPr>
      <w:r w:rsidRPr="005D2D22">
        <w:rPr>
          <w:sz w:val="28"/>
          <w:szCs w:val="28"/>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2D22" w:rsidRPr="005D2D22" w:rsidRDefault="005D2D22" w:rsidP="005D2D22">
      <w:pPr>
        <w:ind w:firstLine="709"/>
        <w:jc w:val="both"/>
        <w:rPr>
          <w:sz w:val="28"/>
          <w:szCs w:val="28"/>
          <w:lang w:eastAsia="ar-SA"/>
        </w:rPr>
      </w:pPr>
      <w:r w:rsidRPr="005D2D22">
        <w:rPr>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5D2D22" w:rsidRPr="005D2D22" w:rsidRDefault="005D2D22" w:rsidP="005D2D22">
      <w:pPr>
        <w:ind w:firstLine="709"/>
        <w:jc w:val="both"/>
        <w:rPr>
          <w:sz w:val="28"/>
          <w:szCs w:val="28"/>
          <w:lang w:eastAsia="ar-SA"/>
        </w:rPr>
      </w:pPr>
      <w:r w:rsidRPr="005D2D22">
        <w:rPr>
          <w:sz w:val="28"/>
          <w:szCs w:val="28"/>
          <w:lang w:eastAsia="ar-SA"/>
        </w:rPr>
        <w:t>5.5. Сроки рассмотрения жалобы.</w:t>
      </w:r>
    </w:p>
    <w:p w:rsidR="005D2D22" w:rsidRPr="005D2D22" w:rsidRDefault="005D2D22" w:rsidP="005D2D22">
      <w:pPr>
        <w:ind w:firstLine="709"/>
        <w:jc w:val="both"/>
        <w:rPr>
          <w:sz w:val="28"/>
          <w:szCs w:val="28"/>
          <w:lang w:eastAsia="ar-SA"/>
        </w:rPr>
      </w:pPr>
      <w:r w:rsidRPr="005D2D22">
        <w:rPr>
          <w:sz w:val="28"/>
          <w:szCs w:val="28"/>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D2D22" w:rsidRPr="005D2D22" w:rsidRDefault="005D2D22" w:rsidP="005D2D22">
      <w:pPr>
        <w:ind w:firstLine="709"/>
        <w:jc w:val="both"/>
        <w:rPr>
          <w:sz w:val="28"/>
          <w:szCs w:val="28"/>
          <w:lang w:eastAsia="ar-SA"/>
        </w:rPr>
      </w:pPr>
      <w:r w:rsidRPr="005D2D22">
        <w:rPr>
          <w:sz w:val="28"/>
          <w:szCs w:val="28"/>
          <w:lang w:eastAsia="ar-SA"/>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2D22" w:rsidRPr="005D2D22" w:rsidRDefault="005D2D22" w:rsidP="005D2D22">
      <w:pPr>
        <w:ind w:firstLine="709"/>
        <w:jc w:val="both"/>
        <w:rPr>
          <w:sz w:val="28"/>
          <w:szCs w:val="28"/>
          <w:lang w:eastAsia="ar-SA"/>
        </w:rPr>
      </w:pPr>
      <w:r w:rsidRPr="005D2D22">
        <w:rPr>
          <w:sz w:val="28"/>
          <w:szCs w:val="28"/>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D2D22" w:rsidRPr="005D2D22" w:rsidRDefault="005D2D22" w:rsidP="005D2D22">
      <w:pPr>
        <w:ind w:firstLine="709"/>
        <w:jc w:val="both"/>
        <w:rPr>
          <w:sz w:val="28"/>
          <w:szCs w:val="28"/>
          <w:lang w:eastAsia="ar-SA"/>
        </w:rPr>
      </w:pPr>
      <w:r w:rsidRPr="005D2D22">
        <w:rPr>
          <w:sz w:val="28"/>
          <w:szCs w:val="28"/>
          <w:lang w:eastAsia="ar-SA"/>
        </w:rPr>
        <w:t>5.</w:t>
      </w:r>
      <w:r w:rsidR="001F3FEB">
        <w:rPr>
          <w:sz w:val="28"/>
          <w:szCs w:val="28"/>
          <w:lang w:eastAsia="ar-SA"/>
        </w:rPr>
        <w:t>6</w:t>
      </w:r>
      <w:r w:rsidRPr="005D2D22">
        <w:rPr>
          <w:sz w:val="28"/>
          <w:szCs w:val="28"/>
          <w:lang w:eastAsia="ar-SA"/>
        </w:rPr>
        <w:t>. Результат рассмотрения жалобы.</w:t>
      </w:r>
    </w:p>
    <w:p w:rsidR="005D2D22" w:rsidRPr="005D2D22" w:rsidRDefault="005D2D22" w:rsidP="005D2D22">
      <w:pPr>
        <w:ind w:firstLine="709"/>
        <w:jc w:val="both"/>
        <w:rPr>
          <w:sz w:val="28"/>
          <w:szCs w:val="28"/>
          <w:lang w:eastAsia="en-US"/>
        </w:rPr>
      </w:pPr>
      <w:r w:rsidRPr="005D2D22">
        <w:rPr>
          <w:sz w:val="28"/>
          <w:szCs w:val="28"/>
        </w:rPr>
        <w:t>По результатам рассмотрения жалобы принимается одно из следующих решений:</w:t>
      </w:r>
    </w:p>
    <w:p w:rsidR="005D2D22" w:rsidRPr="005D2D22" w:rsidRDefault="005D2D22" w:rsidP="005D2D22">
      <w:pPr>
        <w:ind w:firstLine="709"/>
        <w:jc w:val="both"/>
        <w:rPr>
          <w:sz w:val="28"/>
          <w:szCs w:val="28"/>
        </w:rPr>
      </w:pPr>
      <w:r w:rsidRPr="005D2D22">
        <w:rPr>
          <w:sz w:val="28"/>
          <w:szCs w:val="28"/>
        </w:rPr>
        <w:t>- удовлетворить жалобу;</w:t>
      </w:r>
    </w:p>
    <w:p w:rsidR="005D2D22" w:rsidRPr="005D2D22" w:rsidRDefault="005D2D22" w:rsidP="005D2D22">
      <w:pPr>
        <w:ind w:firstLine="709"/>
        <w:jc w:val="both"/>
        <w:rPr>
          <w:sz w:val="28"/>
          <w:szCs w:val="28"/>
        </w:rPr>
      </w:pPr>
      <w:r w:rsidRPr="005D2D22">
        <w:rPr>
          <w:sz w:val="28"/>
          <w:szCs w:val="28"/>
        </w:rPr>
        <w:t>- отказать в удовлетворении жалобы.</w:t>
      </w:r>
    </w:p>
    <w:p w:rsidR="005D2D22" w:rsidRPr="005D2D22" w:rsidRDefault="005D2D22" w:rsidP="005D2D22">
      <w:pPr>
        <w:ind w:firstLine="709"/>
        <w:jc w:val="both"/>
        <w:rPr>
          <w:sz w:val="28"/>
          <w:szCs w:val="28"/>
        </w:rPr>
      </w:pPr>
      <w:r w:rsidRPr="005D2D22">
        <w:rPr>
          <w:sz w:val="28"/>
          <w:szCs w:val="28"/>
        </w:rPr>
        <w:t>Орган местного самоуправления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нормативными правовыми актами Кемеровской области – Кузбасса, муниципальными правовыми актами, а также в иных формах.</w:t>
      </w:r>
    </w:p>
    <w:p w:rsidR="005D2D22" w:rsidRPr="005D2D22" w:rsidRDefault="005D2D22" w:rsidP="005D2D22">
      <w:pPr>
        <w:ind w:firstLine="709"/>
        <w:jc w:val="both"/>
        <w:rPr>
          <w:sz w:val="28"/>
          <w:szCs w:val="28"/>
        </w:rPr>
      </w:pPr>
      <w:r w:rsidRPr="005D2D22">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2D22" w:rsidRPr="005D2D22" w:rsidRDefault="005D2D22" w:rsidP="005D2D22">
      <w:pPr>
        <w:ind w:firstLine="709"/>
        <w:jc w:val="both"/>
        <w:rPr>
          <w:sz w:val="28"/>
          <w:szCs w:val="28"/>
          <w:lang w:eastAsia="ar-SA"/>
        </w:rPr>
      </w:pPr>
      <w:r w:rsidRPr="005D2D22">
        <w:rPr>
          <w:sz w:val="28"/>
          <w:szCs w:val="28"/>
          <w:lang w:eastAsia="ar-SA"/>
        </w:rPr>
        <w:t>В удовлетворении жалобы отказывается в следующих случаях:</w:t>
      </w:r>
    </w:p>
    <w:p w:rsidR="005D2D22" w:rsidRPr="005D2D22" w:rsidRDefault="005D2D22" w:rsidP="005D2D22">
      <w:pPr>
        <w:ind w:firstLine="709"/>
        <w:jc w:val="both"/>
        <w:rPr>
          <w:sz w:val="28"/>
          <w:szCs w:val="28"/>
          <w:lang w:eastAsia="ar-SA"/>
        </w:rPr>
      </w:pPr>
      <w:r w:rsidRPr="005D2D22">
        <w:rPr>
          <w:sz w:val="28"/>
          <w:szCs w:val="28"/>
          <w:lang w:eastAsia="ar-SA"/>
        </w:rPr>
        <w:t>- жалоба признана необоснованной;</w:t>
      </w:r>
    </w:p>
    <w:p w:rsidR="005D2D22" w:rsidRPr="005D2D22" w:rsidRDefault="005D2D22" w:rsidP="005D2D22">
      <w:pPr>
        <w:ind w:firstLine="709"/>
        <w:jc w:val="both"/>
        <w:rPr>
          <w:sz w:val="28"/>
          <w:szCs w:val="28"/>
          <w:lang w:eastAsia="ar-SA"/>
        </w:rPr>
      </w:pPr>
      <w:r w:rsidRPr="005D2D22">
        <w:rPr>
          <w:sz w:val="28"/>
          <w:szCs w:val="28"/>
          <w:lang w:eastAsia="ar-SA"/>
        </w:rPr>
        <w:t>- наличие вступившего в законную силу решения суда, арбитражного суда по жалобе о том же предмете и по тем же основаниям;</w:t>
      </w:r>
    </w:p>
    <w:p w:rsidR="005D2D22" w:rsidRPr="005D2D22" w:rsidRDefault="005D2D22" w:rsidP="005D2D22">
      <w:pPr>
        <w:ind w:firstLine="709"/>
        <w:jc w:val="both"/>
        <w:rPr>
          <w:sz w:val="28"/>
          <w:szCs w:val="28"/>
          <w:lang w:eastAsia="ar-SA"/>
        </w:rPr>
      </w:pPr>
      <w:r w:rsidRPr="005D2D22">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D2D22" w:rsidRPr="005D2D22" w:rsidRDefault="005D2D22" w:rsidP="005D2D22">
      <w:pPr>
        <w:ind w:firstLine="709"/>
        <w:jc w:val="both"/>
        <w:rPr>
          <w:sz w:val="28"/>
          <w:szCs w:val="28"/>
          <w:lang w:eastAsia="ar-SA"/>
        </w:rPr>
      </w:pPr>
      <w:r w:rsidRPr="005D2D22">
        <w:rPr>
          <w:sz w:val="28"/>
          <w:szCs w:val="28"/>
          <w:lang w:eastAsia="ar-SA"/>
        </w:rPr>
        <w:t>- наличие решения по жалобе, принятого ранее в отношении того же заявителя и по тому же предмету жалобы.</w:t>
      </w:r>
    </w:p>
    <w:p w:rsidR="005D2D22" w:rsidRPr="005D2D22" w:rsidRDefault="005D2D22" w:rsidP="005D2D22">
      <w:pPr>
        <w:ind w:firstLine="709"/>
        <w:jc w:val="both"/>
        <w:rPr>
          <w:sz w:val="28"/>
          <w:szCs w:val="28"/>
          <w:lang w:eastAsia="ar-SA"/>
        </w:rPr>
      </w:pPr>
      <w:r w:rsidRPr="005D2D22">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D2D22" w:rsidRPr="005D2D22" w:rsidRDefault="005D2D22" w:rsidP="005D2D22">
      <w:pPr>
        <w:ind w:firstLine="709"/>
        <w:jc w:val="both"/>
        <w:rPr>
          <w:sz w:val="28"/>
          <w:szCs w:val="28"/>
          <w:lang w:eastAsia="ar-SA"/>
        </w:rPr>
      </w:pPr>
      <w:r w:rsidRPr="005D2D22">
        <w:rPr>
          <w:sz w:val="28"/>
          <w:szCs w:val="28"/>
          <w:lang w:eastAsia="ar-SA"/>
        </w:rPr>
        <w:t>5.</w:t>
      </w:r>
      <w:r w:rsidR="001F3FEB">
        <w:rPr>
          <w:sz w:val="28"/>
          <w:szCs w:val="28"/>
          <w:lang w:eastAsia="ar-SA"/>
        </w:rPr>
        <w:t>7</w:t>
      </w:r>
      <w:r w:rsidRPr="005D2D22">
        <w:rPr>
          <w:sz w:val="28"/>
          <w:szCs w:val="28"/>
          <w:lang w:eastAsia="ar-SA"/>
        </w:rPr>
        <w:t>. Порядок информирования заявителя о результатах рассмотрения жалобы.</w:t>
      </w:r>
    </w:p>
    <w:p w:rsidR="005D2D22" w:rsidRPr="005D2D22" w:rsidRDefault="005D2D22" w:rsidP="005D2D22">
      <w:pPr>
        <w:ind w:firstLine="709"/>
        <w:jc w:val="both"/>
        <w:rPr>
          <w:sz w:val="28"/>
          <w:szCs w:val="28"/>
          <w:lang w:eastAsia="ar-SA"/>
        </w:rPr>
      </w:pPr>
      <w:r w:rsidRPr="005D2D22">
        <w:rPr>
          <w:sz w:val="28"/>
          <w:szCs w:val="28"/>
          <w:lang w:eastAsia="ar-SA"/>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D22" w:rsidRPr="005D2D22" w:rsidRDefault="005D2D22" w:rsidP="005D2D22">
      <w:pPr>
        <w:ind w:firstLine="709"/>
        <w:jc w:val="both"/>
        <w:rPr>
          <w:sz w:val="28"/>
          <w:szCs w:val="28"/>
          <w:lang w:eastAsia="ar-SA"/>
        </w:rPr>
      </w:pPr>
      <w:r w:rsidRPr="005D2D22">
        <w:rPr>
          <w:sz w:val="28"/>
          <w:szCs w:val="28"/>
          <w:lang w:eastAsia="ar-SA"/>
        </w:rPr>
        <w:t>В ответе по результатам рассмотрения жалобы указываются:</w:t>
      </w:r>
    </w:p>
    <w:p w:rsidR="005D2D22" w:rsidRPr="005D2D22" w:rsidRDefault="005D2D22" w:rsidP="005D2D22">
      <w:pPr>
        <w:ind w:firstLine="709"/>
        <w:jc w:val="both"/>
        <w:rPr>
          <w:sz w:val="28"/>
          <w:szCs w:val="28"/>
          <w:lang w:eastAsia="ar-SA"/>
        </w:rPr>
      </w:pPr>
      <w:r w:rsidRPr="005D2D22">
        <w:rPr>
          <w:sz w:val="28"/>
          <w:szCs w:val="28"/>
          <w:lang w:eastAsia="ar-SA"/>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фамилия, имя, отчество (последнее - при наличии) или наименование заявителя;</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основания для принятия решения по жалобе;</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принятое по жалобе решение;</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сведения о порядке обжалования принятого по жалобе решения.</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Ответ по результатам рассмотрения жалобы подписывается уполномоченным на рассмотрение жалобы должностным лицом.</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5.</w:t>
      </w:r>
      <w:r w:rsidR="001F3FEB">
        <w:rPr>
          <w:sz w:val="28"/>
          <w:szCs w:val="28"/>
          <w:lang w:eastAsia="ar-SA"/>
        </w:rPr>
        <w:t>8</w:t>
      </w:r>
      <w:r w:rsidRPr="005D2D22">
        <w:rPr>
          <w:sz w:val="28"/>
          <w:szCs w:val="28"/>
          <w:lang w:eastAsia="ar-SA"/>
        </w:rPr>
        <w:t>. Порядок обжалования решения по жалобе.</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5.</w:t>
      </w:r>
      <w:r w:rsidR="001F3FEB">
        <w:rPr>
          <w:sz w:val="28"/>
          <w:szCs w:val="28"/>
          <w:lang w:eastAsia="ar-SA"/>
        </w:rPr>
        <w:t>9</w:t>
      </w:r>
      <w:r w:rsidRPr="005D2D22">
        <w:rPr>
          <w:sz w:val="28"/>
          <w:szCs w:val="28"/>
          <w:lang w:eastAsia="ar-SA"/>
        </w:rPr>
        <w:t>. Право заявителя на получение информации и документов, необходимых для обоснования и рассмотрения жалобы.</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5.1</w:t>
      </w:r>
      <w:r w:rsidR="001F3FEB">
        <w:rPr>
          <w:sz w:val="28"/>
          <w:szCs w:val="28"/>
          <w:lang w:eastAsia="ar-SA"/>
        </w:rPr>
        <w:t>0</w:t>
      </w:r>
      <w:r w:rsidRPr="005D2D22">
        <w:rPr>
          <w:sz w:val="28"/>
          <w:szCs w:val="28"/>
          <w:lang w:eastAsia="ar-SA"/>
        </w:rPr>
        <w:t>. Способы информирования заявителей о порядке подачи и рассмотрения жалобы.</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D2D22" w:rsidRPr="005D2D22" w:rsidRDefault="005D2D22" w:rsidP="005D2D22">
      <w:pPr>
        <w:tabs>
          <w:tab w:val="left" w:pos="709"/>
        </w:tabs>
        <w:ind w:firstLine="709"/>
        <w:jc w:val="both"/>
        <w:rPr>
          <w:sz w:val="28"/>
          <w:szCs w:val="28"/>
          <w:lang w:eastAsia="ar-SA"/>
        </w:rPr>
      </w:pPr>
      <w:r w:rsidRPr="005D2D22">
        <w:rPr>
          <w:sz w:val="28"/>
          <w:szCs w:val="28"/>
          <w:lang w:eastAsia="ar-SA"/>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w:t>
      </w:r>
      <w:r w:rsidRPr="006223B1">
        <w:rPr>
          <w:sz w:val="28"/>
          <w:szCs w:val="28"/>
          <w:lang w:eastAsia="ar-SA"/>
        </w:rPr>
        <w:t xml:space="preserve">органа осуществляется в соответствии с Федеральным законом № 210-ФЗ,  </w:t>
      </w:r>
      <w:r w:rsidR="001F3FEB" w:rsidRPr="006223B1">
        <w:rPr>
          <w:sz w:val="28"/>
          <w:szCs w:val="28"/>
          <w:lang w:eastAsia="ar-SA"/>
        </w:rPr>
        <w:t>п</w:t>
      </w:r>
      <w:r w:rsidRPr="006223B1">
        <w:rPr>
          <w:sz w:val="28"/>
          <w:szCs w:val="28"/>
          <w:lang w:eastAsia="ar-SA"/>
        </w:rPr>
        <w:t>остановлением Правительства Российской Федерации от 16.08.2012 № 840 «О порядке</w:t>
      </w:r>
      <w:r w:rsidRPr="005D2D22">
        <w:rPr>
          <w:sz w:val="28"/>
          <w:szCs w:val="28"/>
          <w:lang w:eastAsia="ar-SA"/>
        </w:rPr>
        <w:t xml:space="preserve"> подачи и рассмотрения жалоб на </w:t>
      </w:r>
      <w:r w:rsidRPr="005D2D22">
        <w:rPr>
          <w:sz w:val="28"/>
          <w:szCs w:val="28"/>
          <w:lang w:eastAsia="ar-SA"/>
        </w:rPr>
        <w:lastRenderedPageBreak/>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w:t>
      </w:r>
      <w:r w:rsidR="001F3FEB">
        <w:rPr>
          <w:sz w:val="28"/>
          <w:szCs w:val="28"/>
          <w:lang w:eastAsia="ar-SA"/>
        </w:rPr>
        <w:t xml:space="preserve">тавлении государственных </w:t>
      </w:r>
      <w:r w:rsidR="001F3FEB" w:rsidRPr="006223B1">
        <w:rPr>
          <w:sz w:val="28"/>
          <w:szCs w:val="28"/>
          <w:lang w:eastAsia="ar-SA"/>
        </w:rPr>
        <w:t xml:space="preserve">услуг», </w:t>
      </w:r>
      <w:r w:rsidR="001F3FEB" w:rsidRPr="006223B1">
        <w:rPr>
          <w:rFonts w:eastAsia="Calibri"/>
          <w:sz w:val="28"/>
          <w:szCs w:val="28"/>
        </w:rPr>
        <w:t>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5D2D22" w:rsidRPr="005D2D22" w:rsidRDefault="005D2D22" w:rsidP="005D2D22">
      <w:pPr>
        <w:tabs>
          <w:tab w:val="left" w:pos="709"/>
        </w:tabs>
        <w:ind w:firstLine="709"/>
        <w:jc w:val="center"/>
        <w:rPr>
          <w:b/>
          <w:sz w:val="28"/>
          <w:szCs w:val="28"/>
          <w:lang w:eastAsia="ar-SA"/>
        </w:rPr>
      </w:pPr>
    </w:p>
    <w:p w:rsidR="00E77E8F" w:rsidRDefault="00E77E8F" w:rsidP="002C45AC">
      <w:pPr>
        <w:tabs>
          <w:tab w:val="left" w:pos="781"/>
        </w:tabs>
        <w:ind w:firstLine="709"/>
        <w:jc w:val="right"/>
        <w:rPr>
          <w:sz w:val="28"/>
          <w:szCs w:val="28"/>
        </w:rPr>
      </w:pPr>
    </w:p>
    <w:p w:rsidR="00DC7456" w:rsidRDefault="00DC7456" w:rsidP="002C45AC">
      <w:pPr>
        <w:tabs>
          <w:tab w:val="left" w:pos="781"/>
        </w:tabs>
        <w:ind w:firstLine="709"/>
        <w:jc w:val="right"/>
        <w:rPr>
          <w:sz w:val="28"/>
          <w:szCs w:val="28"/>
        </w:rPr>
      </w:pPr>
    </w:p>
    <w:p w:rsidR="00892DD6" w:rsidRDefault="006223B1" w:rsidP="002C45AC">
      <w:pPr>
        <w:tabs>
          <w:tab w:val="left" w:pos="781"/>
        </w:tabs>
        <w:ind w:firstLine="709"/>
        <w:jc w:val="right"/>
        <w:rPr>
          <w:sz w:val="28"/>
          <w:szCs w:val="28"/>
        </w:rPr>
      </w:pPr>
      <w:r>
        <w:rPr>
          <w:sz w:val="28"/>
          <w:szCs w:val="28"/>
        </w:rPr>
        <w:tab/>
      </w:r>
    </w:p>
    <w:p w:rsidR="00892DD6" w:rsidRDefault="00892DD6" w:rsidP="002C45AC">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bookmarkStart w:id="4" w:name="OLE_LINK93"/>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45534F" w:rsidRDefault="0045534F" w:rsidP="00EB614B">
      <w:pPr>
        <w:tabs>
          <w:tab w:val="left" w:pos="781"/>
        </w:tabs>
        <w:ind w:firstLine="709"/>
        <w:jc w:val="right"/>
        <w:rPr>
          <w:sz w:val="28"/>
          <w:szCs w:val="28"/>
        </w:rPr>
      </w:pPr>
    </w:p>
    <w:p w:rsidR="00645B8B" w:rsidRDefault="00642BA4" w:rsidP="00EB614B">
      <w:pPr>
        <w:tabs>
          <w:tab w:val="left" w:pos="781"/>
        </w:tabs>
        <w:ind w:firstLine="709"/>
        <w:jc w:val="right"/>
        <w:rPr>
          <w:sz w:val="28"/>
          <w:szCs w:val="28"/>
        </w:rPr>
      </w:pPr>
      <w:r>
        <w:rPr>
          <w:sz w:val="28"/>
          <w:szCs w:val="28"/>
        </w:rPr>
        <w:t xml:space="preserve">Приложение </w:t>
      </w:r>
      <w:r w:rsidR="00EB614B">
        <w:rPr>
          <w:sz w:val="28"/>
          <w:szCs w:val="28"/>
        </w:rPr>
        <w:t xml:space="preserve"> </w:t>
      </w:r>
    </w:p>
    <w:p w:rsidR="0045534F" w:rsidRDefault="00EB614B" w:rsidP="0045534F">
      <w:pPr>
        <w:tabs>
          <w:tab w:val="left" w:pos="781"/>
        </w:tabs>
        <w:ind w:firstLine="709"/>
        <w:jc w:val="right"/>
        <w:rPr>
          <w:sz w:val="28"/>
          <w:szCs w:val="28"/>
        </w:rPr>
      </w:pPr>
      <w:r w:rsidRPr="005D2D22">
        <w:rPr>
          <w:sz w:val="28"/>
          <w:szCs w:val="28"/>
        </w:rPr>
        <w:t>к административному регламенту</w:t>
      </w:r>
      <w:r w:rsidRPr="005D2D22">
        <w:rPr>
          <w:sz w:val="28"/>
          <w:szCs w:val="28"/>
        </w:rPr>
        <w:br/>
        <w:t>предоставления муниципальной услуги</w:t>
      </w:r>
      <w:r w:rsidRPr="005D2D22">
        <w:rPr>
          <w:sz w:val="28"/>
          <w:szCs w:val="28"/>
        </w:rPr>
        <w:br/>
      </w:r>
      <w:r w:rsidR="0045534F">
        <w:rPr>
          <w:sz w:val="28"/>
          <w:szCs w:val="28"/>
        </w:rPr>
        <w:t xml:space="preserve">«Предоставление информации о порядке </w:t>
      </w:r>
    </w:p>
    <w:p w:rsidR="0045534F" w:rsidRDefault="0045534F" w:rsidP="0045534F">
      <w:pPr>
        <w:tabs>
          <w:tab w:val="left" w:pos="781"/>
        </w:tabs>
        <w:ind w:firstLine="709"/>
        <w:jc w:val="right"/>
        <w:rPr>
          <w:sz w:val="28"/>
          <w:szCs w:val="28"/>
        </w:rPr>
      </w:pPr>
      <w:r>
        <w:rPr>
          <w:sz w:val="28"/>
          <w:szCs w:val="28"/>
        </w:rPr>
        <w:t>предоставления жилищно-</w:t>
      </w:r>
    </w:p>
    <w:p w:rsidR="00EB614B" w:rsidRPr="005D2D22" w:rsidRDefault="0045534F" w:rsidP="0045534F">
      <w:pPr>
        <w:tabs>
          <w:tab w:val="left" w:pos="781"/>
        </w:tabs>
        <w:ind w:firstLine="709"/>
        <w:jc w:val="right"/>
        <w:rPr>
          <w:sz w:val="28"/>
          <w:szCs w:val="28"/>
        </w:rPr>
      </w:pPr>
      <w:r>
        <w:rPr>
          <w:sz w:val="28"/>
          <w:szCs w:val="28"/>
        </w:rPr>
        <w:lastRenderedPageBreak/>
        <w:t>коммунальных услуг»</w:t>
      </w:r>
    </w:p>
    <w:p w:rsidR="00EB614B" w:rsidRDefault="00EB614B" w:rsidP="005D2D22">
      <w:pPr>
        <w:jc w:val="right"/>
        <w:rPr>
          <w:sz w:val="28"/>
          <w:szCs w:val="28"/>
        </w:rPr>
      </w:pPr>
    </w:p>
    <w:p w:rsidR="00EB614B" w:rsidRDefault="00EB614B" w:rsidP="005D2D22">
      <w:pPr>
        <w:jc w:val="right"/>
        <w:rPr>
          <w:sz w:val="28"/>
          <w:szCs w:val="28"/>
        </w:rPr>
      </w:pPr>
    </w:p>
    <w:p w:rsidR="00EB614B" w:rsidRDefault="00EB614B" w:rsidP="005D2D22">
      <w:pPr>
        <w:jc w:val="right"/>
        <w:rPr>
          <w:sz w:val="28"/>
          <w:szCs w:val="28"/>
        </w:rPr>
      </w:pPr>
    </w:p>
    <w:p w:rsidR="00EB614B" w:rsidRDefault="00EB614B" w:rsidP="005D2D22">
      <w:pPr>
        <w:jc w:val="right"/>
        <w:rPr>
          <w:sz w:val="28"/>
          <w:szCs w:val="28"/>
        </w:rPr>
      </w:pPr>
    </w:p>
    <w:p w:rsidR="00EB614B" w:rsidRDefault="00EB614B" w:rsidP="0045534F">
      <w:pPr>
        <w:tabs>
          <w:tab w:val="left" w:pos="781"/>
        </w:tabs>
        <w:ind w:firstLine="709"/>
        <w:jc w:val="center"/>
        <w:rPr>
          <w:sz w:val="28"/>
          <w:szCs w:val="28"/>
        </w:rPr>
      </w:pPr>
      <w:r>
        <w:rPr>
          <w:sz w:val="28"/>
          <w:szCs w:val="28"/>
        </w:rPr>
        <w:t xml:space="preserve">Блок-схема предоставления муниципальной услуги </w:t>
      </w:r>
      <w:r w:rsidR="0045534F">
        <w:rPr>
          <w:sz w:val="28"/>
          <w:szCs w:val="28"/>
        </w:rPr>
        <w:t>«Предоставление информации о порядке предоставления жилищно-коммунальных услуг»</w:t>
      </w:r>
    </w:p>
    <w:p w:rsidR="00EB614B" w:rsidRDefault="00EB614B" w:rsidP="00EB614B">
      <w:pPr>
        <w:tabs>
          <w:tab w:val="left" w:pos="781"/>
        </w:tabs>
        <w:ind w:firstLine="709"/>
        <w:jc w:val="center"/>
        <w:rPr>
          <w:sz w:val="28"/>
          <w:szCs w:val="28"/>
        </w:rPr>
      </w:pPr>
    </w:p>
    <w:p w:rsidR="00EB614B" w:rsidRDefault="00EB614B" w:rsidP="00EB614B">
      <w:pPr>
        <w:autoSpaceDE w:val="0"/>
        <w:autoSpaceDN w:val="0"/>
        <w:adjustRightInd w:val="0"/>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795"/>
        <w:gridCol w:w="2721"/>
      </w:tblGrid>
      <w:tr w:rsidR="00EB614B">
        <w:tc>
          <w:tcPr>
            <w:tcW w:w="2551" w:type="dxa"/>
            <w:vMerge w:val="restart"/>
            <w:tcBorders>
              <w:bottom w:val="single" w:sz="4" w:space="0" w:color="auto"/>
            </w:tcBorders>
          </w:tcPr>
          <w:p w:rsidR="00EB614B" w:rsidRDefault="00EB614B">
            <w:pPr>
              <w:autoSpaceDE w:val="0"/>
              <w:autoSpaceDN w:val="0"/>
              <w:adjustRightInd w:val="0"/>
              <w:jc w:val="both"/>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EB614B" w:rsidRPr="00EB614B" w:rsidRDefault="00EB614B">
            <w:pPr>
              <w:autoSpaceDE w:val="0"/>
              <w:autoSpaceDN w:val="0"/>
              <w:adjustRightInd w:val="0"/>
              <w:jc w:val="center"/>
              <w:rPr>
                <w:sz w:val="28"/>
                <w:szCs w:val="28"/>
              </w:rPr>
            </w:pPr>
            <w:r w:rsidRPr="00EB614B">
              <w:rPr>
                <w:sz w:val="28"/>
                <w:szCs w:val="28"/>
              </w:rPr>
              <w:t xml:space="preserve">Заявитель </w:t>
            </w:r>
          </w:p>
        </w:tc>
        <w:tc>
          <w:tcPr>
            <w:tcW w:w="2721" w:type="dxa"/>
            <w:vMerge w:val="restart"/>
            <w:tcBorders>
              <w:bottom w:val="single" w:sz="4" w:space="0" w:color="auto"/>
            </w:tcBorders>
          </w:tcPr>
          <w:p w:rsidR="00EB614B" w:rsidRDefault="00EB614B">
            <w:pPr>
              <w:autoSpaceDE w:val="0"/>
              <w:autoSpaceDN w:val="0"/>
              <w:adjustRightInd w:val="0"/>
              <w:jc w:val="both"/>
              <w:rPr>
                <w:rFonts w:ascii="Arial" w:hAnsi="Arial" w:cs="Arial"/>
                <w:sz w:val="20"/>
                <w:szCs w:val="20"/>
              </w:rPr>
            </w:pPr>
          </w:p>
        </w:tc>
      </w:tr>
      <w:tr w:rsidR="00EB614B">
        <w:tc>
          <w:tcPr>
            <w:tcW w:w="2551" w:type="dxa"/>
            <w:vMerge/>
            <w:tcBorders>
              <w:bottom w:val="single" w:sz="4" w:space="0" w:color="auto"/>
            </w:tcBorders>
          </w:tcPr>
          <w:p w:rsidR="00EB614B" w:rsidRDefault="00EB614B">
            <w:pPr>
              <w:autoSpaceDE w:val="0"/>
              <w:autoSpaceDN w:val="0"/>
              <w:adjustRightInd w:val="0"/>
              <w:jc w:val="both"/>
              <w:rPr>
                <w:rFonts w:ascii="Arial" w:hAnsi="Arial" w:cs="Arial"/>
                <w:sz w:val="20"/>
                <w:szCs w:val="20"/>
              </w:rPr>
            </w:pPr>
          </w:p>
        </w:tc>
        <w:tc>
          <w:tcPr>
            <w:tcW w:w="3795" w:type="dxa"/>
            <w:tcBorders>
              <w:top w:val="single" w:sz="4" w:space="0" w:color="auto"/>
              <w:bottom w:val="single" w:sz="4" w:space="0" w:color="auto"/>
            </w:tcBorders>
          </w:tcPr>
          <w:p w:rsidR="00EB614B" w:rsidRPr="00EB614B" w:rsidRDefault="0070328E">
            <w:pPr>
              <w:autoSpaceDE w:val="0"/>
              <w:autoSpaceDN w:val="0"/>
              <w:adjustRightInd w:val="0"/>
              <w:jc w:val="center"/>
              <w:rPr>
                <w:sz w:val="28"/>
                <w:szCs w:val="28"/>
              </w:rPr>
            </w:pPr>
            <w:r w:rsidRPr="00EB614B">
              <w:rPr>
                <w:noProof/>
                <w:position w:val="-5"/>
                <w:sz w:val="28"/>
                <w:szCs w:val="28"/>
              </w:rPr>
              <w:drawing>
                <wp:inline distT="0" distB="0" distL="0" distR="0">
                  <wp:extent cx="14287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21" w:type="dxa"/>
            <w:vMerge/>
            <w:tcBorders>
              <w:bottom w:val="single" w:sz="4" w:space="0" w:color="auto"/>
            </w:tcBorders>
          </w:tcPr>
          <w:p w:rsidR="00EB614B" w:rsidRDefault="00EB614B">
            <w:pPr>
              <w:autoSpaceDE w:val="0"/>
              <w:autoSpaceDN w:val="0"/>
              <w:adjustRightInd w:val="0"/>
              <w:jc w:val="center"/>
              <w:rPr>
                <w:rFonts w:ascii="Arial" w:hAnsi="Arial" w:cs="Arial"/>
                <w:sz w:val="20"/>
                <w:szCs w:val="20"/>
              </w:rPr>
            </w:pPr>
          </w:p>
        </w:tc>
      </w:tr>
      <w:tr w:rsidR="00EB614B">
        <w:tc>
          <w:tcPr>
            <w:tcW w:w="9067" w:type="dxa"/>
            <w:gridSpan w:val="3"/>
            <w:tcBorders>
              <w:top w:val="single" w:sz="4" w:space="0" w:color="auto"/>
              <w:left w:val="single" w:sz="4" w:space="0" w:color="auto"/>
              <w:bottom w:val="single" w:sz="4" w:space="0" w:color="auto"/>
              <w:right w:val="single" w:sz="4" w:space="0" w:color="auto"/>
            </w:tcBorders>
          </w:tcPr>
          <w:p w:rsidR="00EB614B" w:rsidRPr="00EB614B" w:rsidRDefault="00EB614B">
            <w:pPr>
              <w:autoSpaceDE w:val="0"/>
              <w:autoSpaceDN w:val="0"/>
              <w:adjustRightInd w:val="0"/>
              <w:jc w:val="center"/>
              <w:rPr>
                <w:sz w:val="28"/>
                <w:szCs w:val="28"/>
              </w:rPr>
            </w:pPr>
            <w:r w:rsidRPr="00EB614B">
              <w:rPr>
                <w:sz w:val="28"/>
                <w:szCs w:val="28"/>
              </w:rPr>
              <w:t xml:space="preserve">Прием и регистрация заявления и документов на предоставление муниципальной услуги </w:t>
            </w:r>
          </w:p>
          <w:p w:rsidR="00EB614B" w:rsidRPr="00EB614B" w:rsidRDefault="00B60A4D" w:rsidP="00B60A4D">
            <w:pPr>
              <w:autoSpaceDE w:val="0"/>
              <w:autoSpaceDN w:val="0"/>
              <w:adjustRightInd w:val="0"/>
              <w:jc w:val="center"/>
              <w:rPr>
                <w:sz w:val="28"/>
                <w:szCs w:val="28"/>
              </w:rPr>
            </w:pPr>
            <w:r>
              <w:rPr>
                <w:sz w:val="28"/>
                <w:szCs w:val="28"/>
              </w:rPr>
              <w:t xml:space="preserve">3 </w:t>
            </w:r>
            <w:r w:rsidR="00A13D48">
              <w:rPr>
                <w:sz w:val="28"/>
                <w:szCs w:val="28"/>
              </w:rPr>
              <w:t xml:space="preserve">календарных </w:t>
            </w:r>
            <w:r>
              <w:rPr>
                <w:sz w:val="28"/>
                <w:szCs w:val="28"/>
              </w:rPr>
              <w:t>дня</w:t>
            </w:r>
          </w:p>
        </w:tc>
      </w:tr>
      <w:tr w:rsidR="00EB614B">
        <w:tc>
          <w:tcPr>
            <w:tcW w:w="255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c>
          <w:tcPr>
            <w:tcW w:w="3795" w:type="dxa"/>
            <w:tcBorders>
              <w:top w:val="single" w:sz="4" w:space="0" w:color="auto"/>
              <w:bottom w:val="single" w:sz="4" w:space="0" w:color="auto"/>
            </w:tcBorders>
          </w:tcPr>
          <w:p w:rsidR="00EB614B" w:rsidRPr="00EB614B" w:rsidRDefault="0070328E">
            <w:pPr>
              <w:autoSpaceDE w:val="0"/>
              <w:autoSpaceDN w:val="0"/>
              <w:adjustRightInd w:val="0"/>
              <w:jc w:val="center"/>
              <w:rPr>
                <w:sz w:val="28"/>
                <w:szCs w:val="28"/>
              </w:rPr>
            </w:pPr>
            <w:r w:rsidRPr="00EB614B">
              <w:rPr>
                <w:noProof/>
                <w:position w:val="-5"/>
                <w:sz w:val="28"/>
                <w:szCs w:val="28"/>
              </w:rPr>
              <w:drawing>
                <wp:inline distT="0" distB="0" distL="0" distR="0">
                  <wp:extent cx="14287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2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r>
      <w:tr w:rsidR="00EB614B">
        <w:tc>
          <w:tcPr>
            <w:tcW w:w="9067" w:type="dxa"/>
            <w:gridSpan w:val="3"/>
            <w:tcBorders>
              <w:top w:val="single" w:sz="4" w:space="0" w:color="auto"/>
              <w:left w:val="single" w:sz="4" w:space="0" w:color="auto"/>
              <w:bottom w:val="single" w:sz="4" w:space="0" w:color="auto"/>
              <w:right w:val="single" w:sz="4" w:space="0" w:color="auto"/>
            </w:tcBorders>
          </w:tcPr>
          <w:p w:rsidR="00EB614B" w:rsidRPr="00EB614B" w:rsidRDefault="00EB614B">
            <w:pPr>
              <w:autoSpaceDE w:val="0"/>
              <w:autoSpaceDN w:val="0"/>
              <w:adjustRightInd w:val="0"/>
              <w:jc w:val="center"/>
              <w:rPr>
                <w:sz w:val="28"/>
                <w:szCs w:val="28"/>
              </w:rPr>
            </w:pPr>
            <w:r w:rsidRPr="00EB614B">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B614B" w:rsidRPr="00EB614B" w:rsidRDefault="00DC7456" w:rsidP="00B60A4D">
            <w:pPr>
              <w:autoSpaceDE w:val="0"/>
              <w:autoSpaceDN w:val="0"/>
              <w:adjustRightInd w:val="0"/>
              <w:jc w:val="center"/>
              <w:rPr>
                <w:sz w:val="28"/>
                <w:szCs w:val="28"/>
              </w:rPr>
            </w:pPr>
            <w:r>
              <w:rPr>
                <w:sz w:val="28"/>
                <w:szCs w:val="28"/>
              </w:rPr>
              <w:t>3</w:t>
            </w:r>
            <w:r w:rsidR="00B60A4D">
              <w:rPr>
                <w:sz w:val="28"/>
                <w:szCs w:val="28"/>
              </w:rPr>
              <w:t xml:space="preserve"> </w:t>
            </w:r>
            <w:r w:rsidR="00A13D48">
              <w:rPr>
                <w:sz w:val="28"/>
                <w:szCs w:val="28"/>
              </w:rPr>
              <w:t xml:space="preserve">календарных </w:t>
            </w:r>
            <w:r w:rsidR="00B60A4D">
              <w:rPr>
                <w:sz w:val="28"/>
                <w:szCs w:val="28"/>
              </w:rPr>
              <w:t>дня</w:t>
            </w:r>
            <w:r w:rsidR="00EB614B" w:rsidRPr="00EB614B">
              <w:rPr>
                <w:sz w:val="28"/>
                <w:szCs w:val="28"/>
              </w:rPr>
              <w:t xml:space="preserve"> </w:t>
            </w:r>
          </w:p>
        </w:tc>
      </w:tr>
      <w:tr w:rsidR="00EB614B">
        <w:tc>
          <w:tcPr>
            <w:tcW w:w="255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c>
          <w:tcPr>
            <w:tcW w:w="3795" w:type="dxa"/>
            <w:tcBorders>
              <w:top w:val="single" w:sz="4" w:space="0" w:color="auto"/>
              <w:bottom w:val="single" w:sz="4" w:space="0" w:color="auto"/>
            </w:tcBorders>
          </w:tcPr>
          <w:p w:rsidR="00EB614B" w:rsidRPr="00EB614B" w:rsidRDefault="0070328E">
            <w:pPr>
              <w:autoSpaceDE w:val="0"/>
              <w:autoSpaceDN w:val="0"/>
              <w:adjustRightInd w:val="0"/>
              <w:jc w:val="center"/>
              <w:rPr>
                <w:sz w:val="28"/>
                <w:szCs w:val="28"/>
              </w:rPr>
            </w:pPr>
            <w:r w:rsidRPr="00EB614B">
              <w:rPr>
                <w:noProof/>
                <w:position w:val="-5"/>
                <w:sz w:val="28"/>
                <w:szCs w:val="28"/>
              </w:rPr>
              <w:drawing>
                <wp:inline distT="0" distB="0" distL="0" distR="0">
                  <wp:extent cx="1428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2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r>
      <w:tr w:rsidR="00EB614B">
        <w:tc>
          <w:tcPr>
            <w:tcW w:w="9067" w:type="dxa"/>
            <w:gridSpan w:val="3"/>
            <w:tcBorders>
              <w:top w:val="single" w:sz="4" w:space="0" w:color="auto"/>
              <w:left w:val="single" w:sz="4" w:space="0" w:color="auto"/>
              <w:bottom w:val="single" w:sz="4" w:space="0" w:color="auto"/>
              <w:right w:val="single" w:sz="4" w:space="0" w:color="auto"/>
            </w:tcBorders>
          </w:tcPr>
          <w:p w:rsidR="00473FE4" w:rsidRDefault="00473FE4" w:rsidP="00473FE4">
            <w:pPr>
              <w:autoSpaceDE w:val="0"/>
              <w:autoSpaceDN w:val="0"/>
              <w:adjustRightInd w:val="0"/>
              <w:jc w:val="center"/>
              <w:rPr>
                <w:sz w:val="28"/>
                <w:szCs w:val="28"/>
              </w:rPr>
            </w:pPr>
            <w:r>
              <w:rPr>
                <w:sz w:val="28"/>
                <w:szCs w:val="28"/>
              </w:rPr>
              <w:t>рассмотрение обращения и оформление результата предоставления услуги</w:t>
            </w:r>
          </w:p>
          <w:p w:rsidR="00EB614B" w:rsidRPr="00EB614B" w:rsidRDefault="00DC7456" w:rsidP="00473FE4">
            <w:pPr>
              <w:autoSpaceDE w:val="0"/>
              <w:autoSpaceDN w:val="0"/>
              <w:adjustRightInd w:val="0"/>
              <w:jc w:val="center"/>
              <w:rPr>
                <w:sz w:val="28"/>
                <w:szCs w:val="28"/>
              </w:rPr>
            </w:pPr>
            <w:r>
              <w:rPr>
                <w:sz w:val="28"/>
                <w:szCs w:val="28"/>
              </w:rPr>
              <w:t>25</w:t>
            </w:r>
            <w:r w:rsidR="00EB614B" w:rsidRPr="00EB614B">
              <w:rPr>
                <w:sz w:val="28"/>
                <w:szCs w:val="28"/>
              </w:rPr>
              <w:t xml:space="preserve"> </w:t>
            </w:r>
            <w:r w:rsidR="00A13D48">
              <w:rPr>
                <w:sz w:val="28"/>
                <w:szCs w:val="28"/>
              </w:rPr>
              <w:t xml:space="preserve">календарных </w:t>
            </w:r>
            <w:r w:rsidR="00EB614B" w:rsidRPr="00EB614B">
              <w:rPr>
                <w:sz w:val="28"/>
                <w:szCs w:val="28"/>
              </w:rPr>
              <w:t xml:space="preserve">дней </w:t>
            </w:r>
          </w:p>
        </w:tc>
      </w:tr>
      <w:tr w:rsidR="00EB614B">
        <w:tc>
          <w:tcPr>
            <w:tcW w:w="255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c>
          <w:tcPr>
            <w:tcW w:w="3795" w:type="dxa"/>
            <w:tcBorders>
              <w:top w:val="single" w:sz="4" w:space="0" w:color="auto"/>
              <w:bottom w:val="single" w:sz="4" w:space="0" w:color="auto"/>
            </w:tcBorders>
          </w:tcPr>
          <w:p w:rsidR="00EB614B" w:rsidRPr="00EB614B" w:rsidRDefault="0070328E">
            <w:pPr>
              <w:autoSpaceDE w:val="0"/>
              <w:autoSpaceDN w:val="0"/>
              <w:adjustRightInd w:val="0"/>
              <w:jc w:val="center"/>
              <w:rPr>
                <w:sz w:val="28"/>
                <w:szCs w:val="28"/>
              </w:rPr>
            </w:pPr>
            <w:r w:rsidRPr="00EB614B">
              <w:rPr>
                <w:noProof/>
                <w:position w:val="-5"/>
                <w:sz w:val="28"/>
                <w:szCs w:val="28"/>
              </w:rPr>
              <w:drawing>
                <wp:inline distT="0" distB="0" distL="0" distR="0">
                  <wp:extent cx="14287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21" w:type="dxa"/>
            <w:tcBorders>
              <w:top w:val="single" w:sz="4" w:space="0" w:color="auto"/>
              <w:bottom w:val="single" w:sz="4" w:space="0" w:color="auto"/>
            </w:tcBorders>
          </w:tcPr>
          <w:p w:rsidR="00EB614B" w:rsidRDefault="00EB614B">
            <w:pPr>
              <w:autoSpaceDE w:val="0"/>
              <w:autoSpaceDN w:val="0"/>
              <w:adjustRightInd w:val="0"/>
              <w:jc w:val="both"/>
              <w:rPr>
                <w:rFonts w:ascii="Arial" w:hAnsi="Arial" w:cs="Arial"/>
                <w:sz w:val="20"/>
                <w:szCs w:val="20"/>
              </w:rPr>
            </w:pPr>
          </w:p>
        </w:tc>
      </w:tr>
      <w:tr w:rsidR="00EB614B">
        <w:tc>
          <w:tcPr>
            <w:tcW w:w="9067" w:type="dxa"/>
            <w:gridSpan w:val="3"/>
            <w:tcBorders>
              <w:top w:val="single" w:sz="4" w:space="0" w:color="auto"/>
              <w:left w:val="single" w:sz="4" w:space="0" w:color="auto"/>
              <w:bottom w:val="single" w:sz="4" w:space="0" w:color="auto"/>
              <w:right w:val="single" w:sz="4" w:space="0" w:color="auto"/>
            </w:tcBorders>
          </w:tcPr>
          <w:p w:rsidR="00EB614B" w:rsidRPr="00EB614B" w:rsidRDefault="00473FE4">
            <w:pPr>
              <w:autoSpaceDE w:val="0"/>
              <w:autoSpaceDN w:val="0"/>
              <w:adjustRightInd w:val="0"/>
              <w:jc w:val="center"/>
              <w:rPr>
                <w:sz w:val="28"/>
                <w:szCs w:val="28"/>
              </w:rPr>
            </w:pPr>
            <w:r>
              <w:rPr>
                <w:sz w:val="28"/>
                <w:szCs w:val="28"/>
              </w:rPr>
              <w:t xml:space="preserve">Направление </w:t>
            </w:r>
            <w:r w:rsidR="00EB614B" w:rsidRPr="00EB614B">
              <w:rPr>
                <w:sz w:val="28"/>
                <w:szCs w:val="28"/>
              </w:rPr>
              <w:t xml:space="preserve">результата предоставления муниципальной услуги </w:t>
            </w:r>
          </w:p>
          <w:p w:rsidR="00EB614B" w:rsidRPr="00EB614B" w:rsidRDefault="00E77E8F" w:rsidP="00B60A4D">
            <w:pPr>
              <w:autoSpaceDE w:val="0"/>
              <w:autoSpaceDN w:val="0"/>
              <w:adjustRightInd w:val="0"/>
              <w:jc w:val="center"/>
              <w:rPr>
                <w:sz w:val="28"/>
                <w:szCs w:val="28"/>
              </w:rPr>
            </w:pPr>
            <w:r>
              <w:rPr>
                <w:sz w:val="28"/>
                <w:szCs w:val="28"/>
              </w:rPr>
              <w:t>3</w:t>
            </w:r>
            <w:r w:rsidR="00EB614B" w:rsidRPr="00EB614B">
              <w:rPr>
                <w:sz w:val="28"/>
                <w:szCs w:val="28"/>
              </w:rPr>
              <w:t xml:space="preserve"> </w:t>
            </w:r>
            <w:r w:rsidR="00A13D48">
              <w:rPr>
                <w:sz w:val="28"/>
                <w:szCs w:val="28"/>
              </w:rPr>
              <w:t xml:space="preserve">календарных </w:t>
            </w:r>
            <w:r w:rsidR="00B60A4D">
              <w:rPr>
                <w:sz w:val="28"/>
                <w:szCs w:val="28"/>
              </w:rPr>
              <w:t>дня</w:t>
            </w:r>
            <w:r w:rsidR="00EB614B" w:rsidRPr="00EB614B">
              <w:rPr>
                <w:sz w:val="28"/>
                <w:szCs w:val="28"/>
              </w:rPr>
              <w:t xml:space="preserve"> </w:t>
            </w:r>
          </w:p>
        </w:tc>
      </w:tr>
    </w:tbl>
    <w:p w:rsidR="00EB614B" w:rsidRDefault="00EB614B" w:rsidP="005D2D22">
      <w:pPr>
        <w:jc w:val="right"/>
        <w:rPr>
          <w:sz w:val="28"/>
          <w:szCs w:val="28"/>
        </w:rPr>
      </w:pPr>
    </w:p>
    <w:p w:rsidR="00EB614B" w:rsidRDefault="00EB614B" w:rsidP="005D2D22">
      <w:pPr>
        <w:jc w:val="right"/>
        <w:rPr>
          <w:sz w:val="28"/>
          <w:szCs w:val="28"/>
        </w:rPr>
      </w:pPr>
    </w:p>
    <w:p w:rsidR="00EB614B" w:rsidRDefault="00EB614B" w:rsidP="005D2D22">
      <w:pPr>
        <w:jc w:val="right"/>
        <w:rPr>
          <w:sz w:val="28"/>
          <w:szCs w:val="28"/>
        </w:rPr>
      </w:pPr>
    </w:p>
    <w:p w:rsidR="00EB614B" w:rsidRDefault="00EB614B" w:rsidP="005D2D22">
      <w:pPr>
        <w:jc w:val="right"/>
        <w:rPr>
          <w:sz w:val="28"/>
          <w:szCs w:val="28"/>
        </w:rPr>
      </w:pPr>
    </w:p>
    <w:p w:rsidR="00A13D48" w:rsidRDefault="00A13D48" w:rsidP="005D2D22">
      <w:pPr>
        <w:jc w:val="right"/>
        <w:rPr>
          <w:sz w:val="28"/>
          <w:szCs w:val="28"/>
        </w:rPr>
      </w:pPr>
    </w:p>
    <w:p w:rsidR="00EB614B" w:rsidRDefault="00EB614B" w:rsidP="005D2D22">
      <w:pPr>
        <w:jc w:val="right"/>
        <w:rPr>
          <w:sz w:val="28"/>
          <w:szCs w:val="28"/>
        </w:rPr>
      </w:pPr>
    </w:p>
    <w:p w:rsidR="00EB614B" w:rsidRDefault="00EB614B" w:rsidP="005D2D22">
      <w:pPr>
        <w:jc w:val="right"/>
        <w:rPr>
          <w:sz w:val="28"/>
          <w:szCs w:val="28"/>
        </w:rPr>
      </w:pPr>
    </w:p>
    <w:bookmarkEnd w:id="4"/>
    <w:p w:rsidR="00EB614B" w:rsidRDefault="00EB614B" w:rsidP="005D2D22">
      <w:pPr>
        <w:jc w:val="right"/>
        <w:rPr>
          <w:sz w:val="28"/>
          <w:szCs w:val="28"/>
        </w:rPr>
      </w:pPr>
    </w:p>
    <w:sectPr w:rsidR="00EB614B" w:rsidSect="000A2959">
      <w:headerReference w:type="default" r:id="rId16"/>
      <w:footerReference w:type="default" r:id="rId17"/>
      <w:footerReference w:type="first" r:id="rId1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6E" w:rsidRDefault="0038406E" w:rsidP="00E21755">
      <w:r>
        <w:separator/>
      </w:r>
    </w:p>
  </w:endnote>
  <w:endnote w:type="continuationSeparator" w:id="0">
    <w:p w:rsidR="0038406E" w:rsidRDefault="0038406E" w:rsidP="00E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59" w:rsidRDefault="000A2959">
    <w:pPr>
      <w:pStyle w:val="a7"/>
      <w:jc w:val="center"/>
    </w:pPr>
  </w:p>
  <w:p w:rsidR="00892DD6" w:rsidRDefault="00892D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59" w:rsidRDefault="000A2959">
    <w:pPr>
      <w:pStyle w:val="a7"/>
      <w:jc w:val="center"/>
    </w:pPr>
  </w:p>
  <w:p w:rsidR="000A2959" w:rsidRDefault="000A29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6E" w:rsidRDefault="0038406E" w:rsidP="00E21755">
      <w:r>
        <w:separator/>
      </w:r>
    </w:p>
  </w:footnote>
  <w:footnote w:type="continuationSeparator" w:id="0">
    <w:p w:rsidR="0038406E" w:rsidRDefault="0038406E" w:rsidP="00E2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D6" w:rsidRDefault="00892DD6">
    <w:pPr>
      <w:pStyle w:val="a5"/>
      <w:jc w:val="center"/>
    </w:pPr>
    <w:r>
      <w:fldChar w:fldCharType="begin"/>
    </w:r>
    <w:r>
      <w:instrText>PAGE   \* MERGEFORMAT</w:instrText>
    </w:r>
    <w:r>
      <w:fldChar w:fldCharType="separate"/>
    </w:r>
    <w:r w:rsidR="00A30D92">
      <w:rPr>
        <w:noProof/>
      </w:rPr>
      <w:t>22</w:t>
    </w:r>
    <w:r>
      <w:fldChar w:fldCharType="end"/>
    </w:r>
  </w:p>
  <w:p w:rsidR="005D2D22" w:rsidRPr="00A95146" w:rsidRDefault="005D2D22" w:rsidP="00C94453">
    <w:pPr>
      <w:pStyle w:val="a5"/>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15"/>
    <w:rsid w:val="00003C9C"/>
    <w:rsid w:val="00013520"/>
    <w:rsid w:val="000259C7"/>
    <w:rsid w:val="00044E87"/>
    <w:rsid w:val="00071180"/>
    <w:rsid w:val="000950CC"/>
    <w:rsid w:val="000A2959"/>
    <w:rsid w:val="000B3E36"/>
    <w:rsid w:val="000C2E44"/>
    <w:rsid w:val="000E21CF"/>
    <w:rsid w:val="000E6728"/>
    <w:rsid w:val="000E7D44"/>
    <w:rsid w:val="00107055"/>
    <w:rsid w:val="00107EEC"/>
    <w:rsid w:val="00136110"/>
    <w:rsid w:val="00146C0A"/>
    <w:rsid w:val="0015310C"/>
    <w:rsid w:val="00153A1B"/>
    <w:rsid w:val="0016342E"/>
    <w:rsid w:val="001657CE"/>
    <w:rsid w:val="00175894"/>
    <w:rsid w:val="00183881"/>
    <w:rsid w:val="00192C1E"/>
    <w:rsid w:val="001B7C8F"/>
    <w:rsid w:val="001C1BA8"/>
    <w:rsid w:val="001D4FA4"/>
    <w:rsid w:val="001E02C3"/>
    <w:rsid w:val="001E1BCD"/>
    <w:rsid w:val="001F3FEB"/>
    <w:rsid w:val="001F7CBB"/>
    <w:rsid w:val="00217EA0"/>
    <w:rsid w:val="002576D7"/>
    <w:rsid w:val="002767E1"/>
    <w:rsid w:val="00295278"/>
    <w:rsid w:val="002A2253"/>
    <w:rsid w:val="002A6206"/>
    <w:rsid w:val="002B4147"/>
    <w:rsid w:val="002C45AC"/>
    <w:rsid w:val="002D6907"/>
    <w:rsid w:val="002E7DFC"/>
    <w:rsid w:val="002F201C"/>
    <w:rsid w:val="002F7100"/>
    <w:rsid w:val="00323147"/>
    <w:rsid w:val="003317C1"/>
    <w:rsid w:val="0034059A"/>
    <w:rsid w:val="003430DE"/>
    <w:rsid w:val="00345B42"/>
    <w:rsid w:val="003466F1"/>
    <w:rsid w:val="0036333E"/>
    <w:rsid w:val="0036419C"/>
    <w:rsid w:val="0038406E"/>
    <w:rsid w:val="003A2379"/>
    <w:rsid w:val="003B418B"/>
    <w:rsid w:val="003C682A"/>
    <w:rsid w:val="003D0A6C"/>
    <w:rsid w:val="003D0E37"/>
    <w:rsid w:val="003D3EDE"/>
    <w:rsid w:val="003F4839"/>
    <w:rsid w:val="004047D8"/>
    <w:rsid w:val="00412EF1"/>
    <w:rsid w:val="00420C56"/>
    <w:rsid w:val="0045534F"/>
    <w:rsid w:val="00471DB0"/>
    <w:rsid w:val="00473FE4"/>
    <w:rsid w:val="0049328A"/>
    <w:rsid w:val="00495EB5"/>
    <w:rsid w:val="00497025"/>
    <w:rsid w:val="004A01CF"/>
    <w:rsid w:val="004A2008"/>
    <w:rsid w:val="004B07C8"/>
    <w:rsid w:val="004C1256"/>
    <w:rsid w:val="004C12AC"/>
    <w:rsid w:val="004C20E7"/>
    <w:rsid w:val="004D633D"/>
    <w:rsid w:val="004E2D00"/>
    <w:rsid w:val="005121A8"/>
    <w:rsid w:val="00520DC4"/>
    <w:rsid w:val="00537915"/>
    <w:rsid w:val="005464A3"/>
    <w:rsid w:val="00554BDE"/>
    <w:rsid w:val="005628AE"/>
    <w:rsid w:val="00566DF8"/>
    <w:rsid w:val="005805E8"/>
    <w:rsid w:val="0059011D"/>
    <w:rsid w:val="005C7B78"/>
    <w:rsid w:val="005D2D22"/>
    <w:rsid w:val="005E0944"/>
    <w:rsid w:val="005E64AB"/>
    <w:rsid w:val="005E6F57"/>
    <w:rsid w:val="005F0DC1"/>
    <w:rsid w:val="005F6120"/>
    <w:rsid w:val="005F6C68"/>
    <w:rsid w:val="00602256"/>
    <w:rsid w:val="0062005C"/>
    <w:rsid w:val="006223B1"/>
    <w:rsid w:val="006223C3"/>
    <w:rsid w:val="00624E10"/>
    <w:rsid w:val="00626992"/>
    <w:rsid w:val="00631B4B"/>
    <w:rsid w:val="00631DD6"/>
    <w:rsid w:val="006327E1"/>
    <w:rsid w:val="00642BA4"/>
    <w:rsid w:val="00645B8B"/>
    <w:rsid w:val="00652346"/>
    <w:rsid w:val="00652497"/>
    <w:rsid w:val="006A3816"/>
    <w:rsid w:val="006B5731"/>
    <w:rsid w:val="006B6880"/>
    <w:rsid w:val="006C35C7"/>
    <w:rsid w:val="006D2FBE"/>
    <w:rsid w:val="006D42B8"/>
    <w:rsid w:val="006E5121"/>
    <w:rsid w:val="006E51DA"/>
    <w:rsid w:val="006F3821"/>
    <w:rsid w:val="006F5179"/>
    <w:rsid w:val="0070328E"/>
    <w:rsid w:val="007127CE"/>
    <w:rsid w:val="007206D5"/>
    <w:rsid w:val="00724F64"/>
    <w:rsid w:val="00745220"/>
    <w:rsid w:val="00746043"/>
    <w:rsid w:val="00753BF9"/>
    <w:rsid w:val="007A311C"/>
    <w:rsid w:val="007C565B"/>
    <w:rsid w:val="007E79A6"/>
    <w:rsid w:val="008009E4"/>
    <w:rsid w:val="00807A3A"/>
    <w:rsid w:val="00831B5D"/>
    <w:rsid w:val="00832E15"/>
    <w:rsid w:val="00834108"/>
    <w:rsid w:val="0085424C"/>
    <w:rsid w:val="00854495"/>
    <w:rsid w:val="0088327B"/>
    <w:rsid w:val="00891C31"/>
    <w:rsid w:val="00892DD6"/>
    <w:rsid w:val="008A52C7"/>
    <w:rsid w:val="008B25B9"/>
    <w:rsid w:val="008B43AF"/>
    <w:rsid w:val="008C2504"/>
    <w:rsid w:val="008C5147"/>
    <w:rsid w:val="008D1345"/>
    <w:rsid w:val="008D25C0"/>
    <w:rsid w:val="008D711D"/>
    <w:rsid w:val="008E213C"/>
    <w:rsid w:val="009015F2"/>
    <w:rsid w:val="00902476"/>
    <w:rsid w:val="00910793"/>
    <w:rsid w:val="0092531F"/>
    <w:rsid w:val="00926764"/>
    <w:rsid w:val="0094289E"/>
    <w:rsid w:val="009466F5"/>
    <w:rsid w:val="009675B5"/>
    <w:rsid w:val="00970CB1"/>
    <w:rsid w:val="00983D43"/>
    <w:rsid w:val="009A2946"/>
    <w:rsid w:val="009A2CC3"/>
    <w:rsid w:val="009B452B"/>
    <w:rsid w:val="009B49D2"/>
    <w:rsid w:val="009B5663"/>
    <w:rsid w:val="009C40B4"/>
    <w:rsid w:val="009E071B"/>
    <w:rsid w:val="00A05AAE"/>
    <w:rsid w:val="00A07488"/>
    <w:rsid w:val="00A11FE0"/>
    <w:rsid w:val="00A13D48"/>
    <w:rsid w:val="00A15BE7"/>
    <w:rsid w:val="00A30D92"/>
    <w:rsid w:val="00A32526"/>
    <w:rsid w:val="00A67A3B"/>
    <w:rsid w:val="00A7033E"/>
    <w:rsid w:val="00A72C4E"/>
    <w:rsid w:val="00A87623"/>
    <w:rsid w:val="00A95146"/>
    <w:rsid w:val="00A95951"/>
    <w:rsid w:val="00AA34E5"/>
    <w:rsid w:val="00AB2B5D"/>
    <w:rsid w:val="00AC4B72"/>
    <w:rsid w:val="00AD7022"/>
    <w:rsid w:val="00B06A31"/>
    <w:rsid w:val="00B1614D"/>
    <w:rsid w:val="00B422D6"/>
    <w:rsid w:val="00B45DDC"/>
    <w:rsid w:val="00B53F97"/>
    <w:rsid w:val="00B60A4D"/>
    <w:rsid w:val="00B61843"/>
    <w:rsid w:val="00B625C1"/>
    <w:rsid w:val="00B75C49"/>
    <w:rsid w:val="00BA0862"/>
    <w:rsid w:val="00BA71D4"/>
    <w:rsid w:val="00BC080B"/>
    <w:rsid w:val="00BD423C"/>
    <w:rsid w:val="00BE4834"/>
    <w:rsid w:val="00BF4A55"/>
    <w:rsid w:val="00BF5D83"/>
    <w:rsid w:val="00C156FC"/>
    <w:rsid w:val="00C25BB7"/>
    <w:rsid w:val="00C31520"/>
    <w:rsid w:val="00C318AF"/>
    <w:rsid w:val="00C373A6"/>
    <w:rsid w:val="00C401E2"/>
    <w:rsid w:val="00C4631C"/>
    <w:rsid w:val="00C66A29"/>
    <w:rsid w:val="00C718A6"/>
    <w:rsid w:val="00C94453"/>
    <w:rsid w:val="00C960DC"/>
    <w:rsid w:val="00CA24C3"/>
    <w:rsid w:val="00CA4AFB"/>
    <w:rsid w:val="00CB0197"/>
    <w:rsid w:val="00CB40A9"/>
    <w:rsid w:val="00CB434B"/>
    <w:rsid w:val="00CB662A"/>
    <w:rsid w:val="00CB68B4"/>
    <w:rsid w:val="00CC5BBD"/>
    <w:rsid w:val="00CC6362"/>
    <w:rsid w:val="00CD15C3"/>
    <w:rsid w:val="00CF1D4F"/>
    <w:rsid w:val="00CF2E61"/>
    <w:rsid w:val="00D14DA1"/>
    <w:rsid w:val="00D20A27"/>
    <w:rsid w:val="00D3488D"/>
    <w:rsid w:val="00D3590C"/>
    <w:rsid w:val="00D4588E"/>
    <w:rsid w:val="00D46001"/>
    <w:rsid w:val="00D615C3"/>
    <w:rsid w:val="00D669CB"/>
    <w:rsid w:val="00D76911"/>
    <w:rsid w:val="00DC4D29"/>
    <w:rsid w:val="00DC7456"/>
    <w:rsid w:val="00DD153F"/>
    <w:rsid w:val="00E044E6"/>
    <w:rsid w:val="00E21755"/>
    <w:rsid w:val="00E714C6"/>
    <w:rsid w:val="00E72BEA"/>
    <w:rsid w:val="00E741A4"/>
    <w:rsid w:val="00E77E8F"/>
    <w:rsid w:val="00E80078"/>
    <w:rsid w:val="00E96F34"/>
    <w:rsid w:val="00EA3479"/>
    <w:rsid w:val="00EA6CF6"/>
    <w:rsid w:val="00EA70A2"/>
    <w:rsid w:val="00EB1A89"/>
    <w:rsid w:val="00EB1E97"/>
    <w:rsid w:val="00EB46C1"/>
    <w:rsid w:val="00EB614B"/>
    <w:rsid w:val="00EC57EC"/>
    <w:rsid w:val="00EF1048"/>
    <w:rsid w:val="00EF1253"/>
    <w:rsid w:val="00EF7265"/>
    <w:rsid w:val="00F02D81"/>
    <w:rsid w:val="00F1041D"/>
    <w:rsid w:val="00F13BB1"/>
    <w:rsid w:val="00F20EB4"/>
    <w:rsid w:val="00F2558B"/>
    <w:rsid w:val="00F25B0D"/>
    <w:rsid w:val="00F32B45"/>
    <w:rsid w:val="00F37581"/>
    <w:rsid w:val="00F55EF3"/>
    <w:rsid w:val="00F80955"/>
    <w:rsid w:val="00F80D41"/>
    <w:rsid w:val="00F853CB"/>
    <w:rsid w:val="00F86A7E"/>
    <w:rsid w:val="00FA648F"/>
    <w:rsid w:val="00FA7F02"/>
    <w:rsid w:val="00FC5651"/>
    <w:rsid w:val="00FD7F1A"/>
    <w:rsid w:val="00FF107E"/>
    <w:rsid w:val="00FF3523"/>
    <w:rsid w:val="00FF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C34D50-873B-42D2-A72B-AF7491D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915"/>
    <w:rPr>
      <w:sz w:val="24"/>
      <w:szCs w:val="24"/>
    </w:rPr>
  </w:style>
  <w:style w:type="character" w:default="1" w:styleId="a0">
    <w:name w:val="Default Paragraph Font"/>
    <w:semiHidden/>
    <w:rsid w:val="005379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37915"/>
  </w:style>
  <w:style w:type="paragraph" w:styleId="a3">
    <w:name w:val="Balloon Text"/>
    <w:basedOn w:val="a"/>
    <w:link w:val="a4"/>
    <w:rsid w:val="00C401E2"/>
    <w:rPr>
      <w:rFonts w:ascii="Segoe UI" w:hAnsi="Segoe UI" w:cs="Segoe UI"/>
      <w:sz w:val="18"/>
      <w:szCs w:val="18"/>
    </w:rPr>
  </w:style>
  <w:style w:type="character" w:customStyle="1" w:styleId="a4">
    <w:name w:val="Текст выноски Знак"/>
    <w:link w:val="a3"/>
    <w:rsid w:val="00C401E2"/>
    <w:rPr>
      <w:rFonts w:ascii="Segoe UI" w:hAnsi="Segoe UI" w:cs="Segoe UI"/>
      <w:sz w:val="18"/>
      <w:szCs w:val="18"/>
    </w:rPr>
  </w:style>
  <w:style w:type="paragraph" w:styleId="a5">
    <w:name w:val="header"/>
    <w:basedOn w:val="a"/>
    <w:link w:val="a6"/>
    <w:uiPriority w:val="99"/>
    <w:rsid w:val="00E21755"/>
    <w:pPr>
      <w:tabs>
        <w:tab w:val="center" w:pos="4677"/>
        <w:tab w:val="right" w:pos="9355"/>
      </w:tabs>
    </w:pPr>
  </w:style>
  <w:style w:type="character" w:customStyle="1" w:styleId="a6">
    <w:name w:val="Верхний колонтитул Знак"/>
    <w:link w:val="a5"/>
    <w:uiPriority w:val="99"/>
    <w:rsid w:val="00E21755"/>
    <w:rPr>
      <w:sz w:val="24"/>
      <w:szCs w:val="24"/>
    </w:rPr>
  </w:style>
  <w:style w:type="paragraph" w:styleId="a7">
    <w:name w:val="footer"/>
    <w:basedOn w:val="a"/>
    <w:link w:val="a8"/>
    <w:uiPriority w:val="99"/>
    <w:rsid w:val="00E21755"/>
    <w:pPr>
      <w:tabs>
        <w:tab w:val="center" w:pos="4677"/>
        <w:tab w:val="right" w:pos="9355"/>
      </w:tabs>
    </w:pPr>
  </w:style>
  <w:style w:type="character" w:customStyle="1" w:styleId="a8">
    <w:name w:val="Нижний колонтитул Знак"/>
    <w:link w:val="a7"/>
    <w:uiPriority w:val="99"/>
    <w:rsid w:val="00E21755"/>
    <w:rPr>
      <w:sz w:val="24"/>
      <w:szCs w:val="24"/>
    </w:rPr>
  </w:style>
  <w:style w:type="paragraph" w:styleId="a9">
    <w:name w:val="List Paragraph"/>
    <w:qFormat/>
    <w:rsid w:val="00E96F34"/>
    <w:pPr>
      <w:pBdr>
        <w:top w:val="nil"/>
        <w:left w:val="nil"/>
        <w:bottom w:val="nil"/>
        <w:right w:val="nil"/>
        <w:between w:val="nil"/>
        <w:bar w:val="nil"/>
      </w:pBdr>
      <w:ind w:left="720"/>
    </w:pPr>
    <w:rPr>
      <w:rFonts w:ascii="Arial Unicode MS" w:eastAsia="Arial Unicode MS" w:hAnsi="Arial Unicode MS" w:cs="Arial Unicode MS"/>
      <w:color w:val="000000"/>
      <w:sz w:val="24"/>
      <w:szCs w:val="24"/>
      <w:u w:color="000000"/>
      <w:bdr w:val="nil"/>
    </w:rPr>
  </w:style>
  <w:style w:type="character" w:styleId="aa">
    <w:name w:val="Hyperlink"/>
    <w:uiPriority w:val="99"/>
    <w:unhideWhenUsed/>
    <w:rsid w:val="005D2D22"/>
    <w:rPr>
      <w:color w:val="0000FF"/>
      <w:u w:val="single"/>
    </w:rPr>
  </w:style>
  <w:style w:type="character" w:customStyle="1" w:styleId="ConsPlusNormal">
    <w:name w:val="ConsPlusNormal Знак"/>
    <w:link w:val="ConsPlusNormal0"/>
    <w:locked/>
    <w:rsid w:val="005D2D22"/>
    <w:rPr>
      <w:sz w:val="24"/>
      <w:szCs w:val="24"/>
    </w:rPr>
  </w:style>
  <w:style w:type="paragraph" w:customStyle="1" w:styleId="ConsPlusNormal0">
    <w:name w:val="ConsPlusNormal"/>
    <w:link w:val="ConsPlusNormal"/>
    <w:rsid w:val="005D2D22"/>
    <w:rPr>
      <w:sz w:val="24"/>
      <w:szCs w:val="24"/>
    </w:rPr>
  </w:style>
  <w:style w:type="paragraph" w:customStyle="1" w:styleId="ConsPlusTitle">
    <w:name w:val="ConsPlusTitle"/>
    <w:uiPriority w:val="99"/>
    <w:rsid w:val="005D2D22"/>
    <w:rPr>
      <w:b/>
      <w:bCs/>
      <w:sz w:val="24"/>
      <w:szCs w:val="24"/>
      <w:lang w:eastAsia="zh-CN"/>
    </w:rPr>
  </w:style>
  <w:style w:type="character" w:customStyle="1" w:styleId="itemtext">
    <w:name w:val="itemtext"/>
    <w:rsid w:val="005D2D22"/>
  </w:style>
  <w:style w:type="paragraph" w:customStyle="1" w:styleId="ConsPlusDocList">
    <w:name w:val="ConsPlusDocList"/>
    <w:next w:val="a"/>
    <w:rsid w:val="008009E4"/>
    <w:pPr>
      <w:widowControl w:val="0"/>
      <w:suppressAutoHyphens/>
      <w:autoSpaceDE w:val="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7023">
      <w:bodyDiv w:val="1"/>
      <w:marLeft w:val="0"/>
      <w:marRight w:val="0"/>
      <w:marTop w:val="0"/>
      <w:marBottom w:val="0"/>
      <w:divBdr>
        <w:top w:val="none" w:sz="0" w:space="0" w:color="auto"/>
        <w:left w:val="none" w:sz="0" w:space="0" w:color="auto"/>
        <w:bottom w:val="none" w:sz="0" w:space="0" w:color="auto"/>
        <w:right w:val="none" w:sz="0" w:space="0" w:color="auto"/>
      </w:divBdr>
    </w:div>
    <w:div w:id="618336948">
      <w:bodyDiv w:val="1"/>
      <w:marLeft w:val="0"/>
      <w:marRight w:val="0"/>
      <w:marTop w:val="0"/>
      <w:marBottom w:val="0"/>
      <w:divBdr>
        <w:top w:val="none" w:sz="0" w:space="0" w:color="auto"/>
        <w:left w:val="none" w:sz="0" w:space="0" w:color="auto"/>
        <w:bottom w:val="none" w:sz="0" w:space="0" w:color="auto"/>
        <w:right w:val="none" w:sz="0" w:space="0" w:color="auto"/>
      </w:divBdr>
    </w:div>
    <w:div w:id="672606015">
      <w:bodyDiv w:val="1"/>
      <w:marLeft w:val="0"/>
      <w:marRight w:val="0"/>
      <w:marTop w:val="0"/>
      <w:marBottom w:val="0"/>
      <w:divBdr>
        <w:top w:val="none" w:sz="0" w:space="0" w:color="auto"/>
        <w:left w:val="none" w:sz="0" w:space="0" w:color="auto"/>
        <w:bottom w:val="none" w:sz="0" w:space="0" w:color="auto"/>
        <w:right w:val="none" w:sz="0" w:space="0" w:color="auto"/>
      </w:divBdr>
    </w:div>
    <w:div w:id="686097228">
      <w:bodyDiv w:val="1"/>
      <w:marLeft w:val="0"/>
      <w:marRight w:val="0"/>
      <w:marTop w:val="0"/>
      <w:marBottom w:val="0"/>
      <w:divBdr>
        <w:top w:val="none" w:sz="0" w:space="0" w:color="auto"/>
        <w:left w:val="none" w:sz="0" w:space="0" w:color="auto"/>
        <w:bottom w:val="none" w:sz="0" w:space="0" w:color="auto"/>
        <w:right w:val="none" w:sz="0" w:space="0" w:color="auto"/>
      </w:divBdr>
    </w:div>
    <w:div w:id="1077433226">
      <w:bodyDiv w:val="1"/>
      <w:marLeft w:val="0"/>
      <w:marRight w:val="0"/>
      <w:marTop w:val="0"/>
      <w:marBottom w:val="0"/>
      <w:divBdr>
        <w:top w:val="none" w:sz="0" w:space="0" w:color="auto"/>
        <w:left w:val="none" w:sz="0" w:space="0" w:color="auto"/>
        <w:bottom w:val="none" w:sz="0" w:space="0" w:color="auto"/>
        <w:right w:val="none" w:sz="0" w:space="0" w:color="auto"/>
      </w:divBdr>
    </w:div>
    <w:div w:id="1488665519">
      <w:bodyDiv w:val="1"/>
      <w:marLeft w:val="0"/>
      <w:marRight w:val="0"/>
      <w:marTop w:val="0"/>
      <w:marBottom w:val="0"/>
      <w:divBdr>
        <w:top w:val="none" w:sz="0" w:space="0" w:color="auto"/>
        <w:left w:val="none" w:sz="0" w:space="0" w:color="auto"/>
        <w:bottom w:val="none" w:sz="0" w:space="0" w:color="auto"/>
        <w:right w:val="none" w:sz="0" w:space="0" w:color="auto"/>
      </w:divBdr>
    </w:div>
    <w:div w:id="1826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963870E5941E00A48D997F1EC41053DA48CD086BFA83C4180C801B9A32B96D20543F69E5BACCA6EA1B9032AFC4A83CE0012267FE271EBDDB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69B39666061688030CA0A262D2CEE0682CFD6B0E413D6EF16870F707678BAE4E5C7E8041B6ED12D8466FD15B514ACA5AC4A0C03FA95F2C651B96870A21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C269B39666061688030CA0A262D2CEE0682CFD6B0E403F6CF36770F707678BAE4E5C7E8041B6ED12D84668D55E514ACA5AC4A0C03FA95F2C651B96870A2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512DEC0FF935002460511C1FB6E14F235AD4BD26994096E951312B6863BB945409C353654FCD5229281BF826012B5BEFFBAC253C6143A0sD3FH" TargetMode="External"/><Relationship Id="rId14" Type="http://schemas.openxmlformats.org/officeDocument/2006/relationships/hyperlink" Target="consultantplus://offline/ref=250111CA5386F90BAFB30F95D8DCCF872D70545C21C2AB14824BE5AFAF884F9330BA725DCE3137B7681104E423BECBADA097A8F632DF6A7C39A4D4BBV7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F657-D92D-4260-A6A7-868543F8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9235</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Отдел кадров</Company>
  <LinksUpToDate>false</LinksUpToDate>
  <CharactersWithSpaces>61752</CharactersWithSpaces>
  <SharedDoc>false</SharedDoc>
  <HLinks>
    <vt:vector size="36" baseType="variant">
      <vt:variant>
        <vt:i4>3407925</vt:i4>
      </vt:variant>
      <vt:variant>
        <vt:i4>15</vt:i4>
      </vt:variant>
      <vt:variant>
        <vt:i4>0</vt:i4>
      </vt:variant>
      <vt:variant>
        <vt:i4>5</vt:i4>
      </vt:variant>
      <vt:variant>
        <vt:lpwstr>consultantplus://offline/ref=250111CA5386F90BAFB30F95D8DCCF872D70545C21C2AB14824BE5AFAF884F9330BA725DCE3137B7681104E423BECBADA097A8F632DF6A7C39A4D4BBV7n5E</vt:lpwstr>
      </vt:variant>
      <vt:variant>
        <vt:lpwstr/>
      </vt:variant>
      <vt:variant>
        <vt:i4>3604585</vt:i4>
      </vt:variant>
      <vt:variant>
        <vt:i4>12</vt:i4>
      </vt:variant>
      <vt:variant>
        <vt:i4>0</vt:i4>
      </vt:variant>
      <vt:variant>
        <vt:i4>5</vt:i4>
      </vt:variant>
      <vt:variant>
        <vt:lpwstr>consultantplus://offline/ref=427FA0631EE1A368C883FD5AB50BF4340D5E9EB34D745C10B555CE66BCCC2BE14D9D9966D20DEAE6aAyBH</vt:lpwstr>
      </vt:variant>
      <vt:variant>
        <vt:lpwstr/>
      </vt:variant>
      <vt:variant>
        <vt:i4>2752563</vt:i4>
      </vt:variant>
      <vt:variant>
        <vt:i4>9</vt:i4>
      </vt:variant>
      <vt:variant>
        <vt:i4>0</vt:i4>
      </vt:variant>
      <vt:variant>
        <vt:i4>5</vt:i4>
      </vt:variant>
      <vt:variant>
        <vt:lpwstr>consultantplus://offline/ref=37B963870E5941E00A48D997F1EC41053DA48CD086BFA83C4180C801B9A32B96D20543F69E5BACCA6EA1B9032AFC4A83CE0012267FE271EBDDBAI</vt:lpwstr>
      </vt:variant>
      <vt:variant>
        <vt:lpwstr/>
      </vt:variant>
      <vt:variant>
        <vt:i4>3014758</vt:i4>
      </vt:variant>
      <vt:variant>
        <vt:i4>6</vt:i4>
      </vt:variant>
      <vt:variant>
        <vt:i4>0</vt:i4>
      </vt:variant>
      <vt:variant>
        <vt:i4>5</vt:i4>
      </vt:variant>
      <vt:variant>
        <vt:lpwstr>consultantplus://offline/ref=C269B39666061688030CA0A262D2CEE0682CFD6B0E413D6EF16870F707678BAE4E5C7E8041B6ED12D8466FD15B514ACA5AC4A0C03FA95F2C651B96870A21H</vt:lpwstr>
      </vt:variant>
      <vt:variant>
        <vt:lpwstr/>
      </vt:variant>
      <vt:variant>
        <vt:i4>3014707</vt:i4>
      </vt:variant>
      <vt:variant>
        <vt:i4>3</vt:i4>
      </vt:variant>
      <vt:variant>
        <vt:i4>0</vt:i4>
      </vt:variant>
      <vt:variant>
        <vt:i4>5</vt:i4>
      </vt:variant>
      <vt:variant>
        <vt:lpwstr>consultantplus://offline/ref=C269B39666061688030CA0A262D2CEE0682CFD6B0E403F6CF36770F707678BAE4E5C7E8041B6ED12D84668D55E514ACA5AC4A0C03FA95F2C651B96870A21H</vt:lpwstr>
      </vt:variant>
      <vt:variant>
        <vt:lpwstr/>
      </vt:variant>
      <vt:variant>
        <vt:i4>6750268</vt:i4>
      </vt:variant>
      <vt:variant>
        <vt:i4>0</vt:i4>
      </vt:variant>
      <vt:variant>
        <vt:i4>0</vt:i4>
      </vt:variant>
      <vt:variant>
        <vt:i4>5</vt:i4>
      </vt:variant>
      <vt:variant>
        <vt:lpwstr>consultantplus://offline/ref=F8512DEC0FF935002460511C1FB6E14F235AD4BD26994096E951312B6863BB945409C353654FCD5229281BF826012B5BEFFBAC253C6143A0sD3FH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cp:lastModifiedBy>Press5</cp:lastModifiedBy>
  <cp:revision>2</cp:revision>
  <cp:lastPrinted>2021-08-19T08:39:00Z</cp:lastPrinted>
  <dcterms:created xsi:type="dcterms:W3CDTF">2021-11-17T05:18:00Z</dcterms:created>
  <dcterms:modified xsi:type="dcterms:W3CDTF">2021-11-17T05:18:00Z</dcterms:modified>
</cp:coreProperties>
</file>