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61"/>
        <w:gridCol w:w="5710"/>
      </w:tblGrid>
      <w:tr w:rsidR="008957C4">
        <w:tc>
          <w:tcPr>
            <w:tcW w:w="10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7C4" w:rsidRDefault="008957C4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8957C4" w:rsidRDefault="008957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8957C4" w:rsidRPr="00584CB9" w:rsidRDefault="008957C4" w:rsidP="00584CB9">
            <w:pPr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 основании </w:t>
            </w:r>
            <w:r>
              <w:rPr>
                <w:rFonts w:eastAsia="Arial"/>
                <w:sz w:val="28"/>
                <w:szCs w:val="28"/>
              </w:rPr>
              <w:t>пост</w:t>
            </w:r>
            <w:r w:rsidR="00584CB9">
              <w:rPr>
                <w:rFonts w:eastAsia="Arial"/>
                <w:sz w:val="28"/>
                <w:szCs w:val="28"/>
              </w:rPr>
              <w:t xml:space="preserve">ановления администрации города </w:t>
            </w:r>
            <w:r>
              <w:rPr>
                <w:rFonts w:eastAsia="Arial"/>
                <w:sz w:val="28"/>
                <w:szCs w:val="28"/>
              </w:rPr>
              <w:t xml:space="preserve">Кемерово </w:t>
            </w:r>
            <w:r w:rsidR="00C14899">
              <w:rPr>
                <w:sz w:val="28"/>
                <w:szCs w:val="28"/>
              </w:rPr>
              <w:t xml:space="preserve">от </w:t>
            </w:r>
            <w:r w:rsidR="004D2241">
              <w:rPr>
                <w:sz w:val="28"/>
                <w:szCs w:val="28"/>
              </w:rPr>
              <w:t>21.01.2019</w:t>
            </w:r>
            <w:r w:rsidR="00C14899">
              <w:rPr>
                <w:sz w:val="28"/>
                <w:szCs w:val="28"/>
              </w:rPr>
              <w:t xml:space="preserve"> № </w:t>
            </w:r>
            <w:r w:rsidR="004D2241">
              <w:rPr>
                <w:sz w:val="28"/>
                <w:szCs w:val="28"/>
              </w:rPr>
              <w:t>76</w:t>
            </w:r>
          </w:p>
          <w:p w:rsidR="00584CB9" w:rsidRDefault="004D2241" w:rsidP="00584CB9">
            <w:pPr>
              <w:widowControl w:val="0"/>
              <w:shd w:val="clear" w:color="auto" w:fill="FFFFFF"/>
              <w:ind w:right="-2"/>
              <w:jc w:val="center"/>
              <w:rPr>
                <w:b/>
                <w:color w:val="000000"/>
                <w:sz w:val="28"/>
                <w:szCs w:val="28"/>
              </w:rPr>
            </w:pPr>
            <w:r w:rsidRPr="00584CB9">
              <w:rPr>
                <w:b/>
                <w:color w:val="000000"/>
                <w:sz w:val="28"/>
                <w:szCs w:val="28"/>
              </w:rPr>
              <w:t>по проекту планировки и проекту межевания территории в када</w:t>
            </w:r>
            <w:r w:rsidR="00584CB9" w:rsidRPr="00584CB9">
              <w:rPr>
                <w:b/>
                <w:color w:val="000000"/>
                <w:sz w:val="28"/>
                <w:szCs w:val="28"/>
              </w:rPr>
              <w:t xml:space="preserve">стровом квартале 42:24:0101018 </w:t>
            </w:r>
            <w:r w:rsidRPr="00584CB9">
              <w:rPr>
                <w:b/>
                <w:color w:val="000000"/>
                <w:sz w:val="28"/>
                <w:szCs w:val="28"/>
              </w:rPr>
              <w:t>в Заводском районе города Кемерово</w:t>
            </w:r>
            <w:r w:rsidR="00584CB9">
              <w:rPr>
                <w:b/>
                <w:color w:val="000000"/>
                <w:sz w:val="28"/>
                <w:szCs w:val="28"/>
              </w:rPr>
              <w:t>, предусматривающ</w:t>
            </w:r>
            <w:r w:rsidR="00385DDD">
              <w:rPr>
                <w:b/>
                <w:color w:val="000000"/>
                <w:sz w:val="28"/>
                <w:szCs w:val="28"/>
              </w:rPr>
              <w:t xml:space="preserve">их </w:t>
            </w:r>
            <w:r w:rsidR="00584CB9">
              <w:rPr>
                <w:b/>
                <w:color w:val="000000"/>
                <w:sz w:val="28"/>
                <w:szCs w:val="28"/>
              </w:rPr>
              <w:t xml:space="preserve">размещение линейных объектов </w:t>
            </w:r>
          </w:p>
          <w:p w:rsidR="003114D6" w:rsidRPr="00584CB9" w:rsidRDefault="00584CB9" w:rsidP="00584CB9">
            <w:pPr>
              <w:widowControl w:val="0"/>
              <w:shd w:val="clear" w:color="auto" w:fill="FFFFFF"/>
              <w:ind w:right="-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(электрических кабельных линий)</w:t>
            </w:r>
          </w:p>
          <w:p w:rsidR="008957C4" w:rsidRDefault="008957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8957C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7C4" w:rsidRDefault="008957C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7C4" w:rsidRDefault="004D2241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21.01.2019</w:t>
            </w:r>
          </w:p>
          <w:p w:rsidR="008957C4" w:rsidRDefault="008957C4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8957C4" w:rsidRDefault="008957C4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8957C4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7C4" w:rsidRDefault="008957C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7C4" w:rsidRDefault="008957C4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8957C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7C4" w:rsidRDefault="008957C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7C4" w:rsidRDefault="008957C4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8957C4" w:rsidRDefault="008957C4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8957C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7C4" w:rsidRDefault="008957C4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7C4" w:rsidRDefault="008957C4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8957C4" w:rsidRDefault="008957C4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8957C4" w:rsidRDefault="008957C4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8957C4" w:rsidRDefault="008957C4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8957C4" w:rsidRDefault="008957C4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8957C4" w:rsidRDefault="008957C4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8957C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7C4" w:rsidRDefault="008957C4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7C4" w:rsidRDefault="008957C4" w:rsidP="006032D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6032DD">
              <w:rPr>
                <w:rFonts w:eastAsia="Arial" w:cs="Arial"/>
                <w:sz w:val="28"/>
                <w:szCs w:val="28"/>
              </w:rPr>
              <w:t>двух месяцев</w:t>
            </w:r>
            <w:r>
              <w:rPr>
                <w:rFonts w:eastAsia="Arial" w:cs="Arial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957C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7C4" w:rsidRDefault="00895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7C4" w:rsidRDefault="008957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</w:t>
            </w:r>
            <w:r w:rsidR="008A2F97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консультирование</w:t>
            </w:r>
            <w:r w:rsidR="008A2F97">
              <w:rPr>
                <w:sz w:val="28"/>
                <w:szCs w:val="28"/>
              </w:rPr>
              <w:t xml:space="preserve"> посетителей экспозиции проекта</w:t>
            </w:r>
            <w:r>
              <w:rPr>
                <w:sz w:val="28"/>
                <w:szCs w:val="28"/>
              </w:rPr>
              <w:t xml:space="preserve"> осуществляются с </w:t>
            </w:r>
            <w:r w:rsidR="004D2241">
              <w:rPr>
                <w:sz w:val="28"/>
                <w:szCs w:val="28"/>
              </w:rPr>
              <w:t>28</w:t>
            </w:r>
            <w:r w:rsidR="003114D6">
              <w:rPr>
                <w:sz w:val="28"/>
                <w:szCs w:val="28"/>
              </w:rPr>
              <w:t xml:space="preserve">.01.2019 по </w:t>
            </w:r>
            <w:r w:rsidR="004D2241">
              <w:rPr>
                <w:sz w:val="28"/>
                <w:szCs w:val="28"/>
              </w:rPr>
              <w:t>21</w:t>
            </w:r>
            <w:r w:rsidR="00C14899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 xml:space="preserve">.2019 в здании управления архитектуры и градостроительства на ул. Красной, 9,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   № 201 (2 этаж). </w:t>
            </w:r>
          </w:p>
          <w:p w:rsidR="008957C4" w:rsidRDefault="008957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="008A2F97">
              <w:rPr>
                <w:sz w:val="28"/>
                <w:szCs w:val="28"/>
              </w:rPr>
              <w:t>елефон секретаря комиссии по подготовке проекта правил землепользования   и застройки в городе Кемерово (далее – комиссия)</w:t>
            </w:r>
            <w:r>
              <w:rPr>
                <w:sz w:val="28"/>
                <w:szCs w:val="28"/>
              </w:rPr>
              <w:t xml:space="preserve"> 58-20-71.</w:t>
            </w:r>
          </w:p>
          <w:p w:rsidR="008957C4" w:rsidRDefault="008957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</w:t>
            </w:r>
            <w:r w:rsidR="008A2F97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 xml:space="preserve">возможно по вторникам и четвергам с 14.00 до 17.00, в день проведения собрания – с 14.00 до </w:t>
            </w:r>
            <w:r w:rsidR="00C14899">
              <w:rPr>
                <w:sz w:val="28"/>
                <w:szCs w:val="28"/>
                <w:lang w:eastAsia="ru-RU"/>
              </w:rPr>
              <w:t>14.3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957C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7C4" w:rsidRDefault="008957C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7C4" w:rsidRDefault="008957C4" w:rsidP="004D2241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Собрание участнико</w:t>
            </w:r>
            <w:r w:rsidR="003114D6">
              <w:rPr>
                <w:sz w:val="28"/>
                <w:szCs w:val="28"/>
                <w:lang w:eastAsia="ru-RU"/>
              </w:rPr>
              <w:t xml:space="preserve">в публичных слушаний состоится </w:t>
            </w:r>
            <w:r w:rsidR="004D2241">
              <w:rPr>
                <w:sz w:val="28"/>
                <w:szCs w:val="28"/>
                <w:lang w:eastAsia="ru-RU"/>
              </w:rPr>
              <w:t>21</w:t>
            </w:r>
            <w:r w:rsidR="00C14899">
              <w:rPr>
                <w:sz w:val="28"/>
                <w:szCs w:val="28"/>
                <w:lang w:eastAsia="ru-RU"/>
              </w:rPr>
              <w:t>.02.2019 в 15</w:t>
            </w:r>
            <w:r>
              <w:rPr>
                <w:sz w:val="28"/>
                <w:szCs w:val="28"/>
                <w:lang w:eastAsia="ru-RU"/>
              </w:rPr>
              <w:t>.00 на ул. Красной, 9 в зале заседаний управления архитектуры и градостроительства (4 этаж).</w:t>
            </w:r>
          </w:p>
        </w:tc>
      </w:tr>
      <w:tr w:rsidR="008957C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7C4" w:rsidRDefault="008957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7C4" w:rsidRDefault="008957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957C4" w:rsidRDefault="008957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957C4" w:rsidRDefault="008957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в письменной</w:t>
            </w:r>
            <w:r w:rsidR="004D2241">
              <w:rPr>
                <w:color w:val="000000"/>
                <w:sz w:val="28"/>
                <w:szCs w:val="28"/>
              </w:rPr>
              <w:t xml:space="preserve"> форме в адрес комиссии    </w:t>
            </w:r>
            <w:proofErr w:type="gramStart"/>
            <w:r w:rsidR="004D2241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4D2241">
              <w:rPr>
                <w:color w:val="000000"/>
                <w:sz w:val="28"/>
                <w:szCs w:val="28"/>
              </w:rPr>
              <w:t>28</w:t>
            </w:r>
            <w:r w:rsidR="003114D6">
              <w:rPr>
                <w:color w:val="000000"/>
                <w:sz w:val="28"/>
                <w:szCs w:val="28"/>
              </w:rPr>
              <w:t>.01.2019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4D2241">
              <w:rPr>
                <w:color w:val="000000"/>
                <w:sz w:val="28"/>
                <w:szCs w:val="28"/>
              </w:rPr>
              <w:t>20</w:t>
            </w:r>
            <w:r w:rsidR="00C14899">
              <w:rPr>
                <w:color w:val="000000"/>
                <w:sz w:val="28"/>
                <w:szCs w:val="28"/>
              </w:rPr>
              <w:t>.02</w:t>
            </w:r>
            <w:r>
              <w:rPr>
                <w:color w:val="000000"/>
                <w:sz w:val="28"/>
                <w:szCs w:val="28"/>
              </w:rPr>
              <w:t xml:space="preserve">.2019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8957C4" w:rsidRDefault="008957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</w:t>
            </w:r>
            <w:r w:rsidR="008A2F97">
              <w:rPr>
                <w:sz w:val="28"/>
                <w:szCs w:val="28"/>
              </w:rPr>
              <w:t>ведения собрания – с 14.00 до 14.3</w:t>
            </w:r>
            <w:r>
              <w:rPr>
                <w:sz w:val="28"/>
                <w:szCs w:val="28"/>
              </w:rPr>
              <w:t>0.</w:t>
            </w:r>
          </w:p>
        </w:tc>
      </w:tr>
      <w:tr w:rsidR="008957C4">
        <w:tc>
          <w:tcPr>
            <w:tcW w:w="10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7C4" w:rsidRDefault="008957C4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8957C4" w:rsidRDefault="008957C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       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8957C4" w:rsidRDefault="008957C4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957C4" w:rsidRDefault="008957C4">
      <w:pPr>
        <w:pStyle w:val="a6"/>
        <w:widowControl w:val="0"/>
        <w:jc w:val="center"/>
      </w:pPr>
    </w:p>
    <w:p w:rsidR="008957C4" w:rsidRDefault="008957C4">
      <w:pPr>
        <w:pStyle w:val="a6"/>
        <w:widowControl w:val="0"/>
        <w:jc w:val="center"/>
      </w:pPr>
    </w:p>
    <w:p w:rsidR="008957C4" w:rsidRDefault="008957C4" w:rsidP="009B57FF">
      <w:pPr>
        <w:widowControl w:val="0"/>
        <w:ind w:right="-2"/>
        <w:jc w:val="both"/>
      </w:pPr>
      <w:bookmarkStart w:id="0" w:name="_GoBack"/>
      <w:bookmarkEnd w:id="0"/>
    </w:p>
    <w:sectPr w:rsidR="008957C4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A4" w:rsidRDefault="00EB50A4">
      <w:r>
        <w:separator/>
      </w:r>
    </w:p>
  </w:endnote>
  <w:endnote w:type="continuationSeparator" w:id="0">
    <w:p w:rsidR="00EB50A4" w:rsidRDefault="00EB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C4" w:rsidRDefault="008957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A4" w:rsidRDefault="00EB50A4">
      <w:r>
        <w:separator/>
      </w:r>
    </w:p>
  </w:footnote>
  <w:footnote w:type="continuationSeparator" w:id="0">
    <w:p w:rsidR="00EB50A4" w:rsidRDefault="00EB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D6"/>
    <w:rsid w:val="00170467"/>
    <w:rsid w:val="003114D6"/>
    <w:rsid w:val="00385DDD"/>
    <w:rsid w:val="004D2241"/>
    <w:rsid w:val="00525CD5"/>
    <w:rsid w:val="00534F57"/>
    <w:rsid w:val="00584CB9"/>
    <w:rsid w:val="006032DD"/>
    <w:rsid w:val="00604E68"/>
    <w:rsid w:val="007F31D9"/>
    <w:rsid w:val="00863981"/>
    <w:rsid w:val="008957C4"/>
    <w:rsid w:val="008A2F97"/>
    <w:rsid w:val="009B57FF"/>
    <w:rsid w:val="00A36E71"/>
    <w:rsid w:val="00AA67DB"/>
    <w:rsid w:val="00C14899"/>
    <w:rsid w:val="00E41E24"/>
    <w:rsid w:val="00EB50A4"/>
    <w:rsid w:val="00F21AF5"/>
    <w:rsid w:val="00F7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45C94A9-FA8A-48F6-90FC-2EB032BC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3376-0507-410D-957B-719EDE6C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3</cp:revision>
  <cp:lastPrinted>2018-09-05T07:44:00Z</cp:lastPrinted>
  <dcterms:created xsi:type="dcterms:W3CDTF">2019-01-28T04:09:00Z</dcterms:created>
  <dcterms:modified xsi:type="dcterms:W3CDTF">2019-01-28T04:14:00Z</dcterms:modified>
</cp:coreProperties>
</file>