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92" w:rsidRDefault="001B5992" w:rsidP="001B5992">
      <w:pPr>
        <w:tabs>
          <w:tab w:val="left" w:pos="468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32D96E" wp14:editId="54CC2E3F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992" w:rsidRDefault="001B5992" w:rsidP="001B5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B5992" w:rsidRDefault="001B5992" w:rsidP="001B5992">
      <w:pPr>
        <w:jc w:val="center"/>
        <w:rPr>
          <w:sz w:val="28"/>
          <w:szCs w:val="28"/>
        </w:rPr>
      </w:pPr>
    </w:p>
    <w:p w:rsidR="001B5992" w:rsidRPr="00175894" w:rsidRDefault="001B5992" w:rsidP="001B5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5992" w:rsidRDefault="001B5992" w:rsidP="001B5992">
      <w:pPr>
        <w:jc w:val="center"/>
        <w:rPr>
          <w:sz w:val="28"/>
          <w:szCs w:val="28"/>
        </w:rPr>
      </w:pPr>
    </w:p>
    <w:p w:rsidR="001B5992" w:rsidRDefault="001B5992" w:rsidP="001B5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01A3">
        <w:rPr>
          <w:sz w:val="28"/>
          <w:szCs w:val="28"/>
        </w:rPr>
        <w:t>13.05.2019</w:t>
      </w:r>
      <w:r>
        <w:rPr>
          <w:sz w:val="28"/>
          <w:szCs w:val="28"/>
        </w:rPr>
        <w:t xml:space="preserve"> № </w:t>
      </w:r>
      <w:r w:rsidR="009401A3">
        <w:rPr>
          <w:sz w:val="28"/>
          <w:szCs w:val="28"/>
        </w:rPr>
        <w:t>1079</w:t>
      </w:r>
    </w:p>
    <w:p w:rsidR="00166654" w:rsidRDefault="00166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FD" w:rsidRDefault="00595EE3" w:rsidP="00595E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5EE3">
        <w:rPr>
          <w:rFonts w:ascii="Times New Roman" w:hAnsi="Times New Roman" w:cs="Times New Roman"/>
          <w:sz w:val="28"/>
          <w:szCs w:val="28"/>
        </w:rPr>
        <w:t>О порядке использования субвенции на выплату единовременного пособия при всех формах устройства детей, лишенных родительского попечения, в семью</w:t>
      </w:r>
    </w:p>
    <w:bookmarkEnd w:id="0"/>
    <w:p w:rsidR="00F611FD" w:rsidRPr="00166654" w:rsidRDefault="00F6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992" w:rsidRPr="00166654" w:rsidRDefault="001B5992" w:rsidP="00F6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5B4C" w:rsidRPr="00215B4C">
        <w:rPr>
          <w:rFonts w:ascii="Times New Roman" w:hAnsi="Times New Roman" w:cs="Times New Roman"/>
          <w:sz w:val="28"/>
          <w:szCs w:val="28"/>
        </w:rPr>
        <w:t>Федеральны</w:t>
      </w:r>
      <w:r w:rsidR="00215B4C">
        <w:rPr>
          <w:rFonts w:ascii="Times New Roman" w:hAnsi="Times New Roman" w:cs="Times New Roman"/>
          <w:sz w:val="28"/>
          <w:szCs w:val="28"/>
        </w:rPr>
        <w:t>м</w:t>
      </w:r>
      <w:r w:rsidR="00215B4C" w:rsidRPr="00215B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5B4C">
        <w:rPr>
          <w:rFonts w:ascii="Times New Roman" w:hAnsi="Times New Roman" w:cs="Times New Roman"/>
          <w:sz w:val="28"/>
          <w:szCs w:val="28"/>
        </w:rPr>
        <w:t>ом</w:t>
      </w:r>
      <w:r w:rsidR="00215B4C" w:rsidRPr="00215B4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15B4C">
        <w:rPr>
          <w:rFonts w:ascii="Times New Roman" w:hAnsi="Times New Roman" w:cs="Times New Roman"/>
          <w:sz w:val="28"/>
          <w:szCs w:val="28"/>
        </w:rPr>
        <w:t>№</w:t>
      </w:r>
      <w:r w:rsidR="00215B4C" w:rsidRPr="00215B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15B4C">
        <w:rPr>
          <w:rFonts w:ascii="Times New Roman" w:hAnsi="Times New Roman" w:cs="Times New Roman"/>
          <w:sz w:val="28"/>
          <w:szCs w:val="28"/>
        </w:rPr>
        <w:t>«</w:t>
      </w:r>
      <w:r w:rsidR="00215B4C" w:rsidRPr="00215B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5B4C">
        <w:rPr>
          <w:rFonts w:ascii="Times New Roman" w:hAnsi="Times New Roman" w:cs="Times New Roman"/>
          <w:sz w:val="28"/>
          <w:szCs w:val="28"/>
        </w:rPr>
        <w:t>»</w:t>
      </w:r>
      <w:r w:rsidRPr="00166654">
        <w:rPr>
          <w:rFonts w:ascii="Times New Roman" w:hAnsi="Times New Roman" w:cs="Times New Roman"/>
          <w:sz w:val="28"/>
          <w:szCs w:val="28"/>
        </w:rPr>
        <w:t xml:space="preserve">, </w:t>
      </w:r>
      <w:r w:rsidR="00215B4C" w:rsidRPr="00215B4C">
        <w:rPr>
          <w:rFonts w:ascii="Times New Roman" w:hAnsi="Times New Roman" w:cs="Times New Roman"/>
          <w:sz w:val="28"/>
          <w:szCs w:val="28"/>
        </w:rPr>
        <w:t>Федеральны</w:t>
      </w:r>
      <w:r w:rsidR="007511E3">
        <w:rPr>
          <w:rFonts w:ascii="Times New Roman" w:hAnsi="Times New Roman" w:cs="Times New Roman"/>
          <w:sz w:val="28"/>
          <w:szCs w:val="28"/>
        </w:rPr>
        <w:t>м</w:t>
      </w:r>
      <w:r w:rsidR="00215B4C" w:rsidRPr="00215B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11E3">
        <w:rPr>
          <w:rFonts w:ascii="Times New Roman" w:hAnsi="Times New Roman" w:cs="Times New Roman"/>
          <w:sz w:val="28"/>
          <w:szCs w:val="28"/>
        </w:rPr>
        <w:t>ом от 19.05.1995 №</w:t>
      </w:r>
      <w:r w:rsidR="00215B4C" w:rsidRPr="00215B4C">
        <w:rPr>
          <w:rFonts w:ascii="Times New Roman" w:hAnsi="Times New Roman" w:cs="Times New Roman"/>
          <w:sz w:val="28"/>
          <w:szCs w:val="28"/>
        </w:rPr>
        <w:t xml:space="preserve"> 81-ФЗ </w:t>
      </w:r>
      <w:r w:rsidR="007511E3">
        <w:rPr>
          <w:rFonts w:ascii="Times New Roman" w:hAnsi="Times New Roman" w:cs="Times New Roman"/>
          <w:sz w:val="28"/>
          <w:szCs w:val="28"/>
        </w:rPr>
        <w:t>«</w:t>
      </w:r>
      <w:r w:rsidR="00215B4C" w:rsidRPr="00215B4C">
        <w:rPr>
          <w:rFonts w:ascii="Times New Roman" w:hAnsi="Times New Roman" w:cs="Times New Roman"/>
          <w:sz w:val="28"/>
          <w:szCs w:val="28"/>
        </w:rPr>
        <w:t>О государственных по</w:t>
      </w:r>
      <w:r w:rsidR="007511E3">
        <w:rPr>
          <w:rFonts w:ascii="Times New Roman" w:hAnsi="Times New Roman" w:cs="Times New Roman"/>
          <w:sz w:val="28"/>
          <w:szCs w:val="28"/>
        </w:rPr>
        <w:t>собиях гражданам, имеющим детей»</w:t>
      </w:r>
      <w:r w:rsidRPr="00612050">
        <w:rPr>
          <w:rFonts w:ascii="Times New Roman" w:hAnsi="Times New Roman" w:cs="Times New Roman"/>
          <w:sz w:val="28"/>
          <w:szCs w:val="28"/>
        </w:rPr>
        <w:t xml:space="preserve">, </w:t>
      </w:r>
      <w:r w:rsidR="005B03EE" w:rsidRPr="005B03EE">
        <w:rPr>
          <w:rFonts w:ascii="Times New Roman" w:hAnsi="Times New Roman" w:cs="Times New Roman"/>
          <w:sz w:val="28"/>
          <w:szCs w:val="28"/>
        </w:rPr>
        <w:t>Закон</w:t>
      </w:r>
      <w:r w:rsidR="005B03EE">
        <w:rPr>
          <w:rFonts w:ascii="Times New Roman" w:hAnsi="Times New Roman" w:cs="Times New Roman"/>
          <w:sz w:val="28"/>
          <w:szCs w:val="28"/>
        </w:rPr>
        <w:t>ом</w:t>
      </w:r>
      <w:r w:rsidR="005B03EE" w:rsidRPr="005B03EE">
        <w:rPr>
          <w:rFonts w:ascii="Times New Roman" w:hAnsi="Times New Roman" w:cs="Times New Roman"/>
          <w:sz w:val="28"/>
          <w:szCs w:val="28"/>
        </w:rPr>
        <w:t xml:space="preserve"> Кемеровской области от 14.11.2005 </w:t>
      </w:r>
      <w:r w:rsidR="005B03EE">
        <w:rPr>
          <w:rFonts w:ascii="Times New Roman" w:hAnsi="Times New Roman" w:cs="Times New Roman"/>
          <w:sz w:val="28"/>
          <w:szCs w:val="28"/>
        </w:rPr>
        <w:t>№</w:t>
      </w:r>
      <w:r w:rsidR="005B03EE" w:rsidRPr="005B03EE">
        <w:rPr>
          <w:rFonts w:ascii="Times New Roman" w:hAnsi="Times New Roman" w:cs="Times New Roman"/>
          <w:sz w:val="28"/>
          <w:szCs w:val="28"/>
        </w:rPr>
        <w:t xml:space="preserve"> 124-ОЗ </w:t>
      </w:r>
      <w:r w:rsidR="005B03EE">
        <w:rPr>
          <w:rFonts w:ascii="Times New Roman" w:hAnsi="Times New Roman" w:cs="Times New Roman"/>
          <w:sz w:val="28"/>
          <w:szCs w:val="28"/>
        </w:rPr>
        <w:t>«</w:t>
      </w:r>
      <w:r w:rsidR="005B03EE" w:rsidRPr="005B03EE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</w:t>
      </w:r>
      <w:r w:rsidR="005B03EE">
        <w:rPr>
          <w:rFonts w:ascii="Times New Roman" w:hAnsi="Times New Roman" w:cs="Times New Roman"/>
          <w:sz w:val="28"/>
          <w:szCs w:val="28"/>
        </w:rPr>
        <w:t>а также иных категорий граждан»</w:t>
      </w:r>
    </w:p>
    <w:p w:rsidR="001B5992" w:rsidRPr="00166654" w:rsidRDefault="001B5992" w:rsidP="00F6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>1. Финансовому управлению города Кемерово (</w:t>
      </w:r>
      <w:r w:rsidR="00F11A85" w:rsidRPr="008D5851">
        <w:rPr>
          <w:rFonts w:ascii="Times New Roman" w:hAnsi="Times New Roman" w:cs="Times New Roman"/>
          <w:sz w:val="28"/>
          <w:szCs w:val="28"/>
        </w:rPr>
        <w:t>И.Ю.</w:t>
      </w:r>
      <w:r w:rsidR="00F11A85">
        <w:rPr>
          <w:rFonts w:ascii="Times New Roman" w:hAnsi="Times New Roman" w:cs="Times New Roman"/>
          <w:sz w:val="28"/>
          <w:szCs w:val="28"/>
        </w:rPr>
        <w:t xml:space="preserve"> </w:t>
      </w:r>
      <w:r w:rsidR="00F11A85" w:rsidRPr="008D5851">
        <w:rPr>
          <w:rFonts w:ascii="Times New Roman" w:hAnsi="Times New Roman" w:cs="Times New Roman"/>
          <w:sz w:val="28"/>
          <w:szCs w:val="28"/>
        </w:rPr>
        <w:t>Викулова</w:t>
      </w:r>
      <w:r w:rsidRPr="00166654">
        <w:rPr>
          <w:rFonts w:ascii="Times New Roman" w:hAnsi="Times New Roman" w:cs="Times New Roman"/>
          <w:sz w:val="28"/>
          <w:szCs w:val="28"/>
        </w:rPr>
        <w:t xml:space="preserve">) </w:t>
      </w:r>
      <w:r w:rsidR="00F11A8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66654">
        <w:rPr>
          <w:rFonts w:ascii="Times New Roman" w:hAnsi="Times New Roman" w:cs="Times New Roman"/>
          <w:sz w:val="28"/>
          <w:szCs w:val="28"/>
        </w:rPr>
        <w:t xml:space="preserve">осуществлять финансирование управления образования администрации города Кемерово (далее </w:t>
      </w:r>
      <w:r w:rsidR="00C42E67">
        <w:rPr>
          <w:rFonts w:ascii="Times New Roman" w:hAnsi="Times New Roman" w:cs="Times New Roman"/>
          <w:sz w:val="28"/>
          <w:szCs w:val="28"/>
        </w:rPr>
        <w:t>–</w:t>
      </w:r>
      <w:r w:rsidRPr="00166654">
        <w:rPr>
          <w:rFonts w:ascii="Times New Roman" w:hAnsi="Times New Roman" w:cs="Times New Roman"/>
          <w:sz w:val="28"/>
          <w:szCs w:val="28"/>
        </w:rPr>
        <w:t xml:space="preserve"> управление образования) на выплату единовременного пособия при всех формах устройства детей, лишенных родительского попечения, в семью, за счет и в пределах субвенций, поступивших из областного бюджета</w:t>
      </w:r>
      <w:r w:rsidR="00C42E67">
        <w:rPr>
          <w:rFonts w:ascii="Times New Roman" w:hAnsi="Times New Roman" w:cs="Times New Roman"/>
          <w:sz w:val="28"/>
          <w:szCs w:val="28"/>
        </w:rPr>
        <w:t>.</w:t>
      </w:r>
    </w:p>
    <w:p w:rsidR="001B5992" w:rsidRPr="00166654" w:rsidRDefault="001B5992" w:rsidP="00F6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>2. Управлению образования (</w:t>
      </w:r>
      <w:r w:rsidR="00C42E67">
        <w:rPr>
          <w:rFonts w:ascii="Times New Roman" w:hAnsi="Times New Roman" w:cs="Times New Roman"/>
          <w:sz w:val="28"/>
          <w:szCs w:val="28"/>
        </w:rPr>
        <w:t>Н.Ю. Дашковская</w:t>
      </w:r>
      <w:r w:rsidRPr="00166654">
        <w:rPr>
          <w:rFonts w:ascii="Times New Roman" w:hAnsi="Times New Roman" w:cs="Times New Roman"/>
          <w:sz w:val="28"/>
          <w:szCs w:val="28"/>
        </w:rPr>
        <w:t>):</w:t>
      </w:r>
    </w:p>
    <w:p w:rsidR="001B5992" w:rsidRPr="00166654" w:rsidRDefault="001B5992" w:rsidP="00F6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 xml:space="preserve">2.1. Осуществлять расходование поступивших средств на выплату единовременного пособия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родителей), в соответствии с </w:t>
      </w:r>
      <w:r w:rsidRPr="00AC73B5">
        <w:rPr>
          <w:rFonts w:ascii="Times New Roman" w:hAnsi="Times New Roman" w:cs="Times New Roman"/>
          <w:sz w:val="28"/>
          <w:szCs w:val="28"/>
        </w:rPr>
        <w:t>Порядком и условиями</w:t>
      </w:r>
      <w:r w:rsidRPr="00166654">
        <w:rPr>
          <w:rFonts w:ascii="Times New Roman" w:hAnsi="Times New Roman" w:cs="Times New Roman"/>
          <w:sz w:val="28"/>
          <w:szCs w:val="28"/>
        </w:rPr>
        <w:t xml:space="preserve"> назначения и выплаты государственных пособий гражданам, имеющим детей, утвержденными </w:t>
      </w:r>
      <w:r w:rsidR="00F65266" w:rsidRPr="00F65266">
        <w:rPr>
          <w:rFonts w:ascii="Times New Roman" w:hAnsi="Times New Roman" w:cs="Times New Roman"/>
          <w:sz w:val="28"/>
          <w:szCs w:val="28"/>
        </w:rPr>
        <w:t>Приказ</w:t>
      </w:r>
      <w:r w:rsidR="00F65266">
        <w:rPr>
          <w:rFonts w:ascii="Times New Roman" w:hAnsi="Times New Roman" w:cs="Times New Roman"/>
          <w:sz w:val="28"/>
          <w:szCs w:val="28"/>
        </w:rPr>
        <w:t>ом</w:t>
      </w:r>
      <w:r w:rsidR="00F65266" w:rsidRPr="00F65266">
        <w:rPr>
          <w:rFonts w:ascii="Times New Roman" w:hAnsi="Times New Roman" w:cs="Times New Roman"/>
          <w:sz w:val="28"/>
          <w:szCs w:val="28"/>
        </w:rPr>
        <w:t xml:space="preserve"> Минздравсо</w:t>
      </w:r>
      <w:r w:rsidR="00F65266">
        <w:rPr>
          <w:rFonts w:ascii="Times New Roman" w:hAnsi="Times New Roman" w:cs="Times New Roman"/>
          <w:sz w:val="28"/>
          <w:szCs w:val="28"/>
        </w:rPr>
        <w:t>цразвития России от 23.12.2009 №</w:t>
      </w:r>
      <w:r w:rsidR="00F65266" w:rsidRPr="00F65266">
        <w:rPr>
          <w:rFonts w:ascii="Times New Roman" w:hAnsi="Times New Roman" w:cs="Times New Roman"/>
          <w:sz w:val="28"/>
          <w:szCs w:val="28"/>
        </w:rPr>
        <w:t xml:space="preserve"> 1012н </w:t>
      </w:r>
      <w:r w:rsidR="00F65266">
        <w:rPr>
          <w:rFonts w:ascii="Times New Roman" w:hAnsi="Times New Roman" w:cs="Times New Roman"/>
          <w:sz w:val="28"/>
          <w:szCs w:val="28"/>
        </w:rPr>
        <w:t>«</w:t>
      </w:r>
      <w:r w:rsidR="00F65266" w:rsidRPr="00F65266">
        <w:rPr>
          <w:rFonts w:ascii="Times New Roman" w:hAnsi="Times New Roman" w:cs="Times New Roman"/>
          <w:sz w:val="28"/>
          <w:szCs w:val="28"/>
        </w:rPr>
        <w:t>Об утверждении Порядка и условий назначения и выплаты государственных по</w:t>
      </w:r>
      <w:r w:rsidR="00F65266">
        <w:rPr>
          <w:rFonts w:ascii="Times New Roman" w:hAnsi="Times New Roman" w:cs="Times New Roman"/>
          <w:sz w:val="28"/>
          <w:szCs w:val="28"/>
        </w:rPr>
        <w:t>собий гражданам, имеющим детей»</w:t>
      </w:r>
      <w:r w:rsidRPr="00166654">
        <w:rPr>
          <w:rFonts w:ascii="Times New Roman" w:hAnsi="Times New Roman" w:cs="Times New Roman"/>
          <w:sz w:val="28"/>
          <w:szCs w:val="28"/>
        </w:rPr>
        <w:t>.</w:t>
      </w:r>
    </w:p>
    <w:p w:rsidR="001B5992" w:rsidRPr="00166654" w:rsidRDefault="001B5992" w:rsidP="00F6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>2.2</w:t>
      </w:r>
      <w:r w:rsidR="00AC73B5">
        <w:rPr>
          <w:rFonts w:ascii="Times New Roman" w:hAnsi="Times New Roman" w:cs="Times New Roman"/>
          <w:sz w:val="28"/>
          <w:szCs w:val="28"/>
        </w:rPr>
        <w:t>.</w:t>
      </w:r>
      <w:r w:rsidRPr="00166654">
        <w:rPr>
          <w:rFonts w:ascii="Times New Roman" w:hAnsi="Times New Roman" w:cs="Times New Roman"/>
          <w:sz w:val="28"/>
          <w:szCs w:val="28"/>
        </w:rPr>
        <w:t xml:space="preserve"> </w:t>
      </w:r>
      <w:r w:rsidR="00AC73B5" w:rsidRPr="00AC73B5">
        <w:rPr>
          <w:rFonts w:ascii="Times New Roman" w:hAnsi="Times New Roman" w:cs="Times New Roman"/>
          <w:sz w:val="28"/>
          <w:szCs w:val="28"/>
        </w:rPr>
        <w:t>Ежемесячно представлять в департамент образования и науки Кемеровской области отчет по использованию средств субвенции по форме, утвержденной департаментом образования и науки Кемеровской области.</w:t>
      </w:r>
    </w:p>
    <w:p w:rsidR="001B5992" w:rsidRPr="00166654" w:rsidRDefault="001B5992" w:rsidP="00F6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 xml:space="preserve">3. Управление образования </w:t>
      </w:r>
      <w:r w:rsidR="00AA7116" w:rsidRPr="007C3DC8">
        <w:rPr>
          <w:rFonts w:ascii="Times New Roman" w:hAnsi="Times New Roman" w:cs="Times New Roman"/>
          <w:sz w:val="28"/>
          <w:szCs w:val="28"/>
        </w:rPr>
        <w:t>(</w:t>
      </w:r>
      <w:r w:rsidR="00AA7116">
        <w:rPr>
          <w:rFonts w:ascii="Times New Roman" w:hAnsi="Times New Roman" w:cs="Times New Roman"/>
          <w:sz w:val="28"/>
          <w:szCs w:val="28"/>
        </w:rPr>
        <w:t>Н.Ю. Дашковская</w:t>
      </w:r>
      <w:r w:rsidR="00AA7116" w:rsidRPr="007C3DC8">
        <w:rPr>
          <w:rFonts w:ascii="Times New Roman" w:hAnsi="Times New Roman" w:cs="Times New Roman"/>
          <w:sz w:val="28"/>
          <w:szCs w:val="28"/>
        </w:rPr>
        <w:t>)</w:t>
      </w:r>
      <w:r w:rsidR="00AA7116">
        <w:rPr>
          <w:rFonts w:ascii="Times New Roman" w:hAnsi="Times New Roman" w:cs="Times New Roman"/>
          <w:sz w:val="28"/>
          <w:szCs w:val="28"/>
        </w:rPr>
        <w:t xml:space="preserve"> </w:t>
      </w:r>
      <w:r w:rsidRPr="00166654">
        <w:rPr>
          <w:rFonts w:ascii="Times New Roman" w:hAnsi="Times New Roman" w:cs="Times New Roman"/>
          <w:sz w:val="28"/>
          <w:szCs w:val="28"/>
        </w:rPr>
        <w:t xml:space="preserve">несет ответственность за </w:t>
      </w:r>
      <w:r w:rsidRPr="00166654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вышеназванных полномочий в той мере, в какой указанные полномочия были обеспечены материальными и финансовыми средствами.</w:t>
      </w:r>
    </w:p>
    <w:p w:rsidR="00166654" w:rsidRPr="00070341" w:rsidRDefault="0007425E" w:rsidP="00F611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654">
        <w:rPr>
          <w:sz w:val="28"/>
          <w:szCs w:val="28"/>
        </w:rPr>
        <w:t xml:space="preserve">. </w:t>
      </w:r>
      <w:r w:rsidR="00166654" w:rsidRPr="00F3172C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01.01.2019</w:t>
      </w:r>
      <w:r w:rsidR="00166654">
        <w:rPr>
          <w:sz w:val="28"/>
          <w:szCs w:val="28"/>
        </w:rPr>
        <w:t>.</w:t>
      </w:r>
    </w:p>
    <w:p w:rsidR="00166654" w:rsidRPr="00070341" w:rsidRDefault="0007425E" w:rsidP="00F611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654" w:rsidRPr="00070341">
        <w:rPr>
          <w:sz w:val="28"/>
          <w:szCs w:val="28"/>
        </w:rPr>
        <w:t>.</w:t>
      </w:r>
      <w:r w:rsidR="00166654">
        <w:rPr>
          <w:sz w:val="28"/>
          <w:szCs w:val="28"/>
        </w:rPr>
        <w:t xml:space="preserve"> </w:t>
      </w:r>
      <w:r w:rsidR="00166654" w:rsidRPr="00AD7177">
        <w:rPr>
          <w:sz w:val="28"/>
          <w:szCs w:val="1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166654" w:rsidRDefault="0007425E" w:rsidP="00F611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654" w:rsidRPr="00070341">
        <w:rPr>
          <w:sz w:val="28"/>
          <w:szCs w:val="28"/>
        </w:rPr>
        <w:t xml:space="preserve">. Контроль за исполнением настоящего </w:t>
      </w:r>
      <w:r w:rsidR="00166654">
        <w:rPr>
          <w:sz w:val="28"/>
          <w:szCs w:val="28"/>
        </w:rPr>
        <w:t>постановления</w:t>
      </w:r>
      <w:r w:rsidR="00166654" w:rsidRPr="00070341">
        <w:rPr>
          <w:sz w:val="28"/>
          <w:szCs w:val="28"/>
        </w:rPr>
        <w:t xml:space="preserve"> возложить на заместителя Главы города по социальным вопросам </w:t>
      </w:r>
      <w:r w:rsidR="00166654">
        <w:rPr>
          <w:sz w:val="28"/>
          <w:szCs w:val="28"/>
        </w:rPr>
        <w:t>О.В. Коваленко</w:t>
      </w:r>
      <w:r w:rsidR="00166654" w:rsidRPr="00070341">
        <w:rPr>
          <w:sz w:val="28"/>
          <w:szCs w:val="28"/>
        </w:rPr>
        <w:t>.</w:t>
      </w:r>
    </w:p>
    <w:p w:rsidR="00166654" w:rsidRDefault="00166654" w:rsidP="00F611FD">
      <w:pPr>
        <w:ind w:firstLine="709"/>
        <w:jc w:val="both"/>
        <w:rPr>
          <w:sz w:val="28"/>
        </w:rPr>
      </w:pPr>
    </w:p>
    <w:p w:rsidR="00166654" w:rsidRDefault="00166654" w:rsidP="00F611FD">
      <w:pPr>
        <w:ind w:firstLine="709"/>
        <w:jc w:val="both"/>
        <w:rPr>
          <w:sz w:val="28"/>
        </w:rPr>
      </w:pPr>
    </w:p>
    <w:p w:rsidR="00166654" w:rsidRDefault="00166654" w:rsidP="00F611FD">
      <w:pPr>
        <w:ind w:firstLine="709"/>
        <w:jc w:val="both"/>
        <w:rPr>
          <w:sz w:val="28"/>
        </w:rPr>
      </w:pPr>
    </w:p>
    <w:p w:rsidR="00166654" w:rsidRDefault="00C52DA5" w:rsidP="00F61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43C3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C3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C30">
        <w:rPr>
          <w:sz w:val="28"/>
          <w:szCs w:val="28"/>
        </w:rPr>
        <w:t>И.В. Середюк</w:t>
      </w:r>
    </w:p>
    <w:p w:rsidR="001B5992" w:rsidRPr="00166654" w:rsidRDefault="001B5992" w:rsidP="00166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5992" w:rsidRPr="00166654" w:rsidSect="003E52A4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A4" w:rsidRDefault="003E52A4" w:rsidP="003E52A4">
      <w:r>
        <w:separator/>
      </w:r>
    </w:p>
  </w:endnote>
  <w:endnote w:type="continuationSeparator" w:id="0">
    <w:p w:rsidR="003E52A4" w:rsidRDefault="003E52A4" w:rsidP="003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A4" w:rsidRDefault="003E52A4" w:rsidP="003E52A4">
      <w:r>
        <w:separator/>
      </w:r>
    </w:p>
  </w:footnote>
  <w:footnote w:type="continuationSeparator" w:id="0">
    <w:p w:rsidR="003E52A4" w:rsidRDefault="003E52A4" w:rsidP="003E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6476"/>
      <w:docPartObj>
        <w:docPartGallery w:val="Page Numbers (Top of Page)"/>
        <w:docPartUnique/>
      </w:docPartObj>
    </w:sdtPr>
    <w:sdtEndPr/>
    <w:sdtContent>
      <w:p w:rsidR="003E52A4" w:rsidRDefault="003E52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A3">
          <w:rPr>
            <w:noProof/>
          </w:rPr>
          <w:t>2</w:t>
        </w:r>
        <w:r>
          <w:fldChar w:fldCharType="end"/>
        </w:r>
      </w:p>
    </w:sdtContent>
  </w:sdt>
  <w:p w:rsidR="003E52A4" w:rsidRDefault="003E52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2"/>
    <w:rsid w:val="00043C30"/>
    <w:rsid w:val="0007425E"/>
    <w:rsid w:val="000D0CB2"/>
    <w:rsid w:val="00166654"/>
    <w:rsid w:val="001B5992"/>
    <w:rsid w:val="00215B4C"/>
    <w:rsid w:val="003E52A4"/>
    <w:rsid w:val="004341AE"/>
    <w:rsid w:val="00595EE3"/>
    <w:rsid w:val="005B03EE"/>
    <w:rsid w:val="00612050"/>
    <w:rsid w:val="007511E3"/>
    <w:rsid w:val="009401A3"/>
    <w:rsid w:val="00AA7116"/>
    <w:rsid w:val="00AC73B5"/>
    <w:rsid w:val="00C42E67"/>
    <w:rsid w:val="00C52DA5"/>
    <w:rsid w:val="00CE1F7C"/>
    <w:rsid w:val="00F11A85"/>
    <w:rsid w:val="00F611FD"/>
    <w:rsid w:val="00F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02E0"/>
  <w15:chartTrackingRefBased/>
  <w15:docId w15:val="{376F2A2B-4FEC-43B9-AC7C-B749605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F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F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E5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52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2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6</cp:revision>
  <cp:lastPrinted>2019-05-08T09:15:00Z</cp:lastPrinted>
  <dcterms:created xsi:type="dcterms:W3CDTF">2019-04-24T10:23:00Z</dcterms:created>
  <dcterms:modified xsi:type="dcterms:W3CDTF">2019-05-13T07:10:00Z</dcterms:modified>
</cp:coreProperties>
</file>