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25A89F4" w14:textId="77777777" w:rsidR="007E5068" w:rsidRPr="007E5068" w:rsidRDefault="007E5068" w:rsidP="00AF2644">
      <w:pPr>
        <w:tabs>
          <w:tab w:val="left" w:pos="851"/>
          <w:tab w:val="left" w:pos="4680"/>
          <w:tab w:val="left" w:pos="5245"/>
          <w:tab w:val="left" w:pos="5670"/>
        </w:tabs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bookmarkStart w:id="0" w:name="_GoBack"/>
      <w:bookmarkEnd w:id="0"/>
      <w:r w:rsidRPr="007E5068">
        <w:rPr>
          <w:rFonts w:ascii="Times New Roman" w:eastAsia="Times New Roman" w:hAnsi="Times New Roman" w:cs="Times New Roman"/>
          <w:noProof/>
          <w:sz w:val="28"/>
          <w:szCs w:val="28"/>
        </w:rPr>
        <w:drawing>
          <wp:inline distT="0" distB="0" distL="0" distR="0" wp14:anchorId="4178D32F" wp14:editId="5EDA0128">
            <wp:extent cx="638175" cy="809625"/>
            <wp:effectExtent l="0" t="0" r="9525" b="9525"/>
            <wp:docPr id="8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8175" cy="8096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66B1855" w14:textId="77777777" w:rsidR="007E5068" w:rsidRPr="007E5068" w:rsidRDefault="007E5068" w:rsidP="007E506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</w:rPr>
      </w:pPr>
    </w:p>
    <w:p w14:paraId="55911B51" w14:textId="77777777" w:rsidR="007E5068" w:rsidRPr="007E5068" w:rsidRDefault="007E5068" w:rsidP="007E506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</w:rPr>
      </w:pPr>
      <w:r w:rsidRPr="007E5068">
        <w:rPr>
          <w:rFonts w:ascii="Times New Roman" w:eastAsia="Times New Roman" w:hAnsi="Times New Roman" w:cs="Times New Roman"/>
          <w:b/>
          <w:sz w:val="32"/>
          <w:szCs w:val="32"/>
        </w:rPr>
        <w:t>АДМИНИСТРАЦИЯ ГОРОДА КЕМЕРОВО</w:t>
      </w:r>
    </w:p>
    <w:p w14:paraId="3AD1D33C" w14:textId="77777777" w:rsidR="007E5068" w:rsidRPr="007E5068" w:rsidRDefault="007E5068" w:rsidP="007E5068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14:paraId="1EA1725A" w14:textId="77777777" w:rsidR="007E5068" w:rsidRPr="007E5068" w:rsidRDefault="007E5068" w:rsidP="00435E7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</w:rPr>
      </w:pPr>
      <w:r w:rsidRPr="007E5068">
        <w:rPr>
          <w:rFonts w:ascii="Times New Roman" w:eastAsia="Times New Roman" w:hAnsi="Times New Roman" w:cs="Times New Roman"/>
          <w:b/>
          <w:sz w:val="32"/>
          <w:szCs w:val="32"/>
        </w:rPr>
        <w:t xml:space="preserve">ПОСТАНОВЛЕНИЕ </w:t>
      </w:r>
    </w:p>
    <w:p w14:paraId="32AC9A19" w14:textId="77777777" w:rsidR="007E5068" w:rsidRPr="007E5068" w:rsidRDefault="007E5068" w:rsidP="00435E77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14:paraId="64B63C11" w14:textId="6E4C6F27" w:rsidR="0017305A" w:rsidRDefault="007964AC" w:rsidP="007E5068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7E5068">
        <w:rPr>
          <w:rFonts w:ascii="Times New Roman" w:eastAsia="Times New Roman" w:hAnsi="Times New Roman" w:cs="Times New Roman"/>
          <w:sz w:val="28"/>
          <w:szCs w:val="28"/>
        </w:rPr>
        <w:t xml:space="preserve">от </w:t>
      </w:r>
      <w:r w:rsidR="001C67C4">
        <w:rPr>
          <w:rFonts w:ascii="Times New Roman" w:eastAsia="Times New Roman" w:hAnsi="Times New Roman" w:cs="Times New Roman"/>
          <w:sz w:val="28"/>
          <w:szCs w:val="28"/>
        </w:rPr>
        <w:t>29.12.2025</w:t>
      </w:r>
      <w:r w:rsidR="002D0AA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5374AD" w:rsidRPr="005374AD">
        <w:rPr>
          <w:rFonts w:ascii="Times New Roman" w:eastAsia="Times New Roman" w:hAnsi="Times New Roman" w:cs="Times New Roman"/>
          <w:sz w:val="28"/>
          <w:szCs w:val="28"/>
        </w:rPr>
        <w:t xml:space="preserve">№ </w:t>
      </w:r>
      <w:r w:rsidR="001C67C4">
        <w:rPr>
          <w:rFonts w:ascii="Times New Roman" w:eastAsia="Times New Roman" w:hAnsi="Times New Roman" w:cs="Times New Roman"/>
          <w:sz w:val="28"/>
          <w:szCs w:val="28"/>
        </w:rPr>
        <w:t>4369</w:t>
      </w:r>
    </w:p>
    <w:p w14:paraId="3327C1B4" w14:textId="46C8C04C" w:rsidR="0017305A" w:rsidRDefault="0017305A" w:rsidP="007E5068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14:paraId="4860BBA7" w14:textId="77777777" w:rsidR="00877572" w:rsidRDefault="00877572" w:rsidP="002B168F">
      <w:pPr>
        <w:widowControl w:val="0"/>
        <w:tabs>
          <w:tab w:val="left" w:pos="0"/>
        </w:tabs>
        <w:autoSpaceDE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14:paraId="03866025" w14:textId="5D2F7CDA" w:rsidR="00D12D7B" w:rsidRDefault="007E5068" w:rsidP="002B168F">
      <w:pPr>
        <w:widowControl w:val="0"/>
        <w:tabs>
          <w:tab w:val="left" w:pos="0"/>
        </w:tabs>
        <w:autoSpaceDE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3E70E5">
        <w:rPr>
          <w:rFonts w:ascii="Times New Roman" w:eastAsia="Times New Roman" w:hAnsi="Times New Roman" w:cs="Times New Roman"/>
          <w:sz w:val="28"/>
          <w:szCs w:val="28"/>
        </w:rPr>
        <w:t>Об установлении публичного сервитута</w:t>
      </w:r>
    </w:p>
    <w:p w14:paraId="01D58C51" w14:textId="77777777" w:rsidR="00877572" w:rsidRDefault="00877572" w:rsidP="002B168F">
      <w:pPr>
        <w:widowControl w:val="0"/>
        <w:tabs>
          <w:tab w:val="left" w:pos="0"/>
        </w:tabs>
        <w:autoSpaceDE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14:paraId="3410BABE" w14:textId="77777777" w:rsidR="003449B7" w:rsidRDefault="003449B7" w:rsidP="004854F9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0D8CCBD2" w14:textId="046EC9FC" w:rsidR="00F70D78" w:rsidRPr="00F70D78" w:rsidRDefault="00461DE8" w:rsidP="00F70D78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4"/>
        </w:rPr>
      </w:pPr>
      <w:r>
        <w:rPr>
          <w:rFonts w:ascii="Times New Roman" w:eastAsia="Times New Roman" w:hAnsi="Times New Roman" w:cs="Times New Roman"/>
          <w:sz w:val="28"/>
          <w:szCs w:val="24"/>
        </w:rPr>
        <w:tab/>
      </w:r>
      <w:r w:rsidR="00FB5101">
        <w:rPr>
          <w:rFonts w:ascii="Times New Roman" w:eastAsia="Times New Roman" w:hAnsi="Times New Roman" w:cs="Times New Roman"/>
          <w:sz w:val="28"/>
          <w:szCs w:val="24"/>
        </w:rPr>
        <w:t xml:space="preserve">   </w:t>
      </w:r>
      <w:r w:rsidR="00F70D78" w:rsidRPr="00F70D78">
        <w:rPr>
          <w:rFonts w:ascii="Times New Roman" w:eastAsia="Times New Roman" w:hAnsi="Times New Roman" w:cs="Times New Roman"/>
          <w:sz w:val="28"/>
          <w:szCs w:val="24"/>
        </w:rPr>
        <w:t xml:space="preserve">В соответствии со статьями 5, 23, 39.37 Земельного кодекса Российской Федерации, статьей 16 Федерального закона от 06.10.2003 № 131-ФЗ                                             «Об общих принципах организации местного самоуправления в Российской Федерации», статьей 45 Устава города Кемерово, на основании ходатайства                         общества с ограниченной ответственностью «Газпром газораспределение </w:t>
      </w:r>
      <w:r w:rsidR="00BD2D50">
        <w:rPr>
          <w:rFonts w:ascii="Times New Roman" w:eastAsia="Times New Roman" w:hAnsi="Times New Roman" w:cs="Times New Roman"/>
          <w:sz w:val="28"/>
          <w:szCs w:val="24"/>
        </w:rPr>
        <w:t>Сибирь</w:t>
      </w:r>
      <w:r w:rsidR="00F70D78" w:rsidRPr="00F70D78">
        <w:rPr>
          <w:rFonts w:ascii="Times New Roman" w:eastAsia="Times New Roman" w:hAnsi="Times New Roman" w:cs="Times New Roman"/>
          <w:sz w:val="28"/>
          <w:szCs w:val="24"/>
        </w:rPr>
        <w:t xml:space="preserve">» (далее - ООО «Газпром газораспределение </w:t>
      </w:r>
      <w:r w:rsidR="00BD2D50">
        <w:rPr>
          <w:rFonts w:ascii="Times New Roman" w:eastAsia="Times New Roman" w:hAnsi="Times New Roman" w:cs="Times New Roman"/>
          <w:sz w:val="28"/>
          <w:szCs w:val="24"/>
        </w:rPr>
        <w:t>Сибирь</w:t>
      </w:r>
      <w:r w:rsidR="00F70D78" w:rsidRPr="00F70D78">
        <w:rPr>
          <w:rFonts w:ascii="Times New Roman" w:eastAsia="Times New Roman" w:hAnsi="Times New Roman" w:cs="Times New Roman"/>
          <w:sz w:val="28"/>
          <w:szCs w:val="24"/>
        </w:rPr>
        <w:t>»)</w:t>
      </w:r>
      <w:r w:rsidR="00BD2D50">
        <w:rPr>
          <w:rFonts w:ascii="Times New Roman" w:eastAsia="Times New Roman" w:hAnsi="Times New Roman" w:cs="Times New Roman"/>
          <w:sz w:val="28"/>
          <w:szCs w:val="24"/>
        </w:rPr>
        <w:t xml:space="preserve"> </w:t>
      </w:r>
      <w:r w:rsidR="00DA3661">
        <w:rPr>
          <w:rFonts w:ascii="Times New Roman" w:eastAsia="Times New Roman" w:hAnsi="Times New Roman" w:cs="Times New Roman"/>
          <w:sz w:val="28"/>
          <w:szCs w:val="24"/>
        </w:rPr>
        <w:t xml:space="preserve">                                             </w:t>
      </w:r>
      <w:r w:rsidR="00F70D78" w:rsidRPr="00F70D78">
        <w:rPr>
          <w:rFonts w:ascii="Times New Roman" w:eastAsia="Times New Roman" w:hAnsi="Times New Roman" w:cs="Times New Roman"/>
          <w:sz w:val="28"/>
          <w:szCs w:val="24"/>
        </w:rPr>
        <w:t xml:space="preserve">(ОГРН 1087017002533, </w:t>
      </w:r>
      <w:r w:rsidR="004C0C31">
        <w:rPr>
          <w:rFonts w:ascii="Times New Roman" w:eastAsia="Times New Roman" w:hAnsi="Times New Roman" w:cs="Times New Roman"/>
          <w:sz w:val="28"/>
          <w:szCs w:val="24"/>
        </w:rPr>
        <w:t xml:space="preserve"> </w:t>
      </w:r>
      <w:r w:rsidR="00F70D78" w:rsidRPr="00F70D78">
        <w:rPr>
          <w:rFonts w:ascii="Times New Roman" w:eastAsia="Times New Roman" w:hAnsi="Times New Roman" w:cs="Times New Roman"/>
          <w:sz w:val="28"/>
          <w:szCs w:val="24"/>
        </w:rPr>
        <w:t>ИНН 7017203428):</w:t>
      </w:r>
    </w:p>
    <w:p w14:paraId="059D3142" w14:textId="31A696BE" w:rsidR="0001589E" w:rsidRDefault="004C0C31" w:rsidP="00E37CE8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4"/>
        </w:rPr>
      </w:pPr>
      <w:r>
        <w:rPr>
          <w:rFonts w:ascii="Times New Roman" w:eastAsia="Times New Roman" w:hAnsi="Times New Roman" w:cs="Times New Roman"/>
          <w:sz w:val="28"/>
          <w:szCs w:val="24"/>
        </w:rPr>
        <w:tab/>
      </w:r>
      <w:r w:rsidR="00FB5101">
        <w:rPr>
          <w:rFonts w:ascii="Times New Roman" w:eastAsia="Times New Roman" w:hAnsi="Times New Roman" w:cs="Times New Roman"/>
          <w:sz w:val="28"/>
          <w:szCs w:val="24"/>
        </w:rPr>
        <w:t xml:space="preserve">  </w:t>
      </w:r>
      <w:r w:rsidR="00F70D78" w:rsidRPr="00F70D78">
        <w:rPr>
          <w:rFonts w:ascii="Times New Roman" w:eastAsia="Times New Roman" w:hAnsi="Times New Roman" w:cs="Times New Roman"/>
          <w:sz w:val="28"/>
          <w:szCs w:val="24"/>
        </w:rPr>
        <w:t xml:space="preserve">1. </w:t>
      </w:r>
      <w:r w:rsidR="0001589E" w:rsidRPr="0001589E">
        <w:rPr>
          <w:rFonts w:ascii="Times New Roman" w:eastAsia="Times New Roman" w:hAnsi="Times New Roman" w:cs="Times New Roman"/>
          <w:sz w:val="28"/>
          <w:szCs w:val="24"/>
        </w:rPr>
        <w:t>Устан</w:t>
      </w:r>
      <w:r w:rsidR="008720F6">
        <w:rPr>
          <w:rFonts w:ascii="Times New Roman" w:eastAsia="Times New Roman" w:hAnsi="Times New Roman" w:cs="Times New Roman"/>
          <w:sz w:val="28"/>
          <w:szCs w:val="24"/>
        </w:rPr>
        <w:t>овить</w:t>
      </w:r>
      <w:r w:rsidR="00F9373E">
        <w:rPr>
          <w:rFonts w:ascii="Times New Roman" w:eastAsia="Times New Roman" w:hAnsi="Times New Roman" w:cs="Times New Roman"/>
          <w:sz w:val="28"/>
          <w:szCs w:val="24"/>
        </w:rPr>
        <w:t xml:space="preserve">  публичный   сервитут в отношении земель</w:t>
      </w:r>
      <w:r w:rsidR="008720F6">
        <w:rPr>
          <w:rFonts w:ascii="Times New Roman" w:eastAsia="Times New Roman" w:hAnsi="Times New Roman" w:cs="Times New Roman"/>
          <w:sz w:val="28"/>
          <w:szCs w:val="24"/>
        </w:rPr>
        <w:t xml:space="preserve"> в границах кадастрового квартала</w:t>
      </w:r>
      <w:r w:rsidR="002632A0">
        <w:rPr>
          <w:rFonts w:ascii="Times New Roman" w:eastAsia="Times New Roman" w:hAnsi="Times New Roman" w:cs="Times New Roman"/>
          <w:sz w:val="28"/>
          <w:szCs w:val="24"/>
        </w:rPr>
        <w:t xml:space="preserve"> </w:t>
      </w:r>
      <w:r w:rsidR="006C5F5D" w:rsidRPr="006C5F5D">
        <w:rPr>
          <w:rFonts w:ascii="Times New Roman" w:eastAsia="Times New Roman" w:hAnsi="Times New Roman" w:cs="Times New Roman"/>
          <w:sz w:val="28"/>
          <w:szCs w:val="24"/>
        </w:rPr>
        <w:t>42:24:0401014 (87 кв.м)</w:t>
      </w:r>
      <w:r w:rsidR="00217584" w:rsidRPr="00217584">
        <w:rPr>
          <w:rFonts w:ascii="Times New Roman" w:eastAsia="Times New Roman" w:hAnsi="Times New Roman" w:cs="Times New Roman"/>
          <w:sz w:val="28"/>
          <w:szCs w:val="24"/>
        </w:rPr>
        <w:t>,</w:t>
      </w:r>
      <w:r w:rsidR="0001589E" w:rsidRPr="0001589E">
        <w:rPr>
          <w:rFonts w:ascii="Times New Roman" w:eastAsia="Times New Roman" w:hAnsi="Times New Roman" w:cs="Times New Roman"/>
          <w:sz w:val="28"/>
          <w:szCs w:val="24"/>
        </w:rPr>
        <w:t xml:space="preserve"> в целях </w:t>
      </w:r>
      <w:r w:rsidR="005F7EEA">
        <w:rPr>
          <w:rFonts w:ascii="Times New Roman" w:eastAsia="Times New Roman" w:hAnsi="Times New Roman" w:cs="Times New Roman"/>
          <w:sz w:val="28"/>
          <w:szCs w:val="24"/>
        </w:rPr>
        <w:t>эксплуатации</w:t>
      </w:r>
      <w:r w:rsidR="005F7EEA" w:rsidRPr="005F7EEA">
        <w:rPr>
          <w:rFonts w:ascii="Times New Roman" w:eastAsia="Times New Roman" w:hAnsi="Times New Roman" w:cs="Times New Roman"/>
          <w:sz w:val="28"/>
          <w:szCs w:val="24"/>
        </w:rPr>
        <w:t xml:space="preserve"> линейного объекта системы газоснабже</w:t>
      </w:r>
      <w:r w:rsidR="0051021A">
        <w:rPr>
          <w:rFonts w:ascii="Times New Roman" w:eastAsia="Times New Roman" w:hAnsi="Times New Roman" w:cs="Times New Roman"/>
          <w:sz w:val="28"/>
          <w:szCs w:val="24"/>
        </w:rPr>
        <w:t>ния: «</w:t>
      </w:r>
      <w:r w:rsidR="006C5F5D" w:rsidRPr="006C5F5D">
        <w:rPr>
          <w:rFonts w:ascii="Times New Roman" w:eastAsia="Times New Roman" w:hAnsi="Times New Roman" w:cs="Times New Roman"/>
          <w:sz w:val="28"/>
          <w:szCs w:val="24"/>
        </w:rPr>
        <w:t xml:space="preserve">Распределительные сети Рудничного района </w:t>
      </w:r>
      <w:r w:rsidR="006C5F5D">
        <w:rPr>
          <w:rFonts w:ascii="Times New Roman" w:eastAsia="Times New Roman" w:hAnsi="Times New Roman" w:cs="Times New Roman"/>
          <w:sz w:val="28"/>
          <w:szCs w:val="24"/>
        </w:rPr>
        <w:t xml:space="preserve">             </w:t>
      </w:r>
      <w:r w:rsidR="006C5F5D" w:rsidRPr="006C5F5D">
        <w:rPr>
          <w:rFonts w:ascii="Times New Roman" w:eastAsia="Times New Roman" w:hAnsi="Times New Roman" w:cs="Times New Roman"/>
          <w:sz w:val="28"/>
          <w:szCs w:val="24"/>
        </w:rPr>
        <w:t xml:space="preserve">г. Кемерово Кемеровской области" 17-й этап (код объекта СН 42 001-17),  </w:t>
      </w:r>
      <w:r w:rsidR="00217584">
        <w:rPr>
          <w:rFonts w:ascii="Times New Roman" w:eastAsia="Times New Roman" w:hAnsi="Times New Roman" w:cs="Times New Roman"/>
          <w:sz w:val="28"/>
          <w:szCs w:val="24"/>
        </w:rPr>
        <w:t xml:space="preserve"> </w:t>
      </w:r>
      <w:r w:rsidR="002632A0">
        <w:rPr>
          <w:rFonts w:ascii="Times New Roman" w:eastAsia="Times New Roman" w:hAnsi="Times New Roman" w:cs="Times New Roman"/>
          <w:sz w:val="28"/>
          <w:szCs w:val="24"/>
        </w:rPr>
        <w:t xml:space="preserve">и </w:t>
      </w:r>
      <w:r w:rsidR="002632A0" w:rsidRPr="002632A0">
        <w:rPr>
          <w:rFonts w:ascii="Times New Roman" w:eastAsia="Times New Roman" w:hAnsi="Times New Roman" w:cs="Times New Roman"/>
          <w:sz w:val="28"/>
          <w:szCs w:val="24"/>
        </w:rPr>
        <w:t>его неотъемлемых технологических частей</w:t>
      </w:r>
      <w:r w:rsidR="002632A0">
        <w:rPr>
          <w:rFonts w:ascii="Times New Roman" w:eastAsia="Times New Roman" w:hAnsi="Times New Roman" w:cs="Times New Roman"/>
          <w:sz w:val="28"/>
          <w:szCs w:val="24"/>
        </w:rPr>
        <w:t xml:space="preserve"> </w:t>
      </w:r>
      <w:r w:rsidR="00B21DAF">
        <w:rPr>
          <w:rFonts w:ascii="Times New Roman" w:eastAsia="Times New Roman" w:hAnsi="Times New Roman" w:cs="Times New Roman"/>
          <w:sz w:val="28"/>
          <w:szCs w:val="24"/>
        </w:rPr>
        <w:t>сроком на 49 лет. К</w:t>
      </w:r>
      <w:r w:rsidR="00194634">
        <w:rPr>
          <w:rFonts w:ascii="Times New Roman" w:eastAsia="Times New Roman" w:hAnsi="Times New Roman" w:cs="Times New Roman"/>
          <w:sz w:val="28"/>
          <w:szCs w:val="24"/>
        </w:rPr>
        <w:t xml:space="preserve">адастровый номер сооружения </w:t>
      </w:r>
      <w:r w:rsidR="006C5F5D" w:rsidRPr="006C5F5D">
        <w:rPr>
          <w:rFonts w:ascii="Times New Roman" w:eastAsia="Times New Roman" w:hAnsi="Times New Roman" w:cs="Times New Roman"/>
          <w:sz w:val="28"/>
          <w:szCs w:val="24"/>
        </w:rPr>
        <w:t xml:space="preserve">42:24:0401014:21739 </w:t>
      </w:r>
      <w:r w:rsidR="00B21DAF">
        <w:rPr>
          <w:rFonts w:ascii="Times New Roman" w:eastAsia="Times New Roman" w:hAnsi="Times New Roman" w:cs="Times New Roman"/>
          <w:sz w:val="28"/>
          <w:szCs w:val="24"/>
        </w:rPr>
        <w:t>(</w:t>
      </w:r>
      <w:r w:rsidR="00B21DAF" w:rsidRPr="00B21DAF">
        <w:rPr>
          <w:rFonts w:ascii="Times New Roman" w:eastAsia="Times New Roman" w:hAnsi="Times New Roman" w:cs="Times New Roman"/>
          <w:sz w:val="28"/>
          <w:szCs w:val="24"/>
        </w:rPr>
        <w:t>право собс</w:t>
      </w:r>
      <w:r w:rsidR="003C169E">
        <w:rPr>
          <w:rFonts w:ascii="Times New Roman" w:eastAsia="Times New Roman" w:hAnsi="Times New Roman" w:cs="Times New Roman"/>
          <w:sz w:val="28"/>
          <w:szCs w:val="24"/>
        </w:rPr>
        <w:t xml:space="preserve">твенности зарегистрировано </w:t>
      </w:r>
      <w:r w:rsidR="006C5F5D">
        <w:rPr>
          <w:rFonts w:ascii="Times New Roman" w:eastAsia="Times New Roman" w:hAnsi="Times New Roman" w:cs="Times New Roman"/>
          <w:sz w:val="28"/>
          <w:szCs w:val="24"/>
        </w:rPr>
        <w:t>29</w:t>
      </w:r>
      <w:r w:rsidR="003C169E">
        <w:rPr>
          <w:rFonts w:ascii="Times New Roman" w:eastAsia="Times New Roman" w:hAnsi="Times New Roman" w:cs="Times New Roman"/>
          <w:sz w:val="28"/>
          <w:szCs w:val="24"/>
        </w:rPr>
        <w:t>.</w:t>
      </w:r>
      <w:r w:rsidR="006C5F5D">
        <w:rPr>
          <w:rFonts w:ascii="Times New Roman" w:eastAsia="Times New Roman" w:hAnsi="Times New Roman" w:cs="Times New Roman"/>
          <w:sz w:val="28"/>
          <w:szCs w:val="24"/>
        </w:rPr>
        <w:t>12</w:t>
      </w:r>
      <w:r w:rsidR="00B21DAF" w:rsidRPr="00B21DAF">
        <w:rPr>
          <w:rFonts w:ascii="Times New Roman" w:eastAsia="Times New Roman" w:hAnsi="Times New Roman" w:cs="Times New Roman"/>
          <w:sz w:val="28"/>
          <w:szCs w:val="24"/>
        </w:rPr>
        <w:t>.202</w:t>
      </w:r>
      <w:r w:rsidR="006C5F5D">
        <w:rPr>
          <w:rFonts w:ascii="Times New Roman" w:eastAsia="Times New Roman" w:hAnsi="Times New Roman" w:cs="Times New Roman"/>
          <w:sz w:val="28"/>
          <w:szCs w:val="24"/>
        </w:rPr>
        <w:t>3</w:t>
      </w:r>
      <w:r w:rsidR="00B21DAF" w:rsidRPr="00B21DAF">
        <w:rPr>
          <w:rFonts w:ascii="Times New Roman" w:eastAsia="Times New Roman" w:hAnsi="Times New Roman" w:cs="Times New Roman"/>
          <w:sz w:val="28"/>
          <w:szCs w:val="24"/>
        </w:rPr>
        <w:t xml:space="preserve">, номер записи </w:t>
      </w:r>
      <w:r w:rsidR="006C5F5D" w:rsidRPr="006C5F5D">
        <w:rPr>
          <w:rFonts w:ascii="Times New Roman" w:eastAsia="Times New Roman" w:hAnsi="Times New Roman" w:cs="Times New Roman"/>
          <w:sz w:val="28"/>
          <w:szCs w:val="24"/>
        </w:rPr>
        <w:t>42:24:0401014:21739</w:t>
      </w:r>
      <w:r w:rsidR="002632A0">
        <w:rPr>
          <w:rFonts w:ascii="Times New Roman" w:eastAsia="Times New Roman" w:hAnsi="Times New Roman" w:cs="Times New Roman"/>
          <w:sz w:val="28"/>
          <w:szCs w:val="24"/>
        </w:rPr>
        <w:t>-</w:t>
      </w:r>
      <w:r w:rsidR="003C169E">
        <w:rPr>
          <w:rFonts w:ascii="Times New Roman" w:eastAsia="Times New Roman" w:hAnsi="Times New Roman" w:cs="Times New Roman"/>
          <w:sz w:val="28"/>
          <w:szCs w:val="24"/>
        </w:rPr>
        <w:t>42/0</w:t>
      </w:r>
      <w:r w:rsidR="00217584">
        <w:rPr>
          <w:rFonts w:ascii="Times New Roman" w:eastAsia="Times New Roman" w:hAnsi="Times New Roman" w:cs="Times New Roman"/>
          <w:sz w:val="28"/>
          <w:szCs w:val="24"/>
        </w:rPr>
        <w:t>81</w:t>
      </w:r>
      <w:r w:rsidR="00B21DAF" w:rsidRPr="00B21DAF">
        <w:rPr>
          <w:rFonts w:ascii="Times New Roman" w:eastAsia="Times New Roman" w:hAnsi="Times New Roman" w:cs="Times New Roman"/>
          <w:sz w:val="28"/>
          <w:szCs w:val="24"/>
        </w:rPr>
        <w:t>/202</w:t>
      </w:r>
      <w:r w:rsidR="006C5F5D">
        <w:rPr>
          <w:rFonts w:ascii="Times New Roman" w:eastAsia="Times New Roman" w:hAnsi="Times New Roman" w:cs="Times New Roman"/>
          <w:sz w:val="28"/>
          <w:szCs w:val="24"/>
        </w:rPr>
        <w:t>3</w:t>
      </w:r>
      <w:r w:rsidR="00B21DAF" w:rsidRPr="00B21DAF">
        <w:rPr>
          <w:rFonts w:ascii="Times New Roman" w:eastAsia="Times New Roman" w:hAnsi="Times New Roman" w:cs="Times New Roman"/>
          <w:sz w:val="28"/>
          <w:szCs w:val="24"/>
        </w:rPr>
        <w:t>-1</w:t>
      </w:r>
      <w:r w:rsidR="00B21DAF">
        <w:rPr>
          <w:rFonts w:ascii="Times New Roman" w:eastAsia="Times New Roman" w:hAnsi="Times New Roman" w:cs="Times New Roman"/>
          <w:sz w:val="28"/>
          <w:szCs w:val="24"/>
        </w:rPr>
        <w:t>).</w:t>
      </w:r>
    </w:p>
    <w:p w14:paraId="154F785E" w14:textId="60F6D8DE" w:rsidR="00F70D78" w:rsidRPr="00F70D78" w:rsidRDefault="004C0C31" w:rsidP="00F70D78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4"/>
        </w:rPr>
      </w:pPr>
      <w:r>
        <w:rPr>
          <w:rFonts w:ascii="Times New Roman" w:eastAsia="Times New Roman" w:hAnsi="Times New Roman" w:cs="Times New Roman"/>
          <w:sz w:val="28"/>
          <w:szCs w:val="24"/>
        </w:rPr>
        <w:tab/>
      </w:r>
      <w:r w:rsidR="00FB5101">
        <w:rPr>
          <w:rFonts w:ascii="Times New Roman" w:eastAsia="Times New Roman" w:hAnsi="Times New Roman" w:cs="Times New Roman"/>
          <w:sz w:val="28"/>
          <w:szCs w:val="24"/>
        </w:rPr>
        <w:t xml:space="preserve">  </w:t>
      </w:r>
      <w:r w:rsidR="00A27A93">
        <w:rPr>
          <w:rFonts w:ascii="Times New Roman" w:eastAsia="Times New Roman" w:hAnsi="Times New Roman" w:cs="Times New Roman"/>
          <w:sz w:val="28"/>
          <w:szCs w:val="24"/>
        </w:rPr>
        <w:t>2</w:t>
      </w:r>
      <w:r w:rsidR="00F70D78" w:rsidRPr="00F70D78">
        <w:rPr>
          <w:rFonts w:ascii="Times New Roman" w:eastAsia="Times New Roman" w:hAnsi="Times New Roman" w:cs="Times New Roman"/>
          <w:sz w:val="28"/>
          <w:szCs w:val="24"/>
        </w:rPr>
        <w:t>. Порядок установления зон с особыми условиями использования территорий и содержание ограничений прав на земельные участки в границах таких зон утверждены постановлением Правительства Российской Федерации</w:t>
      </w:r>
      <w:r w:rsidR="00BB55D1">
        <w:rPr>
          <w:rFonts w:ascii="Times New Roman" w:eastAsia="Times New Roman" w:hAnsi="Times New Roman" w:cs="Times New Roman"/>
          <w:sz w:val="28"/>
          <w:szCs w:val="24"/>
        </w:rPr>
        <w:t xml:space="preserve"> </w:t>
      </w:r>
      <w:r w:rsidR="00F70D78" w:rsidRPr="00F70D78">
        <w:rPr>
          <w:rFonts w:ascii="Times New Roman" w:eastAsia="Times New Roman" w:hAnsi="Times New Roman" w:cs="Times New Roman"/>
          <w:sz w:val="28"/>
          <w:szCs w:val="24"/>
        </w:rPr>
        <w:t>от 20.11.2000 № 878 «Об утверждении правил охраны газораспределительных сетей».</w:t>
      </w:r>
    </w:p>
    <w:p w14:paraId="24C9606D" w14:textId="78EAB7E7" w:rsidR="00F70D78" w:rsidRPr="00F70D78" w:rsidRDefault="004C0C31" w:rsidP="00F70D78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4"/>
        </w:rPr>
      </w:pPr>
      <w:r>
        <w:rPr>
          <w:rFonts w:ascii="Times New Roman" w:eastAsia="Times New Roman" w:hAnsi="Times New Roman" w:cs="Times New Roman"/>
          <w:sz w:val="28"/>
          <w:szCs w:val="24"/>
        </w:rPr>
        <w:tab/>
      </w:r>
      <w:r w:rsidR="00FB5101">
        <w:rPr>
          <w:rFonts w:ascii="Times New Roman" w:eastAsia="Times New Roman" w:hAnsi="Times New Roman" w:cs="Times New Roman"/>
          <w:sz w:val="28"/>
          <w:szCs w:val="24"/>
        </w:rPr>
        <w:t xml:space="preserve">  </w:t>
      </w:r>
      <w:r w:rsidR="00A27A93">
        <w:rPr>
          <w:rFonts w:ascii="Times New Roman" w:eastAsia="Times New Roman" w:hAnsi="Times New Roman" w:cs="Times New Roman"/>
          <w:sz w:val="28"/>
          <w:szCs w:val="24"/>
        </w:rPr>
        <w:t>3</w:t>
      </w:r>
      <w:r w:rsidR="00F70D78" w:rsidRPr="00F70D78">
        <w:rPr>
          <w:rFonts w:ascii="Times New Roman" w:eastAsia="Times New Roman" w:hAnsi="Times New Roman" w:cs="Times New Roman"/>
          <w:sz w:val="28"/>
          <w:szCs w:val="24"/>
        </w:rPr>
        <w:t>. Утвердить границы публичного сервитута в соответствии со схемой расположения границ публичного сервитута, представленной в приложении</w:t>
      </w:r>
      <w:r w:rsidR="006F2BBF" w:rsidRPr="006F2BBF">
        <w:rPr>
          <w:rFonts w:ascii="Times New Roman" w:eastAsia="Times New Roman" w:hAnsi="Times New Roman" w:cs="Times New Roman"/>
          <w:sz w:val="28"/>
          <w:szCs w:val="24"/>
        </w:rPr>
        <w:t xml:space="preserve"> </w:t>
      </w:r>
      <w:r w:rsidR="006F2BBF">
        <w:rPr>
          <w:rFonts w:ascii="Times New Roman" w:eastAsia="Times New Roman" w:hAnsi="Times New Roman" w:cs="Times New Roman"/>
          <w:sz w:val="28"/>
          <w:szCs w:val="24"/>
        </w:rPr>
        <w:t>№</w:t>
      </w:r>
      <w:r w:rsidR="00C5305C">
        <w:rPr>
          <w:rFonts w:ascii="Times New Roman" w:eastAsia="Times New Roman" w:hAnsi="Times New Roman" w:cs="Times New Roman"/>
          <w:sz w:val="28"/>
          <w:szCs w:val="24"/>
        </w:rPr>
        <w:t xml:space="preserve"> </w:t>
      </w:r>
      <w:r w:rsidR="006F2BBF">
        <w:rPr>
          <w:rFonts w:ascii="Times New Roman" w:eastAsia="Times New Roman" w:hAnsi="Times New Roman" w:cs="Times New Roman"/>
          <w:sz w:val="28"/>
          <w:szCs w:val="24"/>
        </w:rPr>
        <w:t>1</w:t>
      </w:r>
      <w:r w:rsidR="00F70D78" w:rsidRPr="00F70D78">
        <w:rPr>
          <w:rFonts w:ascii="Times New Roman" w:eastAsia="Times New Roman" w:hAnsi="Times New Roman" w:cs="Times New Roman"/>
          <w:sz w:val="28"/>
          <w:szCs w:val="24"/>
        </w:rPr>
        <w:t xml:space="preserve"> к настоящему постановлению.</w:t>
      </w:r>
    </w:p>
    <w:p w14:paraId="58CE56D3" w14:textId="5F9E1167" w:rsidR="004C0C31" w:rsidRPr="004C0C31" w:rsidRDefault="004C0C31" w:rsidP="004C0C31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4"/>
        </w:rPr>
      </w:pPr>
      <w:r>
        <w:rPr>
          <w:rFonts w:ascii="Times New Roman" w:eastAsia="Times New Roman" w:hAnsi="Times New Roman" w:cs="Times New Roman"/>
          <w:sz w:val="28"/>
          <w:szCs w:val="24"/>
        </w:rPr>
        <w:tab/>
      </w:r>
      <w:r w:rsidR="00FB5101">
        <w:rPr>
          <w:rFonts w:ascii="Times New Roman" w:eastAsia="Times New Roman" w:hAnsi="Times New Roman" w:cs="Times New Roman"/>
          <w:sz w:val="28"/>
          <w:szCs w:val="24"/>
        </w:rPr>
        <w:t xml:space="preserve">  </w:t>
      </w:r>
      <w:r w:rsidR="00A27A93">
        <w:rPr>
          <w:rFonts w:ascii="Times New Roman" w:eastAsia="Times New Roman" w:hAnsi="Times New Roman" w:cs="Times New Roman"/>
          <w:sz w:val="28"/>
          <w:szCs w:val="24"/>
        </w:rPr>
        <w:t>4.</w:t>
      </w:r>
      <w:r w:rsidRPr="004C0C31">
        <w:rPr>
          <w:rFonts w:ascii="Times New Roman" w:eastAsia="Times New Roman" w:hAnsi="Times New Roman" w:cs="Times New Roman"/>
          <w:sz w:val="28"/>
          <w:szCs w:val="24"/>
        </w:rPr>
        <w:t xml:space="preserve"> О</w:t>
      </w:r>
      <w:r>
        <w:rPr>
          <w:rFonts w:ascii="Times New Roman" w:eastAsia="Times New Roman" w:hAnsi="Times New Roman" w:cs="Times New Roman"/>
          <w:sz w:val="28"/>
          <w:szCs w:val="24"/>
        </w:rPr>
        <w:t>О</w:t>
      </w:r>
      <w:r w:rsidRPr="004C0C31">
        <w:rPr>
          <w:rFonts w:ascii="Times New Roman" w:eastAsia="Times New Roman" w:hAnsi="Times New Roman" w:cs="Times New Roman"/>
          <w:sz w:val="28"/>
          <w:szCs w:val="24"/>
        </w:rPr>
        <w:t>О «</w:t>
      </w:r>
      <w:r>
        <w:rPr>
          <w:rFonts w:ascii="Times New Roman" w:eastAsia="Times New Roman" w:hAnsi="Times New Roman" w:cs="Times New Roman"/>
          <w:sz w:val="28"/>
          <w:szCs w:val="24"/>
        </w:rPr>
        <w:t xml:space="preserve">Газпром газораспределение </w:t>
      </w:r>
      <w:r w:rsidR="00A27A93">
        <w:rPr>
          <w:rFonts w:ascii="Times New Roman" w:eastAsia="Times New Roman" w:hAnsi="Times New Roman" w:cs="Times New Roman"/>
          <w:sz w:val="28"/>
          <w:szCs w:val="24"/>
        </w:rPr>
        <w:t>Сибирь</w:t>
      </w:r>
      <w:r w:rsidRPr="004C0C31">
        <w:rPr>
          <w:rFonts w:ascii="Times New Roman" w:eastAsia="Times New Roman" w:hAnsi="Times New Roman" w:cs="Times New Roman"/>
          <w:sz w:val="28"/>
          <w:szCs w:val="24"/>
        </w:rPr>
        <w:t>» как обладателю публичного сервитута:</w:t>
      </w:r>
    </w:p>
    <w:p w14:paraId="7EE5C579" w14:textId="4E0E7941" w:rsidR="004C0C31" w:rsidRPr="004C0C31" w:rsidRDefault="004C0C31" w:rsidP="004C0C31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4"/>
        </w:rPr>
      </w:pPr>
      <w:r w:rsidRPr="004C0C31">
        <w:rPr>
          <w:rFonts w:ascii="Times New Roman" w:eastAsia="Times New Roman" w:hAnsi="Times New Roman" w:cs="Times New Roman"/>
          <w:sz w:val="28"/>
          <w:szCs w:val="24"/>
        </w:rPr>
        <w:tab/>
      </w:r>
      <w:r w:rsidR="00FB5101">
        <w:rPr>
          <w:rFonts w:ascii="Times New Roman" w:eastAsia="Times New Roman" w:hAnsi="Times New Roman" w:cs="Times New Roman"/>
          <w:sz w:val="28"/>
          <w:szCs w:val="24"/>
        </w:rPr>
        <w:t xml:space="preserve">  </w:t>
      </w:r>
      <w:r w:rsidR="00A27A93">
        <w:rPr>
          <w:rFonts w:ascii="Times New Roman" w:eastAsia="Times New Roman" w:hAnsi="Times New Roman" w:cs="Times New Roman"/>
          <w:sz w:val="28"/>
          <w:szCs w:val="24"/>
        </w:rPr>
        <w:t>4</w:t>
      </w:r>
      <w:r w:rsidRPr="004C0C31">
        <w:rPr>
          <w:rFonts w:ascii="Times New Roman" w:eastAsia="Times New Roman" w:hAnsi="Times New Roman" w:cs="Times New Roman"/>
          <w:sz w:val="28"/>
          <w:szCs w:val="24"/>
        </w:rPr>
        <w:t>.1. Внести плату за публичный сервитут единовременным платежом не позднее 6 месяцев со дня принятия настоящего постановления.</w:t>
      </w:r>
    </w:p>
    <w:p w14:paraId="38234DE3" w14:textId="77777777" w:rsidR="006C5F5D" w:rsidRDefault="004C0C31" w:rsidP="00A20C45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4"/>
        </w:rPr>
      </w:pPr>
      <w:r w:rsidRPr="004C0C31">
        <w:rPr>
          <w:rFonts w:ascii="Times New Roman" w:eastAsia="Times New Roman" w:hAnsi="Times New Roman" w:cs="Times New Roman"/>
          <w:sz w:val="28"/>
          <w:szCs w:val="24"/>
        </w:rPr>
        <w:tab/>
      </w:r>
      <w:r w:rsidR="00FB5101">
        <w:rPr>
          <w:rFonts w:ascii="Times New Roman" w:eastAsia="Times New Roman" w:hAnsi="Times New Roman" w:cs="Times New Roman"/>
          <w:sz w:val="28"/>
          <w:szCs w:val="24"/>
        </w:rPr>
        <w:t xml:space="preserve">  </w:t>
      </w:r>
    </w:p>
    <w:p w14:paraId="03BDFE61" w14:textId="77777777" w:rsidR="006C5F5D" w:rsidRDefault="006C5F5D" w:rsidP="00A20C45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4"/>
        </w:rPr>
      </w:pPr>
    </w:p>
    <w:p w14:paraId="7B466E67" w14:textId="372A20EF" w:rsidR="00A20C45" w:rsidRDefault="006C5F5D" w:rsidP="00A20C45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4"/>
        </w:rPr>
      </w:pPr>
      <w:r>
        <w:rPr>
          <w:rFonts w:ascii="Times New Roman" w:eastAsia="Times New Roman" w:hAnsi="Times New Roman" w:cs="Times New Roman"/>
          <w:noProof/>
          <w:sz w:val="28"/>
          <w:szCs w:val="24"/>
        </w:rPr>
        <w:lastRenderedPageBreak/>
        <mc:AlternateContent>
          <mc:Choice Requires="wps">
            <w:drawing>
              <wp:anchor distT="0" distB="0" distL="114300" distR="114300" simplePos="0" relativeHeight="251673600" behindDoc="0" locked="0" layoutInCell="1" allowOverlap="1" wp14:anchorId="663E3276" wp14:editId="0BA96154">
                <wp:simplePos x="0" y="0"/>
                <wp:positionH relativeFrom="column">
                  <wp:posOffset>2957195</wp:posOffset>
                </wp:positionH>
                <wp:positionV relativeFrom="paragraph">
                  <wp:posOffset>-509905</wp:posOffset>
                </wp:positionV>
                <wp:extent cx="914400" cy="314325"/>
                <wp:effectExtent l="0" t="0" r="25400" b="28575"/>
                <wp:wrapNone/>
                <wp:docPr id="11" name="Надпись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14400" cy="31432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bg1"/>
                          </a:solidFill>
                        </a:ln>
                      </wps:spPr>
                      <wps:txbx>
                        <w:txbxContent>
                          <w:p w14:paraId="7DDB13AA" w14:textId="33749FB6" w:rsidR="006C5F5D" w:rsidRDefault="006C5F5D">
                            <w:r>
                              <w:t>2</w:t>
                            </w:r>
                          </w:p>
                        </w:txbxContent>
                      </wps:txbx>
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shapetype w14:anchorId="663E3276" id="_x0000_t202" coordsize="21600,21600" o:spt="202" path="m,l,21600r21600,l21600,xe">
                <v:stroke joinstyle="miter"/>
                <v:path gradientshapeok="t" o:connecttype="rect"/>
              </v:shapetype>
              <v:shape id="Надпись 11" o:spid="_x0000_s1026" type="#_x0000_t202" style="position:absolute;left:0;text-align:left;margin-left:232.85pt;margin-top:-40.15pt;width:1in;height:24.75pt;z-index:251673600;visibility:visible;mso-wrap-style:non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" fillcolor="white [3201]" strokecolor="white [3212]" strokeweight=".5pt">
                <v:textbox>
                  <w:txbxContent>
                    <w:p w14:paraId="7DDB13AA" w14:textId="33749FB6" w:rsidR="006C5F5D" w:rsidRDefault="006C5F5D">
                      <w:r>
                        <w:t>2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Times New Roman" w:eastAsia="Times New Roman" w:hAnsi="Times New Roman" w:cs="Times New Roman"/>
          <w:sz w:val="28"/>
          <w:szCs w:val="24"/>
        </w:rPr>
        <w:t xml:space="preserve">        </w:t>
      </w:r>
      <w:r w:rsidR="00A27A93">
        <w:rPr>
          <w:rFonts w:ascii="Times New Roman" w:eastAsia="Times New Roman" w:hAnsi="Times New Roman" w:cs="Times New Roman"/>
          <w:sz w:val="28"/>
          <w:szCs w:val="24"/>
        </w:rPr>
        <w:t>4</w:t>
      </w:r>
      <w:r w:rsidR="004C0C31" w:rsidRPr="004C0C31">
        <w:rPr>
          <w:rFonts w:ascii="Times New Roman" w:eastAsia="Times New Roman" w:hAnsi="Times New Roman" w:cs="Times New Roman"/>
          <w:sz w:val="28"/>
          <w:szCs w:val="24"/>
        </w:rPr>
        <w:t xml:space="preserve">.2. </w:t>
      </w:r>
      <w:r w:rsidR="00A20C45" w:rsidRPr="00A20C45">
        <w:rPr>
          <w:rFonts w:ascii="Times New Roman" w:eastAsia="Times New Roman" w:hAnsi="Times New Roman" w:cs="Times New Roman"/>
          <w:sz w:val="28"/>
          <w:szCs w:val="24"/>
        </w:rPr>
        <w:t xml:space="preserve">Размер платы за публичный сервитут определен в приложении </w:t>
      </w:r>
      <w:r w:rsidR="00E37CE8">
        <w:rPr>
          <w:rFonts w:ascii="Times New Roman" w:eastAsia="Times New Roman" w:hAnsi="Times New Roman" w:cs="Times New Roman"/>
          <w:sz w:val="28"/>
          <w:szCs w:val="24"/>
        </w:rPr>
        <w:t>№ 2 к настоящему постановлению.</w:t>
      </w:r>
    </w:p>
    <w:p w14:paraId="42601B22" w14:textId="2ADF17AE" w:rsidR="002632A0" w:rsidRDefault="002632A0" w:rsidP="00A20C45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4"/>
        </w:rPr>
      </w:pPr>
      <w:r>
        <w:rPr>
          <w:rFonts w:ascii="Times New Roman" w:eastAsia="Times New Roman" w:hAnsi="Times New Roman" w:cs="Times New Roman"/>
          <w:sz w:val="28"/>
          <w:szCs w:val="24"/>
        </w:rPr>
        <w:tab/>
        <w:t xml:space="preserve">  5.</w:t>
      </w:r>
      <w:r w:rsidRPr="002632A0">
        <w:t xml:space="preserve"> </w:t>
      </w:r>
      <w:r w:rsidRPr="002632A0">
        <w:rPr>
          <w:rFonts w:ascii="Times New Roman" w:hAnsi="Times New Roman" w:cs="Times New Roman"/>
          <w:sz w:val="28"/>
          <w:szCs w:val="28"/>
        </w:rPr>
        <w:t>Г</w:t>
      </w:r>
      <w:r w:rsidRPr="002632A0">
        <w:rPr>
          <w:rFonts w:ascii="Times New Roman" w:eastAsia="Times New Roman" w:hAnsi="Times New Roman" w:cs="Times New Roman"/>
          <w:sz w:val="28"/>
          <w:szCs w:val="24"/>
        </w:rPr>
        <w:t>рафик проведения работ</w:t>
      </w:r>
      <w:r w:rsidR="00850D8F">
        <w:rPr>
          <w:rFonts w:ascii="Times New Roman" w:eastAsia="Times New Roman" w:hAnsi="Times New Roman" w:cs="Times New Roman"/>
          <w:sz w:val="28"/>
          <w:szCs w:val="24"/>
        </w:rPr>
        <w:t>, связанных с эксплуатацией сооружения, включает в себя</w:t>
      </w:r>
      <w:r>
        <w:rPr>
          <w:rFonts w:ascii="Times New Roman" w:eastAsia="Times New Roman" w:hAnsi="Times New Roman" w:cs="Times New Roman"/>
          <w:sz w:val="28"/>
          <w:szCs w:val="24"/>
        </w:rPr>
        <w:t xml:space="preserve"> профилактическое, техническое обслуживание и надзор, текущий ремонт, капитальный ремонт, аварийно-восстановительные работы.</w:t>
      </w:r>
    </w:p>
    <w:p w14:paraId="76FEB53F" w14:textId="45067216" w:rsidR="00F70D78" w:rsidRPr="00F70D78" w:rsidRDefault="004C0C31" w:rsidP="00F70D78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4"/>
        </w:rPr>
      </w:pPr>
      <w:r w:rsidRPr="004C0C31">
        <w:rPr>
          <w:rFonts w:ascii="Times New Roman" w:eastAsia="Times New Roman" w:hAnsi="Times New Roman" w:cs="Times New Roman"/>
          <w:sz w:val="28"/>
          <w:szCs w:val="24"/>
        </w:rPr>
        <w:tab/>
      </w:r>
      <w:r w:rsidR="00FB5101">
        <w:rPr>
          <w:rFonts w:ascii="Times New Roman" w:eastAsia="Times New Roman" w:hAnsi="Times New Roman" w:cs="Times New Roman"/>
          <w:sz w:val="28"/>
          <w:szCs w:val="24"/>
        </w:rPr>
        <w:t xml:space="preserve">  </w:t>
      </w:r>
      <w:r w:rsidR="00850D8F">
        <w:rPr>
          <w:rFonts w:ascii="Times New Roman" w:eastAsia="Times New Roman" w:hAnsi="Times New Roman" w:cs="Times New Roman"/>
          <w:sz w:val="28"/>
          <w:szCs w:val="24"/>
        </w:rPr>
        <w:t>6</w:t>
      </w:r>
      <w:r w:rsidR="00F70D78" w:rsidRPr="00F70D78">
        <w:rPr>
          <w:rFonts w:ascii="Times New Roman" w:eastAsia="Times New Roman" w:hAnsi="Times New Roman" w:cs="Times New Roman"/>
          <w:sz w:val="28"/>
          <w:szCs w:val="24"/>
        </w:rPr>
        <w:t>.  Права и обязанности обладателя публичного сервитута:</w:t>
      </w:r>
    </w:p>
    <w:p w14:paraId="247C207C" w14:textId="7636B527" w:rsidR="00F70D78" w:rsidRDefault="004C0C31" w:rsidP="00F70D78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4"/>
        </w:rPr>
      </w:pPr>
      <w:r>
        <w:rPr>
          <w:rFonts w:ascii="Times New Roman" w:eastAsia="Times New Roman" w:hAnsi="Times New Roman" w:cs="Times New Roman"/>
          <w:sz w:val="28"/>
          <w:szCs w:val="24"/>
        </w:rPr>
        <w:tab/>
      </w:r>
      <w:r w:rsidR="00FB5101">
        <w:rPr>
          <w:rFonts w:ascii="Times New Roman" w:eastAsia="Times New Roman" w:hAnsi="Times New Roman" w:cs="Times New Roman"/>
          <w:sz w:val="28"/>
          <w:szCs w:val="24"/>
        </w:rPr>
        <w:t xml:space="preserve"> </w:t>
      </w:r>
      <w:r w:rsidR="00850D8F">
        <w:rPr>
          <w:rFonts w:ascii="Times New Roman" w:eastAsia="Times New Roman" w:hAnsi="Times New Roman" w:cs="Times New Roman"/>
          <w:sz w:val="28"/>
          <w:szCs w:val="24"/>
        </w:rPr>
        <w:t xml:space="preserve"> 6</w:t>
      </w:r>
      <w:r w:rsidR="00F70D78" w:rsidRPr="00F70D78">
        <w:rPr>
          <w:rFonts w:ascii="Times New Roman" w:eastAsia="Times New Roman" w:hAnsi="Times New Roman" w:cs="Times New Roman"/>
          <w:sz w:val="28"/>
          <w:szCs w:val="24"/>
        </w:rPr>
        <w:t>.1. Обладатель публичного сервитута обязан:</w:t>
      </w:r>
    </w:p>
    <w:p w14:paraId="2F8E5ACC" w14:textId="4E190F57" w:rsidR="004C0C31" w:rsidRPr="00F70D78" w:rsidRDefault="004C0C31" w:rsidP="00F70D78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4"/>
        </w:rPr>
      </w:pPr>
      <w:r>
        <w:rPr>
          <w:rFonts w:ascii="Times New Roman" w:eastAsia="Times New Roman" w:hAnsi="Times New Roman" w:cs="Times New Roman"/>
          <w:sz w:val="28"/>
          <w:szCs w:val="24"/>
        </w:rPr>
        <w:tab/>
      </w:r>
      <w:r w:rsidR="00FB5101">
        <w:rPr>
          <w:rFonts w:ascii="Times New Roman" w:eastAsia="Times New Roman" w:hAnsi="Times New Roman" w:cs="Times New Roman"/>
          <w:sz w:val="28"/>
          <w:szCs w:val="24"/>
        </w:rPr>
        <w:t xml:space="preserve">  </w:t>
      </w:r>
      <w:r w:rsidRPr="004C0C31">
        <w:rPr>
          <w:rFonts w:ascii="Times New Roman" w:eastAsia="Times New Roman" w:hAnsi="Times New Roman" w:cs="Times New Roman"/>
          <w:sz w:val="28"/>
          <w:szCs w:val="24"/>
        </w:rPr>
        <w:t xml:space="preserve">- своевременно внести плату за публичный сервитут в порядке и размерах, установленных пунктами </w:t>
      </w:r>
      <w:r w:rsidR="008D3742">
        <w:rPr>
          <w:rFonts w:ascii="Times New Roman" w:eastAsia="Times New Roman" w:hAnsi="Times New Roman" w:cs="Times New Roman"/>
          <w:sz w:val="28"/>
          <w:szCs w:val="24"/>
        </w:rPr>
        <w:t>4</w:t>
      </w:r>
      <w:r w:rsidRPr="004C0C31">
        <w:rPr>
          <w:rFonts w:ascii="Times New Roman" w:eastAsia="Times New Roman" w:hAnsi="Times New Roman" w:cs="Times New Roman"/>
          <w:sz w:val="28"/>
          <w:szCs w:val="24"/>
        </w:rPr>
        <w:t xml:space="preserve">.1, </w:t>
      </w:r>
      <w:r w:rsidR="008D3742">
        <w:rPr>
          <w:rFonts w:ascii="Times New Roman" w:eastAsia="Times New Roman" w:hAnsi="Times New Roman" w:cs="Times New Roman"/>
          <w:sz w:val="28"/>
          <w:szCs w:val="24"/>
        </w:rPr>
        <w:t>4</w:t>
      </w:r>
      <w:r w:rsidRPr="004C0C31">
        <w:rPr>
          <w:rFonts w:ascii="Times New Roman" w:eastAsia="Times New Roman" w:hAnsi="Times New Roman" w:cs="Times New Roman"/>
          <w:sz w:val="28"/>
          <w:szCs w:val="24"/>
        </w:rPr>
        <w:t>.2 настоящего постановления;</w:t>
      </w:r>
    </w:p>
    <w:p w14:paraId="48F6EC6B" w14:textId="326E5C5D" w:rsidR="00F70D78" w:rsidRPr="00F70D78" w:rsidRDefault="004C0C31" w:rsidP="00F70D78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4"/>
        </w:rPr>
      </w:pPr>
      <w:r>
        <w:rPr>
          <w:rFonts w:ascii="Times New Roman" w:eastAsia="Times New Roman" w:hAnsi="Times New Roman" w:cs="Times New Roman"/>
          <w:sz w:val="28"/>
          <w:szCs w:val="24"/>
        </w:rPr>
        <w:tab/>
      </w:r>
      <w:r w:rsidR="00FB5101">
        <w:rPr>
          <w:rFonts w:ascii="Times New Roman" w:eastAsia="Times New Roman" w:hAnsi="Times New Roman" w:cs="Times New Roman"/>
          <w:sz w:val="28"/>
          <w:szCs w:val="24"/>
        </w:rPr>
        <w:t xml:space="preserve">  </w:t>
      </w:r>
      <w:r w:rsidR="00F70D78" w:rsidRPr="00F70D78">
        <w:rPr>
          <w:rFonts w:ascii="Times New Roman" w:eastAsia="Times New Roman" w:hAnsi="Times New Roman" w:cs="Times New Roman"/>
          <w:sz w:val="28"/>
          <w:szCs w:val="24"/>
        </w:rPr>
        <w:t>- привести земельный участок в состояние, пригодное для его использования в соответствии с разрешенным использованием, в срок не позднее чем три месяца после завершения эксплуатации инженерного сооружения, для размещения которого был установлен публичный сервитут.</w:t>
      </w:r>
    </w:p>
    <w:p w14:paraId="43D8A7A0" w14:textId="7CCC60ED" w:rsidR="00F70D78" w:rsidRDefault="004C0C31" w:rsidP="00F70D78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4"/>
        </w:rPr>
      </w:pPr>
      <w:r>
        <w:rPr>
          <w:rFonts w:ascii="Times New Roman" w:eastAsia="Times New Roman" w:hAnsi="Times New Roman" w:cs="Times New Roman"/>
          <w:sz w:val="28"/>
          <w:szCs w:val="24"/>
        </w:rPr>
        <w:tab/>
      </w:r>
      <w:r w:rsidR="00FB5101">
        <w:rPr>
          <w:rFonts w:ascii="Times New Roman" w:eastAsia="Times New Roman" w:hAnsi="Times New Roman" w:cs="Times New Roman"/>
          <w:sz w:val="28"/>
          <w:szCs w:val="24"/>
        </w:rPr>
        <w:t xml:space="preserve">  </w:t>
      </w:r>
      <w:r w:rsidR="00850D8F">
        <w:rPr>
          <w:rFonts w:ascii="Times New Roman" w:eastAsia="Times New Roman" w:hAnsi="Times New Roman" w:cs="Times New Roman"/>
          <w:sz w:val="28"/>
          <w:szCs w:val="24"/>
        </w:rPr>
        <w:t>6</w:t>
      </w:r>
      <w:r w:rsidR="00F70D78" w:rsidRPr="00F70D78">
        <w:rPr>
          <w:rFonts w:ascii="Times New Roman" w:eastAsia="Times New Roman" w:hAnsi="Times New Roman" w:cs="Times New Roman"/>
          <w:sz w:val="28"/>
          <w:szCs w:val="24"/>
        </w:rPr>
        <w:t>.2. Обладатель публичного сервитута вправе:</w:t>
      </w:r>
    </w:p>
    <w:p w14:paraId="111BB928" w14:textId="251143BF" w:rsidR="004C0C31" w:rsidRPr="004C0C31" w:rsidRDefault="004C0C31" w:rsidP="00F70D78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4"/>
        </w:rPr>
      </w:pPr>
      <w:r>
        <w:rPr>
          <w:rFonts w:ascii="Times New Roman" w:eastAsia="Times New Roman" w:hAnsi="Times New Roman" w:cs="Times New Roman"/>
          <w:sz w:val="28"/>
          <w:szCs w:val="24"/>
        </w:rPr>
        <w:tab/>
      </w:r>
      <w:r w:rsidR="00FB5101">
        <w:rPr>
          <w:rFonts w:ascii="Times New Roman" w:eastAsia="Times New Roman" w:hAnsi="Times New Roman" w:cs="Times New Roman"/>
          <w:sz w:val="28"/>
          <w:szCs w:val="24"/>
        </w:rPr>
        <w:t xml:space="preserve">  </w:t>
      </w:r>
      <w:r w:rsidRPr="004C0C31">
        <w:rPr>
          <w:rFonts w:ascii="Times New Roman" w:eastAsia="Times New Roman" w:hAnsi="Times New Roman" w:cs="Times New Roman"/>
          <w:sz w:val="28"/>
          <w:szCs w:val="24"/>
        </w:rPr>
        <w:t>- приступить к осуществлению публичного сервитута после внесения платы за публичный сервитут</w:t>
      </w:r>
      <w:r>
        <w:rPr>
          <w:rFonts w:ascii="Times New Roman" w:eastAsia="Times New Roman" w:hAnsi="Times New Roman" w:cs="Times New Roman"/>
          <w:sz w:val="28"/>
          <w:szCs w:val="24"/>
        </w:rPr>
        <w:t>;</w:t>
      </w:r>
    </w:p>
    <w:p w14:paraId="69A38E66" w14:textId="2260BBD9" w:rsidR="00F70D78" w:rsidRPr="00F70D78" w:rsidRDefault="004C0C31" w:rsidP="00F70D78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4"/>
        </w:rPr>
      </w:pPr>
      <w:r>
        <w:rPr>
          <w:rFonts w:ascii="Times New Roman" w:eastAsia="Times New Roman" w:hAnsi="Times New Roman" w:cs="Times New Roman"/>
          <w:sz w:val="28"/>
          <w:szCs w:val="24"/>
        </w:rPr>
        <w:tab/>
      </w:r>
      <w:r w:rsidR="00FB5101">
        <w:rPr>
          <w:rFonts w:ascii="Times New Roman" w:eastAsia="Times New Roman" w:hAnsi="Times New Roman" w:cs="Times New Roman"/>
          <w:sz w:val="28"/>
          <w:szCs w:val="24"/>
        </w:rPr>
        <w:t xml:space="preserve">  </w:t>
      </w:r>
      <w:r w:rsidR="00F70D78" w:rsidRPr="00F70D78">
        <w:rPr>
          <w:rFonts w:ascii="Times New Roman" w:eastAsia="Times New Roman" w:hAnsi="Times New Roman" w:cs="Times New Roman"/>
          <w:sz w:val="28"/>
          <w:szCs w:val="24"/>
        </w:rPr>
        <w:t>- до окончания публичного сервитута обратиться с ходатайством об установлении публичного сервитута на новый срок.</w:t>
      </w:r>
    </w:p>
    <w:p w14:paraId="429AC0C3" w14:textId="30037FFF" w:rsidR="00F70D78" w:rsidRPr="00F70D78" w:rsidRDefault="00F70D78" w:rsidP="00F70D78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4"/>
        </w:rPr>
      </w:pPr>
      <w:r w:rsidRPr="00F70D78">
        <w:rPr>
          <w:rFonts w:ascii="Times New Roman" w:eastAsia="Times New Roman" w:hAnsi="Times New Roman" w:cs="Times New Roman"/>
          <w:sz w:val="28"/>
          <w:szCs w:val="24"/>
        </w:rPr>
        <w:t xml:space="preserve">   </w:t>
      </w:r>
      <w:r w:rsidR="004C0C31">
        <w:rPr>
          <w:rFonts w:ascii="Times New Roman" w:eastAsia="Times New Roman" w:hAnsi="Times New Roman" w:cs="Times New Roman"/>
          <w:sz w:val="28"/>
          <w:szCs w:val="24"/>
        </w:rPr>
        <w:tab/>
      </w:r>
      <w:r w:rsidRPr="00F70D78">
        <w:rPr>
          <w:rFonts w:ascii="Times New Roman" w:eastAsia="Times New Roman" w:hAnsi="Times New Roman" w:cs="Times New Roman"/>
          <w:sz w:val="28"/>
          <w:szCs w:val="24"/>
        </w:rPr>
        <w:t xml:space="preserve"> </w:t>
      </w:r>
      <w:r w:rsidR="00FB5101">
        <w:rPr>
          <w:rFonts w:ascii="Times New Roman" w:eastAsia="Times New Roman" w:hAnsi="Times New Roman" w:cs="Times New Roman"/>
          <w:sz w:val="28"/>
          <w:szCs w:val="24"/>
        </w:rPr>
        <w:t xml:space="preserve">  </w:t>
      </w:r>
      <w:r w:rsidR="0000366D">
        <w:rPr>
          <w:rFonts w:ascii="Times New Roman" w:eastAsia="Times New Roman" w:hAnsi="Times New Roman" w:cs="Times New Roman"/>
          <w:sz w:val="28"/>
          <w:szCs w:val="24"/>
        </w:rPr>
        <w:t xml:space="preserve"> </w:t>
      </w:r>
      <w:r w:rsidR="00850D8F">
        <w:rPr>
          <w:rFonts w:ascii="Times New Roman" w:eastAsia="Times New Roman" w:hAnsi="Times New Roman" w:cs="Times New Roman"/>
          <w:sz w:val="28"/>
          <w:szCs w:val="24"/>
        </w:rPr>
        <w:t>7</w:t>
      </w:r>
      <w:r w:rsidRPr="00F70D78">
        <w:rPr>
          <w:rFonts w:ascii="Times New Roman" w:eastAsia="Times New Roman" w:hAnsi="Times New Roman" w:cs="Times New Roman"/>
          <w:sz w:val="28"/>
          <w:szCs w:val="24"/>
        </w:rPr>
        <w:t>. Комитету по работе со средствами массовой информации                                   администрации города Кемерово в течение пяти рабочих дней со дня принятия настоящего постановления обеспечить официальное опубликование настоящего постановления и разме</w:t>
      </w:r>
      <w:r w:rsidR="004C0C31">
        <w:rPr>
          <w:rFonts w:ascii="Times New Roman" w:eastAsia="Times New Roman" w:hAnsi="Times New Roman" w:cs="Times New Roman"/>
          <w:sz w:val="28"/>
          <w:szCs w:val="24"/>
        </w:rPr>
        <w:t>щение</w:t>
      </w:r>
      <w:r w:rsidRPr="00F70D78">
        <w:rPr>
          <w:rFonts w:ascii="Times New Roman" w:eastAsia="Times New Roman" w:hAnsi="Times New Roman" w:cs="Times New Roman"/>
          <w:sz w:val="28"/>
          <w:szCs w:val="24"/>
        </w:rPr>
        <w:t xml:space="preserve"> на официальном сайте администрации города Кемерово в информационно-телекоммуникационной сети «Интернет».</w:t>
      </w:r>
    </w:p>
    <w:p w14:paraId="45E1CD49" w14:textId="197F41A4" w:rsidR="00F70D78" w:rsidRPr="00F70D78" w:rsidRDefault="00F70D78" w:rsidP="00F70D78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4"/>
        </w:rPr>
      </w:pPr>
      <w:r w:rsidRPr="00F70D78">
        <w:rPr>
          <w:rFonts w:ascii="Times New Roman" w:eastAsia="Times New Roman" w:hAnsi="Times New Roman" w:cs="Times New Roman"/>
          <w:sz w:val="28"/>
          <w:szCs w:val="24"/>
        </w:rPr>
        <w:t xml:space="preserve">    </w:t>
      </w:r>
      <w:r w:rsidR="004C0C31">
        <w:rPr>
          <w:rFonts w:ascii="Times New Roman" w:eastAsia="Times New Roman" w:hAnsi="Times New Roman" w:cs="Times New Roman"/>
          <w:sz w:val="28"/>
          <w:szCs w:val="24"/>
        </w:rPr>
        <w:tab/>
      </w:r>
      <w:r w:rsidR="00FB5101">
        <w:rPr>
          <w:rFonts w:ascii="Times New Roman" w:eastAsia="Times New Roman" w:hAnsi="Times New Roman" w:cs="Times New Roman"/>
          <w:sz w:val="28"/>
          <w:szCs w:val="24"/>
        </w:rPr>
        <w:t xml:space="preserve">   </w:t>
      </w:r>
      <w:r w:rsidR="0000366D">
        <w:rPr>
          <w:rFonts w:ascii="Times New Roman" w:eastAsia="Times New Roman" w:hAnsi="Times New Roman" w:cs="Times New Roman"/>
          <w:sz w:val="28"/>
          <w:szCs w:val="24"/>
        </w:rPr>
        <w:t xml:space="preserve"> </w:t>
      </w:r>
      <w:r w:rsidR="00850D8F">
        <w:rPr>
          <w:rFonts w:ascii="Times New Roman" w:eastAsia="Times New Roman" w:hAnsi="Times New Roman" w:cs="Times New Roman"/>
          <w:sz w:val="28"/>
          <w:szCs w:val="24"/>
        </w:rPr>
        <w:t>8</w:t>
      </w:r>
      <w:r w:rsidRPr="00F70D78">
        <w:rPr>
          <w:rFonts w:ascii="Times New Roman" w:eastAsia="Times New Roman" w:hAnsi="Times New Roman" w:cs="Times New Roman"/>
          <w:sz w:val="28"/>
          <w:szCs w:val="24"/>
        </w:rPr>
        <w:t>. Управлению архитектуры и градостроительства администрации города Кемерово в течение пяти рабочих дней со дня принятия решения обеспечить направление копии настоящего постановления в:</w:t>
      </w:r>
    </w:p>
    <w:p w14:paraId="028D3833" w14:textId="7B7765A7" w:rsidR="00F70D78" w:rsidRPr="00F70D78" w:rsidRDefault="00F70D78" w:rsidP="00F70D78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4"/>
        </w:rPr>
      </w:pPr>
      <w:r w:rsidRPr="00F70D78">
        <w:rPr>
          <w:rFonts w:ascii="Times New Roman" w:eastAsia="Times New Roman" w:hAnsi="Times New Roman" w:cs="Times New Roman"/>
          <w:sz w:val="28"/>
          <w:szCs w:val="24"/>
        </w:rPr>
        <w:t xml:space="preserve">    </w:t>
      </w:r>
      <w:r w:rsidR="004C0C31">
        <w:rPr>
          <w:rFonts w:ascii="Times New Roman" w:eastAsia="Times New Roman" w:hAnsi="Times New Roman" w:cs="Times New Roman"/>
          <w:sz w:val="28"/>
          <w:szCs w:val="24"/>
        </w:rPr>
        <w:tab/>
      </w:r>
      <w:r w:rsidR="00FB5101">
        <w:rPr>
          <w:rFonts w:ascii="Times New Roman" w:eastAsia="Times New Roman" w:hAnsi="Times New Roman" w:cs="Times New Roman"/>
          <w:sz w:val="28"/>
          <w:szCs w:val="24"/>
        </w:rPr>
        <w:t xml:space="preserve">   </w:t>
      </w:r>
      <w:r w:rsidRPr="00F70D78">
        <w:rPr>
          <w:rFonts w:ascii="Times New Roman" w:eastAsia="Times New Roman" w:hAnsi="Times New Roman" w:cs="Times New Roman"/>
          <w:sz w:val="28"/>
          <w:szCs w:val="24"/>
        </w:rPr>
        <w:t xml:space="preserve">-  Управление Федеральной службы государственной регистрации, кадастра и картографии по Кемеровской области - Кузбассу; </w:t>
      </w:r>
    </w:p>
    <w:p w14:paraId="7EB1A55C" w14:textId="4B32293D" w:rsidR="00F70D78" w:rsidRPr="00F70D78" w:rsidRDefault="00F70D78" w:rsidP="00F70D78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4"/>
        </w:rPr>
      </w:pPr>
      <w:r w:rsidRPr="00F70D78">
        <w:rPr>
          <w:rFonts w:ascii="Times New Roman" w:eastAsia="Times New Roman" w:hAnsi="Times New Roman" w:cs="Times New Roman"/>
          <w:sz w:val="28"/>
          <w:szCs w:val="24"/>
        </w:rPr>
        <w:t xml:space="preserve">    </w:t>
      </w:r>
      <w:r w:rsidR="004C0C31">
        <w:rPr>
          <w:rFonts w:ascii="Times New Roman" w:eastAsia="Times New Roman" w:hAnsi="Times New Roman" w:cs="Times New Roman"/>
          <w:sz w:val="28"/>
          <w:szCs w:val="24"/>
        </w:rPr>
        <w:tab/>
      </w:r>
      <w:r w:rsidR="00FB5101">
        <w:rPr>
          <w:rFonts w:ascii="Times New Roman" w:eastAsia="Times New Roman" w:hAnsi="Times New Roman" w:cs="Times New Roman"/>
          <w:sz w:val="28"/>
          <w:szCs w:val="24"/>
        </w:rPr>
        <w:t xml:space="preserve"> </w:t>
      </w:r>
      <w:r w:rsidR="00E37CE8">
        <w:rPr>
          <w:rFonts w:ascii="Times New Roman" w:eastAsia="Times New Roman" w:hAnsi="Times New Roman" w:cs="Times New Roman"/>
          <w:sz w:val="28"/>
          <w:szCs w:val="24"/>
        </w:rPr>
        <w:t xml:space="preserve"> </w:t>
      </w:r>
      <w:r w:rsidR="00FB5101">
        <w:rPr>
          <w:rFonts w:ascii="Times New Roman" w:eastAsia="Times New Roman" w:hAnsi="Times New Roman" w:cs="Times New Roman"/>
          <w:sz w:val="28"/>
          <w:szCs w:val="24"/>
        </w:rPr>
        <w:t xml:space="preserve"> </w:t>
      </w:r>
      <w:r w:rsidRPr="00F70D78">
        <w:rPr>
          <w:rFonts w:ascii="Times New Roman" w:eastAsia="Times New Roman" w:hAnsi="Times New Roman" w:cs="Times New Roman"/>
          <w:sz w:val="28"/>
          <w:szCs w:val="24"/>
        </w:rPr>
        <w:t>- О</w:t>
      </w:r>
      <w:r w:rsidR="004C0C31">
        <w:rPr>
          <w:rFonts w:ascii="Times New Roman" w:eastAsia="Times New Roman" w:hAnsi="Times New Roman" w:cs="Times New Roman"/>
          <w:sz w:val="28"/>
          <w:szCs w:val="24"/>
        </w:rPr>
        <w:t>О</w:t>
      </w:r>
      <w:r w:rsidRPr="00F70D78">
        <w:rPr>
          <w:rFonts w:ascii="Times New Roman" w:eastAsia="Times New Roman" w:hAnsi="Times New Roman" w:cs="Times New Roman"/>
          <w:sz w:val="28"/>
          <w:szCs w:val="24"/>
        </w:rPr>
        <w:t>О «</w:t>
      </w:r>
      <w:r w:rsidR="004C0C31">
        <w:rPr>
          <w:rFonts w:ascii="Times New Roman" w:eastAsia="Times New Roman" w:hAnsi="Times New Roman" w:cs="Times New Roman"/>
          <w:sz w:val="28"/>
          <w:szCs w:val="24"/>
        </w:rPr>
        <w:t xml:space="preserve">Газпром газораспределение </w:t>
      </w:r>
      <w:r w:rsidR="00A27A93">
        <w:rPr>
          <w:rFonts w:ascii="Times New Roman" w:eastAsia="Times New Roman" w:hAnsi="Times New Roman" w:cs="Times New Roman"/>
          <w:sz w:val="28"/>
          <w:szCs w:val="24"/>
        </w:rPr>
        <w:t>Сибирь</w:t>
      </w:r>
      <w:r w:rsidRPr="00F70D78">
        <w:rPr>
          <w:rFonts w:ascii="Times New Roman" w:eastAsia="Times New Roman" w:hAnsi="Times New Roman" w:cs="Times New Roman"/>
          <w:sz w:val="28"/>
          <w:szCs w:val="24"/>
        </w:rPr>
        <w:t>».</w:t>
      </w:r>
    </w:p>
    <w:p w14:paraId="129E01E5" w14:textId="7A0FFBF7" w:rsidR="006C7708" w:rsidRPr="00222ECC" w:rsidRDefault="00F70D78" w:rsidP="00F70D78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7"/>
          <w:szCs w:val="27"/>
        </w:rPr>
      </w:pPr>
      <w:r w:rsidRPr="00F70D78">
        <w:rPr>
          <w:rFonts w:ascii="Times New Roman" w:eastAsia="Times New Roman" w:hAnsi="Times New Roman" w:cs="Times New Roman"/>
          <w:sz w:val="28"/>
          <w:szCs w:val="24"/>
        </w:rPr>
        <w:t xml:space="preserve">       </w:t>
      </w:r>
      <w:r w:rsidR="00FB5101">
        <w:rPr>
          <w:rFonts w:ascii="Times New Roman" w:eastAsia="Times New Roman" w:hAnsi="Times New Roman" w:cs="Times New Roman"/>
          <w:sz w:val="28"/>
          <w:szCs w:val="24"/>
        </w:rPr>
        <w:t xml:space="preserve"> </w:t>
      </w:r>
      <w:r w:rsidR="0000366D">
        <w:rPr>
          <w:rFonts w:ascii="Times New Roman" w:eastAsia="Times New Roman" w:hAnsi="Times New Roman" w:cs="Times New Roman"/>
          <w:sz w:val="28"/>
          <w:szCs w:val="24"/>
        </w:rPr>
        <w:t xml:space="preserve"> </w:t>
      </w:r>
      <w:r w:rsidR="00850D8F">
        <w:rPr>
          <w:rFonts w:ascii="Times New Roman" w:eastAsia="Times New Roman" w:hAnsi="Times New Roman" w:cs="Times New Roman"/>
          <w:sz w:val="28"/>
          <w:szCs w:val="24"/>
        </w:rPr>
        <w:t>9</w:t>
      </w:r>
      <w:r w:rsidRPr="00F70D78">
        <w:rPr>
          <w:rFonts w:ascii="Times New Roman" w:eastAsia="Times New Roman" w:hAnsi="Times New Roman" w:cs="Times New Roman"/>
          <w:sz w:val="28"/>
          <w:szCs w:val="24"/>
        </w:rPr>
        <w:t>. Контроль за исполнением настоящего постановления возложить на   первого заместителя Главы города Мельника В.П</w:t>
      </w:r>
      <w:r w:rsidR="001A32D6">
        <w:rPr>
          <w:rFonts w:ascii="Times New Roman" w:eastAsia="Times New Roman" w:hAnsi="Times New Roman" w:cs="Times New Roman"/>
          <w:sz w:val="28"/>
          <w:szCs w:val="24"/>
        </w:rPr>
        <w:t>.</w:t>
      </w:r>
    </w:p>
    <w:p w14:paraId="479F266E" w14:textId="77777777" w:rsidR="00222ECC" w:rsidRDefault="00222ECC" w:rsidP="00247FDD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7A1D2919" w14:textId="02252F09" w:rsidR="006C7708" w:rsidRDefault="006C7708" w:rsidP="007E5068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04EF5520" w14:textId="77777777" w:rsidR="00D12D7B" w:rsidRDefault="00D12D7B" w:rsidP="00E61F05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11BF8D53" w14:textId="4ECAD3EC" w:rsidR="005F4126" w:rsidRDefault="007E5068" w:rsidP="00E61F05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E5068">
        <w:rPr>
          <w:rFonts w:ascii="Times New Roman" w:eastAsia="Times New Roman" w:hAnsi="Times New Roman" w:cs="Times New Roman"/>
          <w:sz w:val="28"/>
          <w:szCs w:val="28"/>
        </w:rPr>
        <w:t>Глав</w:t>
      </w:r>
      <w:r w:rsidR="00133F52">
        <w:rPr>
          <w:rFonts w:ascii="Times New Roman" w:eastAsia="Times New Roman" w:hAnsi="Times New Roman" w:cs="Times New Roman"/>
          <w:sz w:val="28"/>
          <w:szCs w:val="28"/>
        </w:rPr>
        <w:t>а</w:t>
      </w:r>
      <w:r w:rsidRPr="007E5068">
        <w:rPr>
          <w:rFonts w:ascii="Times New Roman" w:eastAsia="Times New Roman" w:hAnsi="Times New Roman" w:cs="Times New Roman"/>
          <w:sz w:val="28"/>
          <w:szCs w:val="28"/>
        </w:rPr>
        <w:t xml:space="preserve"> города </w:t>
      </w:r>
      <w:r w:rsidRPr="007E5068">
        <w:rPr>
          <w:rFonts w:ascii="Times New Roman" w:eastAsia="Times New Roman" w:hAnsi="Times New Roman" w:cs="Times New Roman"/>
          <w:sz w:val="28"/>
          <w:szCs w:val="28"/>
        </w:rPr>
        <w:tab/>
      </w:r>
      <w:r w:rsidR="00025CA7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</w:t>
      </w:r>
      <w:r w:rsidR="002A3A99">
        <w:rPr>
          <w:rFonts w:ascii="Times New Roman" w:eastAsia="Times New Roman" w:hAnsi="Times New Roman" w:cs="Times New Roman"/>
          <w:sz w:val="28"/>
          <w:szCs w:val="28"/>
        </w:rPr>
        <w:t xml:space="preserve">         </w:t>
      </w:r>
      <w:r w:rsidR="00F13EBC">
        <w:rPr>
          <w:rFonts w:ascii="Times New Roman" w:eastAsia="Times New Roman" w:hAnsi="Times New Roman" w:cs="Times New Roman"/>
          <w:sz w:val="28"/>
          <w:szCs w:val="28"/>
        </w:rPr>
        <w:t xml:space="preserve">     </w:t>
      </w:r>
      <w:r w:rsidR="002E5009">
        <w:rPr>
          <w:rFonts w:ascii="Times New Roman" w:eastAsia="Times New Roman" w:hAnsi="Times New Roman" w:cs="Times New Roman"/>
          <w:sz w:val="28"/>
          <w:szCs w:val="28"/>
        </w:rPr>
        <w:t xml:space="preserve">                  </w:t>
      </w:r>
      <w:r w:rsidR="00133F52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Д.В.</w:t>
      </w:r>
      <w:r w:rsidR="004C0C3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133F52">
        <w:rPr>
          <w:rFonts w:ascii="Times New Roman" w:eastAsia="Times New Roman" w:hAnsi="Times New Roman" w:cs="Times New Roman"/>
          <w:sz w:val="28"/>
          <w:szCs w:val="28"/>
        </w:rPr>
        <w:t>Анисимов</w:t>
      </w:r>
      <w:r w:rsidR="003848C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14:paraId="12784DC7" w14:textId="77777777" w:rsidR="004C0C31" w:rsidRDefault="004C0C31" w:rsidP="00E61F05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68CD303F" w14:textId="22C0CD3C" w:rsidR="000020BA" w:rsidRDefault="000020BA" w:rsidP="00E61F05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5E235728" w14:textId="77777777" w:rsidR="00E37CE8" w:rsidRDefault="00E37CE8" w:rsidP="00E61F05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41A8685F" w14:textId="52E4688A" w:rsidR="00E37CE8" w:rsidRDefault="00E37CE8" w:rsidP="00E61F05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1F8B6434" w14:textId="77777777" w:rsidR="006C5F5D" w:rsidRDefault="006C5F5D" w:rsidP="00E61F05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41069E9B" w14:textId="793641CF" w:rsidR="004C0C31" w:rsidRDefault="004C0C31" w:rsidP="00E61F05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3187A5C6" w14:textId="77777777" w:rsidR="007048D8" w:rsidRDefault="007048D8" w:rsidP="00E61F05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273F9B7C" w14:textId="77777777" w:rsidR="004C0C31" w:rsidRDefault="004C0C31" w:rsidP="00E61F05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788EA118" w14:textId="497E6208" w:rsidR="00461DE8" w:rsidRDefault="003848CB" w:rsidP="00E61F05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   </w:t>
      </w:r>
      <w:r w:rsidR="00633899">
        <w:rPr>
          <w:rFonts w:ascii="Times New Roman" w:eastAsia="Times New Roman" w:hAnsi="Times New Roman" w:cs="Times New Roman"/>
          <w:sz w:val="28"/>
          <w:szCs w:val="28"/>
        </w:rPr>
        <w:t xml:space="preserve">                  </w:t>
      </w:r>
    </w:p>
    <w:p w14:paraId="413ADC66" w14:textId="5B52D8CC" w:rsidR="00CA627C" w:rsidRDefault="002D5A00" w:rsidP="00CA627C">
      <w:pPr>
        <w:tabs>
          <w:tab w:val="left" w:pos="6180"/>
          <w:tab w:val="center" w:pos="7349"/>
        </w:tabs>
        <w:spacing w:after="0" w:line="240" w:lineRule="auto"/>
        <w:ind w:left="4248" w:firstLine="708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noProof/>
          <w:sz w:val="28"/>
          <w:szCs w:val="28"/>
        </w:rPr>
        <w:lastRenderedPageBreak/>
        <mc:AlternateContent>
          <mc:Choice Requires="wps">
            <w:drawing>
              <wp:anchor distT="0" distB="0" distL="114300" distR="114300" simplePos="0" relativeHeight="251670528" behindDoc="0" locked="0" layoutInCell="1" allowOverlap="1" wp14:anchorId="1453F449" wp14:editId="17BCA543">
                <wp:simplePos x="0" y="0"/>
                <wp:positionH relativeFrom="column">
                  <wp:posOffset>2785745</wp:posOffset>
                </wp:positionH>
                <wp:positionV relativeFrom="paragraph">
                  <wp:posOffset>-500379</wp:posOffset>
                </wp:positionV>
                <wp:extent cx="537845" cy="476250"/>
                <wp:effectExtent l="0" t="0" r="14605" b="19050"/>
                <wp:wrapNone/>
                <wp:docPr id="1" name="Надпись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37845" cy="47625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bg1"/>
                          </a:solidFill>
                        </a:ln>
                      </wps:spPr>
                      <wps:txbx>
                        <w:txbxContent>
                          <w:p w14:paraId="5A2BD39F" w14:textId="348843F8" w:rsidR="002D5A00" w:rsidRDefault="00A34C28">
                            <w:r>
                              <w:t>4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shapetype w14:anchorId="1453F449" id="_x0000_t202" coordsize="21600,21600" o:spt="202" path="m,l,21600r21600,l21600,xe">
                <v:stroke joinstyle="miter"/>
                <v:path gradientshapeok="t" o:connecttype="rect"/>
              </v:shapetype>
              <v:shape id="Надпись 1" o:spid="_x0000_s1026" type="#_x0000_t202" style="position:absolute;left:0;text-align:left;margin-left:219.35pt;margin-top:-39.4pt;width:42.35pt;height:37.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" fillcolor="white [3201]" strokecolor="white [3212]" strokeweight=".5pt">
                <v:textbox>
                  <w:txbxContent>
                    <w:p w14:paraId="5A2BD39F" w14:textId="348843F8" w:rsidR="002D5A00" w:rsidRDefault="00A34C28">
                      <w:r>
                        <w:t>4</w:t>
                      </w:r>
                    </w:p>
                  </w:txbxContent>
                </v:textbox>
              </v:shape>
            </w:pict>
          </mc:Fallback>
        </mc:AlternateContent>
      </w:r>
      <w:r w:rsidR="00461DE8">
        <w:rPr>
          <w:rFonts w:ascii="Times New Roman" w:eastAsia="Times New Roman" w:hAnsi="Times New Roman" w:cs="Times New Roman"/>
          <w:sz w:val="28"/>
          <w:szCs w:val="28"/>
        </w:rPr>
        <w:t xml:space="preserve">                 </w:t>
      </w:r>
      <w:r w:rsidR="00CA627C">
        <w:rPr>
          <w:rFonts w:ascii="Times New Roman" w:eastAsia="Times New Roman" w:hAnsi="Times New Roman" w:cs="Times New Roman"/>
          <w:sz w:val="28"/>
          <w:szCs w:val="28"/>
        </w:rPr>
        <w:t>ПРИЛОЖЕНИЕ</w:t>
      </w:r>
      <w:r w:rsidR="00185A0E">
        <w:rPr>
          <w:rFonts w:ascii="Times New Roman" w:eastAsia="Times New Roman" w:hAnsi="Times New Roman" w:cs="Times New Roman"/>
          <w:sz w:val="28"/>
          <w:szCs w:val="28"/>
        </w:rPr>
        <w:t xml:space="preserve"> №2</w:t>
      </w:r>
    </w:p>
    <w:p w14:paraId="0A2616EA" w14:textId="77777777" w:rsidR="00CA627C" w:rsidRDefault="00CA627C" w:rsidP="00CA627C">
      <w:pPr>
        <w:spacing w:after="0" w:line="240" w:lineRule="auto"/>
        <w:ind w:left="4956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    к постановлению администрации</w:t>
      </w:r>
    </w:p>
    <w:p w14:paraId="7249CB06" w14:textId="77777777" w:rsidR="00CA627C" w:rsidRDefault="00CA627C" w:rsidP="00CA627C">
      <w:pPr>
        <w:spacing w:after="0" w:line="240" w:lineRule="auto"/>
        <w:ind w:left="5664" w:firstLine="708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города Кемерово</w:t>
      </w:r>
    </w:p>
    <w:p w14:paraId="13FE91FB" w14:textId="75C4FD22" w:rsidR="00CA627C" w:rsidRDefault="00A9763E" w:rsidP="00CA627C">
      <w:pPr>
        <w:spacing w:after="0" w:line="240" w:lineRule="auto"/>
        <w:ind w:left="4956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   </w:t>
      </w:r>
      <w:r w:rsidR="00CA627C">
        <w:rPr>
          <w:rFonts w:ascii="Times New Roman" w:eastAsia="Times New Roman" w:hAnsi="Times New Roman" w:cs="Times New Roman"/>
          <w:sz w:val="28"/>
          <w:szCs w:val="28"/>
        </w:rPr>
        <w:t xml:space="preserve"> от</w:t>
      </w:r>
      <w:r w:rsidR="001C67C4">
        <w:rPr>
          <w:rFonts w:ascii="Times New Roman" w:eastAsia="Times New Roman" w:hAnsi="Times New Roman" w:cs="Times New Roman"/>
          <w:sz w:val="28"/>
          <w:szCs w:val="28"/>
        </w:rPr>
        <w:t xml:space="preserve"> 29.12.</w:t>
      </w:r>
      <w:r w:rsidR="00CA627C">
        <w:rPr>
          <w:rFonts w:ascii="Times New Roman" w:eastAsia="Times New Roman" w:hAnsi="Times New Roman" w:cs="Times New Roman"/>
          <w:sz w:val="28"/>
          <w:szCs w:val="28"/>
        </w:rPr>
        <w:t>202</w:t>
      </w:r>
      <w:r w:rsidR="00DC74AF">
        <w:rPr>
          <w:rFonts w:ascii="Times New Roman" w:eastAsia="Times New Roman" w:hAnsi="Times New Roman" w:cs="Times New Roman"/>
          <w:sz w:val="28"/>
          <w:szCs w:val="28"/>
        </w:rPr>
        <w:t>5</w:t>
      </w:r>
      <w:r w:rsidR="00CA627C">
        <w:rPr>
          <w:rFonts w:ascii="Times New Roman" w:eastAsia="Times New Roman" w:hAnsi="Times New Roman" w:cs="Times New Roman"/>
          <w:sz w:val="28"/>
          <w:szCs w:val="28"/>
        </w:rPr>
        <w:t xml:space="preserve"> №</w:t>
      </w:r>
      <w:r w:rsidR="001C67C4">
        <w:rPr>
          <w:rFonts w:ascii="Times New Roman" w:eastAsia="Times New Roman" w:hAnsi="Times New Roman" w:cs="Times New Roman"/>
          <w:sz w:val="28"/>
          <w:szCs w:val="28"/>
        </w:rPr>
        <w:t xml:space="preserve"> 4369</w:t>
      </w:r>
    </w:p>
    <w:p w14:paraId="3CEBE200" w14:textId="068FDACF" w:rsidR="00CA627C" w:rsidRDefault="00CA627C" w:rsidP="00CA627C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right"/>
        <w:rPr>
          <w:rFonts w:ascii="Times New Roman" w:eastAsia="Times New Roman" w:hAnsi="Times New Roman" w:cs="Times New Roman"/>
          <w:spacing w:val="-4"/>
          <w:sz w:val="28"/>
          <w:szCs w:val="24"/>
        </w:rPr>
      </w:pPr>
    </w:p>
    <w:p w14:paraId="57C9F444" w14:textId="77777777" w:rsidR="00C006A3" w:rsidRDefault="00C006A3" w:rsidP="00CA627C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right"/>
        <w:rPr>
          <w:rFonts w:ascii="Times New Roman" w:eastAsia="Times New Roman" w:hAnsi="Times New Roman" w:cs="Times New Roman"/>
          <w:spacing w:val="-4"/>
          <w:sz w:val="28"/>
          <w:szCs w:val="24"/>
        </w:rPr>
      </w:pPr>
    </w:p>
    <w:p w14:paraId="4049DD23" w14:textId="77777777" w:rsidR="00CA627C" w:rsidRDefault="00CA627C" w:rsidP="00CA627C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center"/>
        <w:rPr>
          <w:rFonts w:ascii="Times New Roman" w:eastAsia="Times New Roman" w:hAnsi="Times New Roman" w:cs="Times New Roman"/>
          <w:spacing w:val="-4"/>
          <w:sz w:val="28"/>
          <w:szCs w:val="24"/>
        </w:rPr>
      </w:pPr>
      <w:r>
        <w:rPr>
          <w:rFonts w:ascii="Times New Roman" w:eastAsia="Times New Roman" w:hAnsi="Times New Roman" w:cs="Times New Roman"/>
          <w:spacing w:val="-4"/>
          <w:sz w:val="28"/>
          <w:szCs w:val="24"/>
        </w:rPr>
        <w:t xml:space="preserve">Расчет платы за публичный сервитут </w:t>
      </w:r>
    </w:p>
    <w:p w14:paraId="03FC66D1" w14:textId="79ACAFF6" w:rsidR="00CA627C" w:rsidRDefault="00CA627C" w:rsidP="00CA627C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center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pacing w:val="-4"/>
          <w:sz w:val="28"/>
          <w:szCs w:val="24"/>
        </w:rPr>
        <w:t xml:space="preserve">обладатель сервитута </w:t>
      </w:r>
      <w:r>
        <w:rPr>
          <w:rFonts w:ascii="Times New Roman" w:eastAsia="Times New Roman" w:hAnsi="Times New Roman" w:cs="Times New Roman"/>
          <w:sz w:val="28"/>
          <w:szCs w:val="28"/>
        </w:rPr>
        <w:t>О</w:t>
      </w:r>
      <w:r w:rsidR="004C0C31">
        <w:rPr>
          <w:rFonts w:ascii="Times New Roman" w:eastAsia="Times New Roman" w:hAnsi="Times New Roman" w:cs="Times New Roman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sz w:val="28"/>
          <w:szCs w:val="28"/>
        </w:rPr>
        <w:t>О «</w:t>
      </w:r>
      <w:r w:rsidR="004C0C31">
        <w:rPr>
          <w:rFonts w:ascii="Times New Roman" w:eastAsia="Times New Roman" w:hAnsi="Times New Roman" w:cs="Times New Roman"/>
          <w:sz w:val="28"/>
          <w:szCs w:val="28"/>
        </w:rPr>
        <w:t xml:space="preserve">Газпром газораспределение </w:t>
      </w:r>
      <w:r w:rsidR="008D3742">
        <w:rPr>
          <w:rFonts w:ascii="Times New Roman" w:eastAsia="Times New Roman" w:hAnsi="Times New Roman" w:cs="Times New Roman"/>
          <w:sz w:val="28"/>
          <w:szCs w:val="28"/>
        </w:rPr>
        <w:t>Сибирь</w:t>
      </w:r>
      <w:r>
        <w:rPr>
          <w:rFonts w:ascii="Times New Roman" w:eastAsia="Times New Roman" w:hAnsi="Times New Roman" w:cs="Times New Roman"/>
          <w:sz w:val="28"/>
          <w:szCs w:val="28"/>
        </w:rPr>
        <w:t>»</w:t>
      </w:r>
    </w:p>
    <w:p w14:paraId="70E779B5" w14:textId="77777777" w:rsidR="00C006A3" w:rsidRDefault="00C006A3" w:rsidP="00CA627C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14:paraId="05010984" w14:textId="77777777" w:rsidR="00CA627C" w:rsidRDefault="00CA627C" w:rsidP="00CA627C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tbl>
      <w:tblPr>
        <w:tblW w:w="15913" w:type="dxa"/>
        <w:tblInd w:w="-318" w:type="dxa"/>
        <w:tblLayout w:type="fixed"/>
        <w:tblLook w:val="04A0" w:firstRow="1" w:lastRow="0" w:firstColumn="1" w:lastColumn="0" w:noHBand="0" w:noVBand="1"/>
      </w:tblPr>
      <w:tblGrid>
        <w:gridCol w:w="1873"/>
        <w:gridCol w:w="1985"/>
        <w:gridCol w:w="1559"/>
        <w:gridCol w:w="1276"/>
        <w:gridCol w:w="1277"/>
        <w:gridCol w:w="1275"/>
        <w:gridCol w:w="1137"/>
        <w:gridCol w:w="5531"/>
      </w:tblGrid>
      <w:tr w:rsidR="00CA627C" w14:paraId="2A18C23A" w14:textId="77777777" w:rsidTr="00CD18C3">
        <w:trPr>
          <w:trHeight w:val="300"/>
        </w:trPr>
        <w:tc>
          <w:tcPr>
            <w:tcW w:w="187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D6B92A" w14:textId="5271DD04" w:rsidR="00CA627C" w:rsidRDefault="00CA62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bookmarkStart w:id="1" w:name="_Hlk93323989"/>
          </w:p>
        </w:tc>
        <w:tc>
          <w:tcPr>
            <w:tcW w:w="1985" w:type="dxa"/>
            <w:vMerge w:val="restart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F8A3A2E" w14:textId="77777777" w:rsidR="00CA627C" w:rsidRDefault="00CA62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Кадастровый номер (квартал) земельных участков, в отношении которых устанавливается публичный сервитут</w:t>
            </w:r>
          </w:p>
        </w:tc>
        <w:tc>
          <w:tcPr>
            <w:tcW w:w="1559" w:type="dxa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64E6B9D8" w14:textId="1FBE6690" w:rsidR="00CA627C" w:rsidRDefault="00CA62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Кадастровая стоимость земельных участков, в отношении которых устанавливается публичный сервитут (руб. за кв. м) (п</w:t>
            </w:r>
            <w:r w:rsidR="00C9147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ункт 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 ст</w:t>
            </w:r>
            <w:r w:rsidR="00C9147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атьи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39.46 Земельного кодекса РФ)/ Средний показатель кадастровой стоимости земельных участков, в отношении которых устанавлива</w:t>
            </w:r>
            <w:r w:rsidR="00DD405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ется публичный сервитут </w:t>
            </w:r>
          </w:p>
          <w:p w14:paraId="02748A16" w14:textId="77777777" w:rsidR="00CA627C" w:rsidRDefault="00CA62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(руб. за кв м)</w:t>
            </w:r>
          </w:p>
          <w:p w14:paraId="4BE20FB6" w14:textId="27D36B55" w:rsidR="00CA627C" w:rsidRDefault="00CA62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(п</w:t>
            </w:r>
            <w:r w:rsidR="00C9147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ункт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5 ст</w:t>
            </w:r>
            <w:r w:rsidR="00C9147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атьи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39.46 Земельного кодекса РФ)</w:t>
            </w:r>
          </w:p>
        </w:tc>
        <w:tc>
          <w:tcPr>
            <w:tcW w:w="1276" w:type="dxa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8188EB" w14:textId="77777777" w:rsidR="00CA627C" w:rsidRDefault="00CA62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Площадь частей земельного участка, в отношении которых устанавливается публичный сервитут (кв. м)</w:t>
            </w:r>
          </w:p>
        </w:tc>
        <w:tc>
          <w:tcPr>
            <w:tcW w:w="1277" w:type="dxa"/>
            <w:vMerge w:val="restart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6E7B03" w14:textId="77777777" w:rsidR="00CA627C" w:rsidRDefault="00CA62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Площадь земельного участка</w:t>
            </w:r>
          </w:p>
          <w:p w14:paraId="2771DB30" w14:textId="77777777" w:rsidR="00CA627C" w:rsidRDefault="00CA62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(кв. м)</w:t>
            </w:r>
          </w:p>
        </w:tc>
        <w:tc>
          <w:tcPr>
            <w:tcW w:w="1275" w:type="dxa"/>
            <w:vMerge w:val="restart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F283A6" w14:textId="41C11450" w:rsidR="00CA627C" w:rsidRDefault="00CA62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Процент от кадастровой стоимости (п</w:t>
            </w:r>
            <w:r w:rsidR="00C9147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ункт 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 ст</w:t>
            </w:r>
            <w:r w:rsidR="00C9147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атьи 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39.46 Земельного  кодекса РФ) </w:t>
            </w:r>
          </w:p>
        </w:tc>
        <w:tc>
          <w:tcPr>
            <w:tcW w:w="1137" w:type="dxa"/>
            <w:vMerge w:val="restart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3B14E85" w14:textId="77777777" w:rsidR="00CA627C" w:rsidRDefault="00CA62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Годовая плата за публич-</w:t>
            </w:r>
          </w:p>
          <w:p w14:paraId="541E2EA4" w14:textId="77777777" w:rsidR="00CA627C" w:rsidRDefault="00CA62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ный сервитут (руб.)</w:t>
            </w:r>
          </w:p>
        </w:tc>
        <w:tc>
          <w:tcPr>
            <w:tcW w:w="5531" w:type="dxa"/>
            <w:noWrap/>
            <w:vAlign w:val="bottom"/>
            <w:hideMark/>
          </w:tcPr>
          <w:p w14:paraId="24F019C1" w14:textId="77777777" w:rsidR="00CA627C" w:rsidRDefault="00CA627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</w:tr>
      <w:tr w:rsidR="00CA627C" w14:paraId="38689FEF" w14:textId="77777777" w:rsidTr="00CD18C3">
        <w:trPr>
          <w:trHeight w:val="300"/>
        </w:trPr>
        <w:tc>
          <w:tcPr>
            <w:tcW w:w="187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DFFEFE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6461A89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559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A74BF74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E19C22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7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2F99C6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2AF71B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7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455686CC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31" w:type="dxa"/>
            <w:noWrap/>
            <w:vAlign w:val="bottom"/>
            <w:hideMark/>
          </w:tcPr>
          <w:p w14:paraId="237E1E99" w14:textId="77777777" w:rsidR="00CA627C" w:rsidRDefault="00CA627C">
            <w:pPr>
              <w:spacing w:after="0"/>
              <w:rPr>
                <w:sz w:val="20"/>
                <w:szCs w:val="20"/>
              </w:rPr>
            </w:pPr>
          </w:p>
        </w:tc>
      </w:tr>
      <w:tr w:rsidR="00CA627C" w14:paraId="3A4B5CD7" w14:textId="77777777" w:rsidTr="00CD18C3">
        <w:trPr>
          <w:trHeight w:val="300"/>
        </w:trPr>
        <w:tc>
          <w:tcPr>
            <w:tcW w:w="187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CC7130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E1EFE5A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559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66109A36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F8E974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7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20C6D4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789BFD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7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0305251C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31" w:type="dxa"/>
            <w:noWrap/>
            <w:vAlign w:val="bottom"/>
            <w:hideMark/>
          </w:tcPr>
          <w:p w14:paraId="776D61BC" w14:textId="77777777" w:rsidR="00CA627C" w:rsidRDefault="00CA627C">
            <w:pPr>
              <w:spacing w:after="0"/>
              <w:rPr>
                <w:sz w:val="20"/>
                <w:szCs w:val="20"/>
              </w:rPr>
            </w:pPr>
          </w:p>
        </w:tc>
      </w:tr>
      <w:tr w:rsidR="00CA627C" w14:paraId="37BF5590" w14:textId="77777777" w:rsidTr="00CD18C3">
        <w:trPr>
          <w:trHeight w:val="300"/>
        </w:trPr>
        <w:tc>
          <w:tcPr>
            <w:tcW w:w="187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35721A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5675305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559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7E8BF28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FA414B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7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A792F8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BDFAD3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7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F4C5C7A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31" w:type="dxa"/>
            <w:noWrap/>
            <w:vAlign w:val="bottom"/>
            <w:hideMark/>
          </w:tcPr>
          <w:p w14:paraId="1F847669" w14:textId="77777777" w:rsidR="00CA627C" w:rsidRDefault="00CA627C">
            <w:pPr>
              <w:spacing w:after="0"/>
              <w:rPr>
                <w:sz w:val="20"/>
                <w:szCs w:val="20"/>
              </w:rPr>
            </w:pPr>
          </w:p>
        </w:tc>
      </w:tr>
      <w:tr w:rsidR="00CA627C" w14:paraId="49B54DB5" w14:textId="77777777" w:rsidTr="00CD18C3">
        <w:trPr>
          <w:trHeight w:val="300"/>
        </w:trPr>
        <w:tc>
          <w:tcPr>
            <w:tcW w:w="187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4250BA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051FBA21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559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D342D33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B6D39F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7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E1494A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C55D26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7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093364C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31" w:type="dxa"/>
            <w:noWrap/>
            <w:vAlign w:val="bottom"/>
            <w:hideMark/>
          </w:tcPr>
          <w:p w14:paraId="3A96E3FE" w14:textId="77777777" w:rsidR="00CA627C" w:rsidRDefault="00CA627C">
            <w:pPr>
              <w:spacing w:after="0"/>
              <w:rPr>
                <w:sz w:val="20"/>
                <w:szCs w:val="20"/>
              </w:rPr>
            </w:pPr>
          </w:p>
        </w:tc>
      </w:tr>
      <w:tr w:rsidR="00CA627C" w14:paraId="7E89D2CB" w14:textId="77777777" w:rsidTr="00CD18C3">
        <w:trPr>
          <w:trHeight w:val="300"/>
        </w:trPr>
        <w:tc>
          <w:tcPr>
            <w:tcW w:w="187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72E8B4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25613F7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559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0B48A4A7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E15DCD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7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D87815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83AC26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7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17004A6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31" w:type="dxa"/>
            <w:noWrap/>
            <w:vAlign w:val="bottom"/>
            <w:hideMark/>
          </w:tcPr>
          <w:p w14:paraId="616F1BC9" w14:textId="77777777" w:rsidR="00CA627C" w:rsidRDefault="00CA627C">
            <w:pPr>
              <w:spacing w:after="0"/>
              <w:rPr>
                <w:sz w:val="20"/>
                <w:szCs w:val="20"/>
              </w:rPr>
            </w:pPr>
          </w:p>
        </w:tc>
      </w:tr>
      <w:tr w:rsidR="00CA627C" w14:paraId="30DE2882" w14:textId="77777777" w:rsidTr="00CD18C3">
        <w:trPr>
          <w:trHeight w:val="300"/>
        </w:trPr>
        <w:tc>
          <w:tcPr>
            <w:tcW w:w="187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68C1B7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5DC48A5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559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EDBC080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74D12F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7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89B405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CBE348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7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8DB153A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31" w:type="dxa"/>
            <w:noWrap/>
            <w:vAlign w:val="bottom"/>
            <w:hideMark/>
          </w:tcPr>
          <w:p w14:paraId="47CA2444" w14:textId="77777777" w:rsidR="00CA627C" w:rsidRDefault="00CA627C">
            <w:pPr>
              <w:spacing w:after="0"/>
              <w:rPr>
                <w:sz w:val="20"/>
                <w:szCs w:val="20"/>
              </w:rPr>
            </w:pPr>
          </w:p>
        </w:tc>
      </w:tr>
      <w:tr w:rsidR="00CA627C" w14:paraId="018C0481" w14:textId="77777777" w:rsidTr="00CD18C3">
        <w:trPr>
          <w:trHeight w:val="300"/>
        </w:trPr>
        <w:tc>
          <w:tcPr>
            <w:tcW w:w="187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C4DAF7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7C112A77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559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9971749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650F54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7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09F21D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9A3240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7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7286BAC8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31" w:type="dxa"/>
            <w:noWrap/>
            <w:vAlign w:val="bottom"/>
            <w:hideMark/>
          </w:tcPr>
          <w:p w14:paraId="35B87C79" w14:textId="77777777" w:rsidR="00CA627C" w:rsidRDefault="00CA627C">
            <w:pPr>
              <w:spacing w:after="0"/>
              <w:rPr>
                <w:sz w:val="20"/>
                <w:szCs w:val="20"/>
              </w:rPr>
            </w:pPr>
          </w:p>
        </w:tc>
      </w:tr>
      <w:tr w:rsidR="00CA627C" w14:paraId="0AAC7650" w14:textId="77777777" w:rsidTr="00CD18C3">
        <w:trPr>
          <w:trHeight w:val="300"/>
        </w:trPr>
        <w:tc>
          <w:tcPr>
            <w:tcW w:w="187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957478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47A214DC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559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0070547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6247F7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7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6F9A09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7513CE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7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F8572B7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31" w:type="dxa"/>
            <w:noWrap/>
            <w:vAlign w:val="bottom"/>
            <w:hideMark/>
          </w:tcPr>
          <w:p w14:paraId="1D8ECF1E" w14:textId="77777777" w:rsidR="00CA627C" w:rsidRDefault="00CA627C">
            <w:pPr>
              <w:spacing w:after="0"/>
              <w:rPr>
                <w:sz w:val="20"/>
                <w:szCs w:val="20"/>
              </w:rPr>
            </w:pPr>
          </w:p>
        </w:tc>
      </w:tr>
      <w:tr w:rsidR="00CA627C" w14:paraId="70B20CF4" w14:textId="77777777" w:rsidTr="00CD18C3">
        <w:trPr>
          <w:trHeight w:val="270"/>
        </w:trPr>
        <w:tc>
          <w:tcPr>
            <w:tcW w:w="18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EC9DD0B" w14:textId="3A3A574B" w:rsidR="00402DCE" w:rsidRPr="00DA424E" w:rsidRDefault="000C2AF2" w:rsidP="00402DCE">
            <w:pPr>
              <w:spacing w:after="0" w:line="240" w:lineRule="auto"/>
              <w:ind w:right="172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 xml:space="preserve">В целях </w:t>
            </w:r>
          </w:p>
          <w:p w14:paraId="69A3F194" w14:textId="47CF850B" w:rsidR="00A11B1C" w:rsidRPr="00DA424E" w:rsidRDefault="0051021A" w:rsidP="00877572">
            <w:pPr>
              <w:spacing w:after="0" w:line="240" w:lineRule="auto"/>
              <w:ind w:right="172"/>
              <w:rPr>
                <w:rFonts w:ascii="Times New Roman" w:eastAsia="Times New Roman" w:hAnsi="Times New Roman" w:cs="Times New Roman"/>
                <w:color w:val="000000"/>
              </w:rPr>
            </w:pPr>
            <w:r w:rsidRPr="0051021A">
              <w:rPr>
                <w:rFonts w:ascii="Times New Roman" w:eastAsia="Times New Roman" w:hAnsi="Times New Roman" w:cs="Times New Roman"/>
                <w:color w:val="000000"/>
              </w:rPr>
              <w:t>эксплуатации линейного объекта системы газоснабжения: «</w:t>
            </w:r>
            <w:r w:rsidR="006C5F5D" w:rsidRPr="006C5F5D">
              <w:rPr>
                <w:rFonts w:ascii="Times New Roman" w:eastAsia="Times New Roman" w:hAnsi="Times New Roman" w:cs="Times New Roman"/>
                <w:color w:val="000000"/>
              </w:rPr>
              <w:t>Распредели</w:t>
            </w:r>
            <w:r w:rsidR="006C5F5D">
              <w:rPr>
                <w:rFonts w:ascii="Times New Roman" w:eastAsia="Times New Roman" w:hAnsi="Times New Roman" w:cs="Times New Roman"/>
                <w:color w:val="000000"/>
              </w:rPr>
              <w:t>-</w:t>
            </w:r>
            <w:r w:rsidR="006C5F5D" w:rsidRPr="006C5F5D">
              <w:rPr>
                <w:rFonts w:ascii="Times New Roman" w:eastAsia="Times New Roman" w:hAnsi="Times New Roman" w:cs="Times New Roman"/>
                <w:color w:val="000000"/>
              </w:rPr>
              <w:t xml:space="preserve">тельные сети Рудничного района              г. Кемерово Кемеровской области" 17-й этап (код объекта СН 42 001-17) </w:t>
            </w:r>
            <w:r w:rsidR="00217584" w:rsidRPr="00217584">
              <w:rPr>
                <w:rFonts w:ascii="Times New Roman" w:eastAsia="Times New Roman" w:hAnsi="Times New Roman" w:cs="Times New Roman"/>
                <w:color w:val="000000"/>
              </w:rPr>
              <w:t xml:space="preserve"> </w:t>
            </w:r>
            <w:r w:rsidR="00877572" w:rsidRPr="00877572">
              <w:rPr>
                <w:rFonts w:ascii="Times New Roman" w:eastAsia="Times New Roman" w:hAnsi="Times New Roman" w:cs="Times New Roman"/>
                <w:color w:val="000000"/>
              </w:rPr>
              <w:t xml:space="preserve">и его неотъемлемых </w:t>
            </w:r>
            <w:r w:rsidR="00877572" w:rsidRPr="00877572">
              <w:rPr>
                <w:rFonts w:ascii="Times New Roman" w:eastAsia="Times New Roman" w:hAnsi="Times New Roman" w:cs="Times New Roman"/>
                <w:color w:val="000000"/>
              </w:rPr>
              <w:lastRenderedPageBreak/>
              <w:t>технологичес</w:t>
            </w:r>
            <w:r w:rsidR="00877572">
              <w:rPr>
                <w:rFonts w:ascii="Times New Roman" w:eastAsia="Times New Roman" w:hAnsi="Times New Roman" w:cs="Times New Roman"/>
                <w:color w:val="000000"/>
              </w:rPr>
              <w:t>-</w:t>
            </w:r>
            <w:r w:rsidR="00877572" w:rsidRPr="00877572">
              <w:rPr>
                <w:rFonts w:ascii="Times New Roman" w:eastAsia="Times New Roman" w:hAnsi="Times New Roman" w:cs="Times New Roman"/>
                <w:color w:val="000000"/>
              </w:rPr>
              <w:t>ких частей</w:t>
            </w: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3A317E7" w14:textId="23F89699" w:rsidR="000C2AF2" w:rsidRDefault="000C2A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1AE2970" w14:textId="11785A20" w:rsidR="00217584" w:rsidRDefault="002175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1262617" w14:textId="3F900E22" w:rsidR="00217584" w:rsidRDefault="002175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47AF6A9" w14:textId="4C556FBC" w:rsidR="00217584" w:rsidRDefault="002175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4AC5DEF" w14:textId="1056804B" w:rsidR="00217584" w:rsidRDefault="006C5F5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6C5F5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42:24:0401014</w:t>
            </w:r>
          </w:p>
          <w:p w14:paraId="00ACD95C" w14:textId="021B5E44" w:rsidR="00217584" w:rsidRDefault="002175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EFC00E3" w14:textId="54BAF3EB" w:rsidR="00217584" w:rsidRDefault="002175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32C5BCF" w14:textId="77777777" w:rsidR="00217584" w:rsidRDefault="002175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A228AD2" w14:textId="77777777" w:rsidR="00217584" w:rsidRDefault="002175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8817A82" w14:textId="77777777" w:rsidR="009E746E" w:rsidRDefault="009E746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177A5B0" w14:textId="425D187E" w:rsidR="009E746E" w:rsidRDefault="009E746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6CD7FA" w14:textId="30285F97" w:rsidR="00CD18C3" w:rsidRDefault="00CD18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C438806" w14:textId="05C62E77" w:rsidR="00217584" w:rsidRDefault="002175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EF14E5E" w14:textId="2A583C66" w:rsidR="00217584" w:rsidRDefault="002175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611DD23" w14:textId="465D5783" w:rsidR="00217584" w:rsidRDefault="002175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5F32797" w14:textId="76CDC114" w:rsidR="00217584" w:rsidRDefault="006C5F5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2114,40</w:t>
            </w:r>
          </w:p>
          <w:p w14:paraId="004F1835" w14:textId="75605A2E" w:rsidR="00217584" w:rsidRDefault="002175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C708802" w14:textId="541E68CD" w:rsidR="00217584" w:rsidRDefault="002175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DA76388" w14:textId="77777777" w:rsidR="00217584" w:rsidRDefault="002175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DBEAE17" w14:textId="77777777" w:rsidR="000C2AF2" w:rsidRDefault="000C2A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1FEE863" w14:textId="77777777" w:rsidR="00641A87" w:rsidRDefault="00641A8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61C327E" w14:textId="0770C0A7" w:rsidR="009E746E" w:rsidRDefault="009E746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05D6CC9" w14:textId="77777777" w:rsidR="00A9763E" w:rsidRDefault="00A9763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D6E1319" w14:textId="77777777" w:rsidR="00A9763E" w:rsidRDefault="00A9763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40A4919" w14:textId="77777777" w:rsidR="00A9763E" w:rsidRDefault="00A9763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F5B0D85" w14:textId="15A83F8B" w:rsidR="00C81A07" w:rsidRDefault="00C81A0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ADB9B8A" w14:textId="44D8E91E" w:rsidR="003F2943" w:rsidRDefault="003F294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6287D23" w14:textId="77777777" w:rsidR="00217584" w:rsidRDefault="002175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96C663D" w14:textId="3E9B081A" w:rsidR="00217584" w:rsidRDefault="002175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C92B465" w14:textId="031F7690" w:rsidR="00217584" w:rsidRDefault="002175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9142D0E" w14:textId="4B3E8AA9" w:rsidR="00217584" w:rsidRDefault="006C5F5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87,00</w:t>
            </w:r>
          </w:p>
          <w:p w14:paraId="22F090E0" w14:textId="01F2A484" w:rsidR="00217584" w:rsidRDefault="002175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49E05D6" w14:textId="4D52D130" w:rsidR="00217584" w:rsidRDefault="002175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D30053C" w14:textId="77777777" w:rsidR="00217584" w:rsidRDefault="002175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B47E08E" w14:textId="77777777" w:rsidR="008500C8" w:rsidRDefault="008500C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D75A9CF" w14:textId="77777777" w:rsidR="00A9763E" w:rsidRDefault="00A9763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BFFAF1F" w14:textId="77777777" w:rsidR="009E746E" w:rsidRPr="006F729F" w:rsidRDefault="009E746E" w:rsidP="006F729F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DF814EC" w14:textId="77777777" w:rsidR="00B22DF1" w:rsidRDefault="00B22DF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97180B8" w14:textId="77777777" w:rsidR="00B22DF1" w:rsidRDefault="00B22DF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EB544A8" w14:textId="77777777" w:rsidR="00B22DF1" w:rsidRDefault="00B22DF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D3CD727" w14:textId="77777777" w:rsidR="00B22DF1" w:rsidRDefault="00B22DF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86DA7F8" w14:textId="403B5BE9" w:rsidR="009E746E" w:rsidRDefault="009E746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BFEDEBF" w14:textId="77777777" w:rsidR="00B22DF1" w:rsidRDefault="00B22DF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A8332A8" w14:textId="263B4268" w:rsidR="00537834" w:rsidRDefault="005378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A6F4E6C" w14:textId="194C9B22" w:rsidR="00537834" w:rsidRDefault="005378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7F0BC4E" w14:textId="77777777" w:rsidR="009E746E" w:rsidRDefault="009E746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364923E" w14:textId="64A9A7AD" w:rsidR="0005528B" w:rsidRDefault="000552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B63CCC3" w14:textId="7EB32263" w:rsidR="00217584" w:rsidRDefault="002175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93B3018" w14:textId="2EB0D393" w:rsidR="00217584" w:rsidRDefault="002175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0B1737C" w14:textId="77777777" w:rsidR="00217584" w:rsidRDefault="002175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05976C8" w14:textId="03298A7C" w:rsidR="00217584" w:rsidRDefault="002175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</w:t>
            </w:r>
          </w:p>
          <w:p w14:paraId="5EBA8663" w14:textId="34C279D4" w:rsidR="00217584" w:rsidRDefault="002175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3C88924" w14:textId="5F41FCB9" w:rsidR="00217584" w:rsidRDefault="002175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1892C76" w14:textId="067B69E3" w:rsidR="00217584" w:rsidRDefault="002175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799D3BA" w14:textId="735C56A0" w:rsidR="00217584" w:rsidRDefault="002175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87420BA" w14:textId="5A1848ED" w:rsidR="00217584" w:rsidRDefault="002175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0B27F44" w14:textId="0AC9455F" w:rsidR="00217584" w:rsidRDefault="002175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677161D" w14:textId="77777777" w:rsidR="00217584" w:rsidRDefault="002175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3107987" w14:textId="40DFAEF3" w:rsidR="0005528B" w:rsidRDefault="000552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E65F8EB" w14:textId="77777777" w:rsidR="003F2943" w:rsidRDefault="003F294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BDE02E7" w14:textId="4336934D" w:rsidR="00375D21" w:rsidRPr="006F729F" w:rsidRDefault="00375D21" w:rsidP="00375D2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68A2949" w14:textId="4BB3F2CB" w:rsidR="00B67D60" w:rsidRDefault="00B67D6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176326F" w14:textId="77777777" w:rsidR="00B22DF1" w:rsidRDefault="00B22DF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E6E6A12" w14:textId="77777777" w:rsidR="00537834" w:rsidRDefault="005378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9E43B08" w14:textId="77777777" w:rsidR="00B22DF1" w:rsidRDefault="00B22DF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5EBAFF6" w14:textId="77777777" w:rsidR="00E61F05" w:rsidRDefault="00E61F0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BAEFAC3" w14:textId="77777777" w:rsidR="00C83649" w:rsidRDefault="00C8364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311B768" w14:textId="5DF574AE" w:rsidR="00537834" w:rsidRDefault="005378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E171F90" w14:textId="1822A22B" w:rsidR="00537834" w:rsidRDefault="005378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3B410B6" w14:textId="3FB85257" w:rsidR="00537834" w:rsidRDefault="005378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C5FB2BE" w14:textId="02B823E0" w:rsidR="009E746E" w:rsidRDefault="009E746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CDFB7D7" w14:textId="3D9C8CA5" w:rsidR="00217584" w:rsidRDefault="002175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9CC721B" w14:textId="73423951" w:rsidR="00217584" w:rsidRDefault="002175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E9DCB84" w14:textId="169560CC" w:rsidR="00217584" w:rsidRDefault="002175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BAF1D6A" w14:textId="56BF075A" w:rsidR="00217584" w:rsidRDefault="002175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0,01</w:t>
            </w:r>
          </w:p>
          <w:p w14:paraId="4607B7A4" w14:textId="311CE14D" w:rsidR="00217584" w:rsidRDefault="002175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BFC0ED4" w14:textId="4FD1BC46" w:rsidR="00217584" w:rsidRDefault="002175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C309A6D" w14:textId="77777777" w:rsidR="00217584" w:rsidRDefault="002175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E89EB74" w14:textId="77777777" w:rsidR="000C2AF2" w:rsidRDefault="000C2A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1C65CDC" w14:textId="77777777" w:rsidR="009E746E" w:rsidRDefault="000C2AF2" w:rsidP="00A976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             </w:t>
            </w:r>
          </w:p>
          <w:p w14:paraId="1436FFBA" w14:textId="2B25EBB0" w:rsidR="00A9763E" w:rsidRDefault="00402DCE" w:rsidP="00A976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lastRenderedPageBreak/>
              <w:t xml:space="preserve">             </w:t>
            </w:r>
          </w:p>
          <w:p w14:paraId="7467D680" w14:textId="41E5493A" w:rsidR="00A9763E" w:rsidRPr="00375D21" w:rsidRDefault="00A9763E" w:rsidP="00A976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7F5252D" w14:textId="0198571E" w:rsidR="00A32D0A" w:rsidRDefault="00A32D0A" w:rsidP="00A32D0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4C52C1AF" w14:textId="1DDD41BA" w:rsidR="00217584" w:rsidRDefault="00217584" w:rsidP="00A32D0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4C2F31C5" w14:textId="49952B0E" w:rsidR="00217584" w:rsidRDefault="00217584" w:rsidP="00A32D0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7AA1A5C7" w14:textId="2661C080" w:rsidR="00217584" w:rsidRDefault="00217584" w:rsidP="00A32D0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0F22B60F" w14:textId="41AF22D5" w:rsidR="00217584" w:rsidRDefault="00217584" w:rsidP="00A32D0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76D826DC" w14:textId="5D57ABD3" w:rsidR="00217584" w:rsidRDefault="00217584" w:rsidP="00A32D0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076798B2" w14:textId="2C598C61" w:rsidR="00217584" w:rsidRDefault="00217584" w:rsidP="00A32D0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026B230F" w14:textId="22185612" w:rsidR="00217584" w:rsidRDefault="00217584" w:rsidP="00A32D0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42A82479" w14:textId="478C0229" w:rsidR="00217584" w:rsidRDefault="00217584" w:rsidP="00A32D0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613BAE51" w14:textId="499B47F2" w:rsidR="00217584" w:rsidRDefault="00217584" w:rsidP="00A32D0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6523E5AE" w14:textId="2D2F2B17" w:rsidR="00217584" w:rsidRDefault="00217584" w:rsidP="00A32D0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0594D3E5" w14:textId="36E64274" w:rsidR="00217584" w:rsidRDefault="006C5F5D" w:rsidP="00A32D0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18,40</w:t>
            </w:r>
          </w:p>
          <w:p w14:paraId="5CF8B5E4" w14:textId="01FF47A8" w:rsidR="00A32D0A" w:rsidRDefault="00A32D0A" w:rsidP="00A32D0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225850BD" w14:textId="77777777" w:rsidR="008500C8" w:rsidRDefault="008500C8" w:rsidP="00A32D0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1EE4F558" w14:textId="014F1911" w:rsidR="00A32D0A" w:rsidRDefault="00A32D0A" w:rsidP="00A32D0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406FB695" w14:textId="18BC5603" w:rsidR="00A32D0A" w:rsidRDefault="00A32D0A" w:rsidP="00A32D0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21D36D6C" w14:textId="38245499" w:rsidR="00F2058D" w:rsidRPr="00375D21" w:rsidRDefault="00F2058D" w:rsidP="00402DC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5531" w:type="dxa"/>
            <w:vAlign w:val="center"/>
            <w:hideMark/>
          </w:tcPr>
          <w:p w14:paraId="238CEECE" w14:textId="77777777" w:rsidR="00CA627C" w:rsidRDefault="00CA627C">
            <w:pPr>
              <w:spacing w:after="0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CA627C" w14:paraId="37D9B1D7" w14:textId="77777777" w:rsidTr="00CD18C3">
        <w:trPr>
          <w:gridAfter w:val="1"/>
          <w:wAfter w:w="5531" w:type="dxa"/>
          <w:trHeight w:val="599"/>
        </w:trPr>
        <w:tc>
          <w:tcPr>
            <w:tcW w:w="9245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A7EEB7" w14:textId="3956B7E7" w:rsidR="00CA627C" w:rsidRDefault="00CA627C">
            <w:pPr>
              <w:widowControl w:val="0"/>
              <w:shd w:val="clear" w:color="auto" w:fill="FFFFFF"/>
              <w:tabs>
                <w:tab w:val="left" w:pos="7958"/>
              </w:tabs>
              <w:autoSpaceDE w:val="0"/>
              <w:autoSpaceDN w:val="0"/>
              <w:adjustRightInd w:val="0"/>
              <w:spacing w:after="0" w:line="240" w:lineRule="auto"/>
              <w:ind w:left="709" w:right="-142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3A7DC8E8" w14:textId="77777777" w:rsidR="00CA627C" w:rsidRDefault="00CA627C">
            <w:pPr>
              <w:widowControl w:val="0"/>
              <w:shd w:val="clear" w:color="auto" w:fill="FFFFFF"/>
              <w:tabs>
                <w:tab w:val="left" w:pos="7958"/>
              </w:tabs>
              <w:autoSpaceDE w:val="0"/>
              <w:autoSpaceDN w:val="0"/>
              <w:adjustRightInd w:val="0"/>
              <w:spacing w:after="0" w:line="240" w:lineRule="auto"/>
              <w:ind w:right="-142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069151D0" w14:textId="0E72015C" w:rsidR="00CA627C" w:rsidRDefault="00CA627C">
            <w:pPr>
              <w:widowControl w:val="0"/>
              <w:shd w:val="clear" w:color="auto" w:fill="FFFFFF"/>
              <w:tabs>
                <w:tab w:val="left" w:pos="7958"/>
              </w:tabs>
              <w:autoSpaceDE w:val="0"/>
              <w:autoSpaceDN w:val="0"/>
              <w:adjustRightInd w:val="0"/>
              <w:spacing w:after="0" w:line="240" w:lineRule="auto"/>
              <w:ind w:right="-142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ИТОГО ГОДОВАЯ ПЛАТА ЗА ПУБЛИЧНЫЙ СЕРВИТУТ</w:t>
            </w:r>
            <w:r w:rsidR="00A11B1C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без учета НДС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: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A9413B" w14:textId="77777777" w:rsidR="00EE1646" w:rsidRDefault="00684A3A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</w:t>
            </w:r>
          </w:p>
          <w:p w14:paraId="0FFC50C3" w14:textId="64B1972C" w:rsidR="00CA627C" w:rsidRDefault="006C5F5D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18,40</w:t>
            </w:r>
          </w:p>
          <w:p w14:paraId="5DB30528" w14:textId="1498BEEB" w:rsidR="00CA627C" w:rsidRPr="000E6545" w:rsidRDefault="00CA627C">
            <w:pPr>
              <w:widowControl w:val="0"/>
              <w:shd w:val="clear" w:color="auto" w:fill="FFFFFF"/>
              <w:tabs>
                <w:tab w:val="left" w:pos="7958"/>
              </w:tabs>
              <w:autoSpaceDE w:val="0"/>
              <w:autoSpaceDN w:val="0"/>
              <w:adjustRightInd w:val="0"/>
              <w:spacing w:after="0" w:line="240" w:lineRule="auto"/>
              <w:ind w:right="-142"/>
              <w:jc w:val="center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</w:rPr>
            </w:pPr>
          </w:p>
        </w:tc>
      </w:tr>
    </w:tbl>
    <w:bookmarkEnd w:id="1"/>
    <w:p w14:paraId="35884492" w14:textId="4A64D254" w:rsidR="00CA627C" w:rsidRDefault="006C5F5D" w:rsidP="00CA627C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74624" behindDoc="0" locked="0" layoutInCell="1" allowOverlap="1" wp14:anchorId="18E5C958" wp14:editId="532B2251">
                <wp:simplePos x="0" y="0"/>
                <wp:positionH relativeFrom="column">
                  <wp:posOffset>3204845</wp:posOffset>
                </wp:positionH>
                <wp:positionV relativeFrom="paragraph">
                  <wp:posOffset>-1830070</wp:posOffset>
                </wp:positionV>
                <wp:extent cx="914400" cy="238125"/>
                <wp:effectExtent l="0" t="0" r="25400" b="28575"/>
                <wp:wrapNone/>
                <wp:docPr id="12" name="Надпись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14400" cy="23812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bg1"/>
                          </a:solidFill>
                        </a:ln>
                      </wps:spPr>
                      <wps:txbx>
                        <w:txbxContent>
                          <w:p w14:paraId="3CE09FEE" w14:textId="02126DEE" w:rsidR="006C5F5D" w:rsidRDefault="006C5F5D">
                            <w:r>
                              <w:t>5</w:t>
                            </w:r>
                          </w:p>
                        </w:txbxContent>
                      </wps:txbx>
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shape w14:anchorId="18E5C958" id="Надпись 12" o:spid="_x0000_s1028" type="#_x0000_t202" style="position:absolute;left:0;text-align:left;margin-left:252.35pt;margin-top:-144.1pt;width:1in;height:18.75pt;z-index:251674624;visibility:visible;mso-wrap-style:non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" fillcolor="white [3201]" strokecolor="white [3212]" strokeweight=".5pt">
                <v:textbox>
                  <w:txbxContent>
                    <w:p w14:paraId="3CE09FEE" w14:textId="02126DEE" w:rsidR="006C5F5D" w:rsidRDefault="006C5F5D">
                      <w:r>
                        <w:t>5</w:t>
                      </w:r>
                    </w:p>
                  </w:txbxContent>
                </v:textbox>
              </v:shape>
            </w:pict>
          </mc:Fallback>
        </mc:AlternateContent>
      </w:r>
      <w:r w:rsidR="00D77916">
        <w:rPr>
          <w:rFonts w:ascii="Times New Roman" w:eastAsia="Times New Roman" w:hAnsi="Times New Roman" w:cs="Times New Roman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72576" behindDoc="0" locked="0" layoutInCell="1" allowOverlap="1" wp14:anchorId="3FD0D4A2" wp14:editId="4CAA8B89">
                <wp:simplePos x="0" y="0"/>
                <wp:positionH relativeFrom="column">
                  <wp:posOffset>2861945</wp:posOffset>
                </wp:positionH>
                <wp:positionV relativeFrom="paragraph">
                  <wp:posOffset>-2825115</wp:posOffset>
                </wp:positionV>
                <wp:extent cx="914400" cy="266700"/>
                <wp:effectExtent l="0" t="0" r="25400" b="19050"/>
                <wp:wrapNone/>
                <wp:docPr id="7" name="Надпись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14400" cy="2667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bg1"/>
                          </a:solidFill>
                        </a:ln>
                      </wps:spPr>
                      <wps:txbx>
                        <w:txbxContent>
                          <w:p w14:paraId="41DB934D" w14:textId="57F4150A" w:rsidR="00D77916" w:rsidRDefault="00D77916">
                            <w:r>
                              <w:t>5</w:t>
                            </w:r>
                          </w:p>
                        </w:txbxContent>
                      </wps:txbx>
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shape w14:anchorId="3FD0D4A2" id="Надпись 7" o:spid="_x0000_s1028" type="#_x0000_t202" style="position:absolute;left:0;text-align:left;margin-left:225.35pt;margin-top:-222.45pt;width:1in;height:21pt;z-index:251672576;visibility:visible;mso-wrap-style:non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" fillcolor="white [3201]" strokecolor="white [3212]" strokeweight=".5pt">
                <v:textbox>
                  <w:txbxContent>
                    <w:p w14:paraId="41DB934D" w14:textId="57F4150A" w:rsidR="00D77916" w:rsidRDefault="00D77916">
                      <w:r>
                        <w:t>5</w:t>
                      </w:r>
                    </w:p>
                  </w:txbxContent>
                </v:textbox>
              </v:shape>
            </w:pict>
          </mc:Fallback>
        </mc:AlternateContent>
      </w:r>
      <w:r w:rsidR="00690875">
        <w:rPr>
          <w:rFonts w:ascii="Times New Roman" w:eastAsia="Times New Roman" w:hAnsi="Times New Roman" w:cs="Times New Roman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5D271E06" wp14:editId="0426AA54">
                <wp:simplePos x="0" y="0"/>
                <wp:positionH relativeFrom="column">
                  <wp:posOffset>2614296</wp:posOffset>
                </wp:positionH>
                <wp:positionV relativeFrom="paragraph">
                  <wp:posOffset>-6393815</wp:posOffset>
                </wp:positionV>
                <wp:extent cx="775970" cy="304800"/>
                <wp:effectExtent l="0" t="0" r="24130" b="19050"/>
                <wp:wrapNone/>
                <wp:docPr id="4" name="Надпись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775970" cy="3048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bg1"/>
                          </a:solidFill>
                        </a:ln>
                      </wps:spPr>
                      <wps:txbx>
                        <w:txbxContent>
                          <w:p w14:paraId="2EB55D63" w14:textId="00B08E08" w:rsidR="00825C11" w:rsidRPr="00825C11" w:rsidRDefault="00825C11">
                            <w:pPr>
                              <w:rPr>
                                <w14:textOutline w14:w="9525" w14:cap="rnd" w14:cmpd="sng" w14:algn="ctr">
                                  <w14:solidFill>
                                    <w14:schemeClr w14:val="bg1"/>
                                  </w14:solidFill>
                                  <w14:prstDash w14:val="solid"/>
                                  <w14:bevel/>
                                </w14:textOutline>
                              </w:rPr>
                            </w:pPr>
                          </w:p>
                          <w:p w14:paraId="3BF4293A" w14:textId="7ECC6146" w:rsidR="00825C11" w:rsidRDefault="00825C11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shapetype w14:anchorId="5D271E06" id="_x0000_t202" coordsize="21600,21600" o:spt="202" path="m,l,21600r21600,l21600,xe">
                <v:stroke joinstyle="miter"/>
                <v:path gradientshapeok="t" o:connecttype="rect"/>
              </v:shapetype>
              <v:shape id="Надпись 4" o:spid="_x0000_s1027" type="#_x0000_t202" style="position:absolute;left:0;text-align:left;margin-left:205.85pt;margin-top:-503.45pt;width:61.1pt;height:24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" fillcolor="white [3201]" strokecolor="white [3212]" strokeweight=".5pt">
                <v:textbox>
                  <w:txbxContent>
                    <w:p w14:paraId="2EB55D63" w14:textId="00B08E08" w:rsidR="00825C11" w:rsidRPr="00825C11" w:rsidRDefault="00825C11">
                      <w:pPr>
                        <w:rPr>
                          <w14:textOutline w14:w="9525" w14:cap="rnd" w14:cmpd="sng" w14:algn="ctr">
                            <w14:solidFill>
                              <w14:schemeClr w14:val="bg1"/>
                            </w14:solidFill>
                            <w14:prstDash w14:val="solid"/>
                            <w14:bevel/>
                          </w14:textOutline>
                        </w:rPr>
                      </w:pPr>
                    </w:p>
                    <w:p w14:paraId="3BF4293A" w14:textId="7ECC6146" w:rsidR="00825C11" w:rsidRDefault="00825C11"/>
                  </w:txbxContent>
                </v:textbox>
              </v:shape>
            </w:pict>
          </mc:Fallback>
        </mc:AlternateContent>
      </w:r>
      <w:r w:rsidR="00E61F05">
        <w:rPr>
          <w:rFonts w:ascii="Times New Roman" w:eastAsia="Times New Roman" w:hAnsi="Times New Roman" w:cs="Times New Roman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743183BE" wp14:editId="3602D279">
                <wp:simplePos x="0" y="0"/>
                <wp:positionH relativeFrom="column">
                  <wp:posOffset>2652395</wp:posOffset>
                </wp:positionH>
                <wp:positionV relativeFrom="paragraph">
                  <wp:posOffset>-6393814</wp:posOffset>
                </wp:positionV>
                <wp:extent cx="600075" cy="438150"/>
                <wp:effectExtent l="0" t="0" r="28575" b="19050"/>
                <wp:wrapNone/>
                <wp:docPr id="9" name="Надпись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00075" cy="43815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bg1"/>
                          </a:solidFill>
                        </a:ln>
                      </wps:spPr>
                      <wps:txbx>
                        <w:txbxContent>
                          <w:p w14:paraId="01B8A0D4" w14:textId="7987C954" w:rsidR="00084E76" w:rsidRDefault="00690875">
                            <w:r>
                              <w:t>10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shape w14:anchorId="743183BE" id="Надпись 9" o:spid="_x0000_s1029" type="#_x0000_t202" style="position:absolute;left:0;text-align:left;margin-left:208.85pt;margin-top:-503.45pt;width:47.25pt;height:34.5pt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" fillcolor="white [3201]" strokecolor="white [3212]" strokeweight=".5pt">
                <v:textbox>
                  <w:txbxContent>
                    <w:p w14:paraId="01B8A0D4" w14:textId="7987C954" w:rsidR="00084E76" w:rsidRDefault="00690875">
                      <w:r>
                        <w:t>10</w:t>
                      </w:r>
                    </w:p>
                  </w:txbxContent>
                </v:textbox>
              </v:shape>
            </w:pict>
          </mc:Fallback>
        </mc:AlternateContent>
      </w:r>
      <w:r w:rsidR="00906DB5">
        <w:rPr>
          <w:rFonts w:ascii="Times New Roman" w:eastAsia="Times New Roman" w:hAnsi="Times New Roman" w:cs="Times New Roman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17BAD54E" wp14:editId="0A7C9F01">
                <wp:simplePos x="0" y="0"/>
                <wp:positionH relativeFrom="column">
                  <wp:posOffset>2700020</wp:posOffset>
                </wp:positionH>
                <wp:positionV relativeFrom="paragraph">
                  <wp:posOffset>-7265035</wp:posOffset>
                </wp:positionV>
                <wp:extent cx="619125" cy="428625"/>
                <wp:effectExtent l="0" t="0" r="28575" b="28575"/>
                <wp:wrapNone/>
                <wp:docPr id="5" name="Прямоугольник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flipV="1">
                          <a:off x="0" y="0"/>
                          <a:ext cx="619125" cy="428625"/>
                        </a:xfrm>
                        <a:prstGeom prst="rect">
                          <a:avLst/>
                        </a:prstGeom>
                        <a:ln>
                          <a:solidFill>
                            <a:schemeClr val="bg1"/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6EACC73E" w14:textId="77777777" w:rsidR="00DD5D57" w:rsidRDefault="00DD5D57" w:rsidP="00586431">
                            <w:pPr>
                              <w:jc w:val="center"/>
                            </w:pPr>
                          </w:p>
                          <w:p w14:paraId="244DA222" w14:textId="2A2B607E" w:rsidR="00586431" w:rsidRDefault="00586431" w:rsidP="00586431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rect w14:anchorId="17BAD54E" id="Прямоугольник 5" o:spid="_x0000_s1030" style="position:absolute;left:0;text-align:left;margin-left:212.6pt;margin-top:-572.05pt;width:48.75pt;height:33.75pt;flip:y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" fillcolor="white [3201]" strokecolor="white [3212]" strokeweight="2pt">
                <v:textbox>
                  <w:txbxContent>
                    <w:p w14:paraId="6EACC73E" w14:textId="77777777" w:rsidR="00DD5D57" w:rsidRDefault="00DD5D57" w:rsidP="00586431">
                      <w:pPr>
                        <w:jc w:val="center"/>
                      </w:pPr>
                    </w:p>
                    <w:p w14:paraId="244DA222" w14:textId="2A2B607E" w:rsidR="00586431" w:rsidRDefault="00586431" w:rsidP="00586431">
                      <w:pPr>
                        <w:jc w:val="center"/>
                      </w:pPr>
                    </w:p>
                  </w:txbxContent>
                </v:textbox>
              </v:rect>
            </w:pict>
          </mc:Fallback>
        </mc:AlternateContent>
      </w:r>
      <w:r w:rsidR="00906DB5">
        <w:rPr>
          <w:rFonts w:ascii="Times New Roman" w:eastAsia="Times New Roman" w:hAnsi="Times New Roman" w:cs="Times New Roman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288A7FB6" wp14:editId="2060FC8D">
                <wp:simplePos x="0" y="0"/>
                <wp:positionH relativeFrom="column">
                  <wp:posOffset>2871470</wp:posOffset>
                </wp:positionH>
                <wp:positionV relativeFrom="paragraph">
                  <wp:posOffset>-7007860</wp:posOffset>
                </wp:positionV>
                <wp:extent cx="323850" cy="409575"/>
                <wp:effectExtent l="0" t="0" r="19050" b="28575"/>
                <wp:wrapNone/>
                <wp:docPr id="6" name="Надпись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23850" cy="4095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bg1"/>
                          </a:solidFill>
                        </a:ln>
                      </wps:spPr>
                      <wps:txbx>
                        <w:txbxContent>
                          <w:p w14:paraId="4141954D" w14:textId="77266A4D" w:rsidR="00F61866" w:rsidRDefault="00F61866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shape w14:anchorId="288A7FB6" id="Надпись 6" o:spid="_x0000_s1031" type="#_x0000_t202" style="position:absolute;left:0;text-align:left;margin-left:226.1pt;margin-top:-551.8pt;width:25.5pt;height:32.2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" fillcolor="white [3201]" strokecolor="white [3212]" strokeweight=".5pt">
                <v:textbox>
                  <w:txbxContent>
                    <w:p w14:paraId="4141954D" w14:textId="77266A4D" w:rsidR="00F61866" w:rsidRDefault="00F61866"/>
                  </w:txbxContent>
                </v:textbox>
              </v:shape>
            </w:pict>
          </mc:Fallback>
        </mc:AlternateContent>
      </w:r>
      <w:r w:rsidR="006903A8">
        <w:rPr>
          <w:rFonts w:ascii="Times New Roman" w:eastAsia="Times New Roman" w:hAnsi="Times New Roman" w:cs="Times New Roman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59918742" wp14:editId="7B91EA54">
                <wp:simplePos x="0" y="0"/>
                <wp:positionH relativeFrom="column">
                  <wp:posOffset>2928620</wp:posOffset>
                </wp:positionH>
                <wp:positionV relativeFrom="paragraph">
                  <wp:posOffset>-7179310</wp:posOffset>
                </wp:positionV>
                <wp:extent cx="471170" cy="428625"/>
                <wp:effectExtent l="0" t="0" r="24130" b="28575"/>
                <wp:wrapNone/>
                <wp:docPr id="2" name="Надпись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71170" cy="42862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bg1"/>
                          </a:solidFill>
                        </a:ln>
                      </wps:spPr>
                      <wps:txbx>
                        <w:txbxContent>
                          <w:p w14:paraId="0A504BD1" w14:textId="35925374" w:rsidR="006903A8" w:rsidRDefault="000A12F6">
                            <w:r>
                              <w:t>6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shape w14:anchorId="59918742" id="Надпись 2" o:spid="_x0000_s1032" type="#_x0000_t202" style="position:absolute;left:0;text-align:left;margin-left:230.6pt;margin-top:-565.3pt;width:37.1pt;height:33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" fillcolor="white [3201]" strokecolor="white [3212]" strokeweight=".5pt">
                <v:textbox>
                  <w:txbxContent>
                    <w:p w14:paraId="0A504BD1" w14:textId="35925374" w:rsidR="006903A8" w:rsidRDefault="000A12F6">
                      <w:r>
                        <w:t>6</w:t>
                      </w:r>
                    </w:p>
                  </w:txbxContent>
                </v:textbox>
              </v:shape>
            </w:pict>
          </mc:Fallback>
        </mc:AlternateContent>
      </w:r>
    </w:p>
    <w:p w14:paraId="6CCC33C0" w14:textId="5C8A95E5" w:rsidR="00586431" w:rsidRDefault="00586431" w:rsidP="00CA627C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47BB691C" w14:textId="22F0369E" w:rsidR="00CA627C" w:rsidRDefault="00CA627C" w:rsidP="00CA627C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Итого за </w:t>
      </w:r>
      <w:r w:rsidR="00633899">
        <w:rPr>
          <w:rFonts w:ascii="Times New Roman" w:eastAsia="Times New Roman" w:hAnsi="Times New Roman" w:cs="Times New Roman"/>
          <w:sz w:val="28"/>
          <w:szCs w:val="28"/>
        </w:rPr>
        <w:t>49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(</w:t>
      </w:r>
      <w:r w:rsidR="00633899">
        <w:rPr>
          <w:rFonts w:ascii="Times New Roman" w:eastAsia="Times New Roman" w:hAnsi="Times New Roman" w:cs="Times New Roman"/>
          <w:sz w:val="28"/>
          <w:szCs w:val="28"/>
        </w:rPr>
        <w:t>сорок девять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) лет – </w:t>
      </w:r>
      <w:r w:rsidR="006C5F5D">
        <w:rPr>
          <w:rFonts w:ascii="Times New Roman" w:eastAsia="Times New Roman" w:hAnsi="Times New Roman" w:cs="Times New Roman"/>
          <w:sz w:val="28"/>
          <w:szCs w:val="28"/>
        </w:rPr>
        <w:t>901,60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руб.</w:t>
      </w:r>
      <w:r w:rsidR="00A11B1C">
        <w:rPr>
          <w:rFonts w:ascii="Times New Roman" w:eastAsia="Times New Roman" w:hAnsi="Times New Roman" w:cs="Times New Roman"/>
          <w:sz w:val="28"/>
          <w:szCs w:val="28"/>
        </w:rPr>
        <w:t xml:space="preserve"> без учета НДС</w:t>
      </w:r>
    </w:p>
    <w:p w14:paraId="7BBC295D" w14:textId="633C8E01" w:rsidR="00CA627C" w:rsidRDefault="00CA627C" w:rsidP="00CA627C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Расчетные начисления по плате за публичный сервитут</w:t>
      </w:r>
    </w:p>
    <w:p w14:paraId="7C8BDEF3" w14:textId="7BF5FFF3" w:rsidR="00CA627C" w:rsidRDefault="00877572" w:rsidP="00CA627C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11</w:t>
      </w:r>
      <w:r w:rsidR="00CA627C">
        <w:rPr>
          <w:rFonts w:ascii="Times New Roman" w:eastAsia="Times New Roman" w:hAnsi="Times New Roman" w:cs="Times New Roman"/>
          <w:sz w:val="28"/>
          <w:szCs w:val="28"/>
        </w:rPr>
        <w:t>.</w:t>
      </w:r>
      <w:r w:rsidR="00BE2670">
        <w:rPr>
          <w:rFonts w:ascii="Times New Roman" w:eastAsia="Times New Roman" w:hAnsi="Times New Roman" w:cs="Times New Roman"/>
          <w:sz w:val="28"/>
          <w:szCs w:val="28"/>
        </w:rPr>
        <w:t>0</w:t>
      </w:r>
      <w:r>
        <w:rPr>
          <w:rFonts w:ascii="Times New Roman" w:eastAsia="Times New Roman" w:hAnsi="Times New Roman" w:cs="Times New Roman"/>
          <w:sz w:val="28"/>
          <w:szCs w:val="28"/>
        </w:rPr>
        <w:t>6</w:t>
      </w:r>
      <w:r w:rsidR="00CA627C">
        <w:rPr>
          <w:rFonts w:ascii="Times New Roman" w:eastAsia="Times New Roman" w:hAnsi="Times New Roman" w:cs="Times New Roman"/>
          <w:sz w:val="28"/>
          <w:szCs w:val="28"/>
        </w:rPr>
        <w:t>.202</w:t>
      </w:r>
      <w:r w:rsidR="00FF1294">
        <w:rPr>
          <w:rFonts w:ascii="Times New Roman" w:eastAsia="Times New Roman" w:hAnsi="Times New Roman" w:cs="Times New Roman"/>
          <w:sz w:val="28"/>
          <w:szCs w:val="28"/>
        </w:rPr>
        <w:t>6</w:t>
      </w:r>
      <w:r w:rsidR="00CA627C">
        <w:rPr>
          <w:rFonts w:ascii="Times New Roman" w:eastAsia="Times New Roman" w:hAnsi="Times New Roman" w:cs="Times New Roman"/>
          <w:sz w:val="28"/>
          <w:szCs w:val="28"/>
        </w:rPr>
        <w:t xml:space="preserve"> – </w:t>
      </w:r>
      <w:r w:rsidR="006C5F5D">
        <w:rPr>
          <w:rFonts w:ascii="Times New Roman" w:eastAsia="Times New Roman" w:hAnsi="Times New Roman" w:cs="Times New Roman"/>
          <w:sz w:val="28"/>
          <w:szCs w:val="28"/>
        </w:rPr>
        <w:t>901,60</w:t>
      </w:r>
      <w:r w:rsidR="00FF1294" w:rsidRPr="00FF129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CA627C">
        <w:rPr>
          <w:rFonts w:ascii="Times New Roman" w:eastAsia="Times New Roman" w:hAnsi="Times New Roman" w:cs="Times New Roman"/>
          <w:sz w:val="28"/>
          <w:szCs w:val="28"/>
        </w:rPr>
        <w:t>руб.</w:t>
      </w:r>
      <w:r w:rsidR="00A11B1C">
        <w:rPr>
          <w:rFonts w:ascii="Times New Roman" w:eastAsia="Times New Roman" w:hAnsi="Times New Roman" w:cs="Times New Roman"/>
          <w:sz w:val="28"/>
          <w:szCs w:val="28"/>
        </w:rPr>
        <w:t xml:space="preserve"> без учета НДС</w:t>
      </w:r>
    </w:p>
    <w:p w14:paraId="0035940E" w14:textId="480F73EB" w:rsidR="00CA627C" w:rsidRDefault="00CA627C" w:rsidP="003D1B8B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Указанный платеж производится не позднее </w:t>
      </w:r>
      <w:r w:rsidR="00877572">
        <w:rPr>
          <w:rFonts w:ascii="Times New Roman" w:eastAsia="Times New Roman" w:hAnsi="Times New Roman" w:cs="Times New Roman"/>
          <w:sz w:val="28"/>
          <w:szCs w:val="28"/>
        </w:rPr>
        <w:t>11</w:t>
      </w:r>
      <w:r w:rsidR="00DC7966">
        <w:rPr>
          <w:rFonts w:ascii="Times New Roman" w:eastAsia="Times New Roman" w:hAnsi="Times New Roman" w:cs="Times New Roman"/>
          <w:sz w:val="28"/>
          <w:szCs w:val="28"/>
        </w:rPr>
        <w:t>.0</w:t>
      </w:r>
      <w:r w:rsidR="00877572">
        <w:rPr>
          <w:rFonts w:ascii="Times New Roman" w:eastAsia="Times New Roman" w:hAnsi="Times New Roman" w:cs="Times New Roman"/>
          <w:sz w:val="28"/>
          <w:szCs w:val="28"/>
        </w:rPr>
        <w:t>6</w:t>
      </w:r>
      <w:r w:rsidR="00FF1294">
        <w:rPr>
          <w:rFonts w:ascii="Times New Roman" w:eastAsia="Times New Roman" w:hAnsi="Times New Roman" w:cs="Times New Roman"/>
          <w:sz w:val="28"/>
          <w:szCs w:val="28"/>
        </w:rPr>
        <w:t>.2026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– </w:t>
      </w:r>
      <w:r w:rsidR="006C5F5D">
        <w:rPr>
          <w:rFonts w:ascii="Times New Roman" w:eastAsia="Times New Roman" w:hAnsi="Times New Roman" w:cs="Times New Roman"/>
          <w:sz w:val="28"/>
          <w:szCs w:val="28"/>
        </w:rPr>
        <w:t>901,60</w:t>
      </w:r>
      <w:r w:rsidR="00FF1294" w:rsidRPr="00FF129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руб.</w:t>
      </w:r>
      <w:r w:rsidR="00A11B1C">
        <w:rPr>
          <w:rFonts w:ascii="Times New Roman" w:eastAsia="Times New Roman" w:hAnsi="Times New Roman" w:cs="Times New Roman"/>
          <w:sz w:val="28"/>
          <w:szCs w:val="28"/>
        </w:rPr>
        <w:t xml:space="preserve"> без учета НДС</w:t>
      </w:r>
      <w:bookmarkStart w:id="2" w:name="_Hlk25742386"/>
    </w:p>
    <w:p w14:paraId="60D26545" w14:textId="77777777" w:rsidR="00FF1294" w:rsidRDefault="00FF1294" w:rsidP="003D1B8B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bookmarkEnd w:id="2"/>
    <w:p w14:paraId="3F722D14" w14:textId="16A7263E" w:rsidR="00823F8D" w:rsidRPr="00DC7966" w:rsidRDefault="00823F8D" w:rsidP="00823F8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DC7966">
        <w:rPr>
          <w:rFonts w:ascii="Times New Roman" w:eastAsia="Times New Roman" w:hAnsi="Times New Roman" w:cs="Times New Roman"/>
          <w:sz w:val="28"/>
          <w:szCs w:val="28"/>
        </w:rPr>
        <w:t>Получатель: УФК по Кемеровской области-Кузбассу (КУГИ Кузбасса, л/с 04392003670), ИНН 4200000478, КПП 420501001</w:t>
      </w:r>
    </w:p>
    <w:p w14:paraId="1A382538" w14:textId="77777777" w:rsidR="00823F8D" w:rsidRPr="00DC7966" w:rsidRDefault="00823F8D" w:rsidP="00823F8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DC7966">
        <w:rPr>
          <w:rFonts w:ascii="Times New Roman" w:eastAsia="Times New Roman" w:hAnsi="Times New Roman" w:cs="Times New Roman"/>
          <w:sz w:val="28"/>
          <w:szCs w:val="28"/>
        </w:rPr>
        <w:t>Казначейский счет: 03100643000000013900</w:t>
      </w:r>
    </w:p>
    <w:p w14:paraId="76F89DB9" w14:textId="77777777" w:rsidR="00823F8D" w:rsidRPr="00DC7966" w:rsidRDefault="00823F8D" w:rsidP="00823F8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DC7966">
        <w:rPr>
          <w:rFonts w:ascii="Times New Roman" w:eastAsia="Times New Roman" w:hAnsi="Times New Roman" w:cs="Times New Roman"/>
          <w:sz w:val="28"/>
          <w:szCs w:val="28"/>
        </w:rPr>
        <w:t xml:space="preserve">Единый казначейский счет: 40102810745370000032 </w:t>
      </w:r>
    </w:p>
    <w:p w14:paraId="17A0C733" w14:textId="22E32C59" w:rsidR="00122FA3" w:rsidRPr="00DC7966" w:rsidRDefault="00823F8D" w:rsidP="00D3727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DC7966">
        <w:rPr>
          <w:rFonts w:ascii="Times New Roman" w:eastAsia="Times New Roman" w:hAnsi="Times New Roman" w:cs="Times New Roman"/>
          <w:sz w:val="28"/>
          <w:szCs w:val="28"/>
        </w:rPr>
        <w:t xml:space="preserve">Банк получателя: </w:t>
      </w:r>
      <w:r w:rsidR="00D37270" w:rsidRPr="00D37270">
        <w:rPr>
          <w:rFonts w:ascii="Times New Roman" w:eastAsia="Times New Roman" w:hAnsi="Times New Roman" w:cs="Times New Roman"/>
          <w:sz w:val="28"/>
          <w:szCs w:val="28"/>
        </w:rPr>
        <w:t>ОКЦ № 5 СибГУ Банка России//УФК по Кемеровской области-Кузбассу г Кемерово</w:t>
      </w:r>
    </w:p>
    <w:p w14:paraId="6FD8B4B0" w14:textId="1FE99D5E" w:rsidR="00823F8D" w:rsidRPr="00DC7966" w:rsidRDefault="00823F8D" w:rsidP="00823F8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DC7966">
        <w:rPr>
          <w:rFonts w:ascii="Times New Roman" w:eastAsia="Times New Roman" w:hAnsi="Times New Roman" w:cs="Times New Roman"/>
          <w:sz w:val="28"/>
          <w:szCs w:val="28"/>
        </w:rPr>
        <w:t>БИК банка: 013207212</w:t>
      </w:r>
    </w:p>
    <w:p w14:paraId="6798ADA9" w14:textId="0422A8B2" w:rsidR="00823F8D" w:rsidRPr="00DC7966" w:rsidRDefault="00823F8D" w:rsidP="00823F8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DC7966">
        <w:rPr>
          <w:rFonts w:ascii="Times New Roman" w:eastAsia="Times New Roman" w:hAnsi="Times New Roman" w:cs="Times New Roman"/>
          <w:sz w:val="28"/>
          <w:szCs w:val="28"/>
        </w:rPr>
        <w:t>Код ОКТМО:</w:t>
      </w:r>
      <w:r w:rsidR="0083351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833511" w:rsidRPr="00833511">
        <w:rPr>
          <w:rFonts w:ascii="Times New Roman" w:eastAsia="Times New Roman" w:hAnsi="Times New Roman" w:cs="Times New Roman"/>
          <w:sz w:val="28"/>
          <w:szCs w:val="28"/>
        </w:rPr>
        <w:t>32701000001</w:t>
      </w:r>
    </w:p>
    <w:p w14:paraId="509B4737" w14:textId="64DFBBE4" w:rsidR="00823F8D" w:rsidRDefault="00823F8D" w:rsidP="00823F8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DC7966">
        <w:rPr>
          <w:rFonts w:ascii="Times New Roman" w:eastAsia="Times New Roman" w:hAnsi="Times New Roman" w:cs="Times New Roman"/>
          <w:sz w:val="28"/>
          <w:szCs w:val="28"/>
        </w:rPr>
        <w:t>КБК: 850 1 11 05410 04 0000 120</w:t>
      </w:r>
    </w:p>
    <w:p w14:paraId="31F198FB" w14:textId="77777777" w:rsidR="00833511" w:rsidRDefault="00833511" w:rsidP="00823F8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sectPr w:rsidR="00833511" w:rsidSect="003449B7">
      <w:headerReference w:type="default" r:id="rId8"/>
      <w:pgSz w:w="11906" w:h="16838"/>
      <w:pgMar w:top="1418" w:right="746" w:bottom="851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1DC71A97" w14:textId="77777777" w:rsidR="00750BF4" w:rsidRDefault="00750BF4" w:rsidP="00BA494A">
      <w:pPr>
        <w:spacing w:after="0" w:line="240" w:lineRule="auto"/>
      </w:pPr>
      <w:r>
        <w:separator/>
      </w:r>
    </w:p>
  </w:endnote>
  <w:endnote w:type="continuationSeparator" w:id="0">
    <w:p w14:paraId="7E47F5E1" w14:textId="77777777" w:rsidR="00750BF4" w:rsidRDefault="00750BF4" w:rsidP="00BA494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433DBA6E" w14:textId="77777777" w:rsidR="00750BF4" w:rsidRDefault="00750BF4" w:rsidP="00BA494A">
      <w:pPr>
        <w:spacing w:after="0" w:line="240" w:lineRule="auto"/>
      </w:pPr>
      <w:r>
        <w:separator/>
      </w:r>
    </w:p>
  </w:footnote>
  <w:footnote w:type="continuationSeparator" w:id="0">
    <w:p w14:paraId="74FDC0D6" w14:textId="77777777" w:rsidR="00750BF4" w:rsidRDefault="00750BF4" w:rsidP="00BA494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1124094"/>
      <w:showingPlcHdr/>
    </w:sdtPr>
    <w:sdtEndPr/>
    <w:sdtContent>
      <w:p w14:paraId="27B2CF5B" w14:textId="6C33CA43" w:rsidR="00AA6829" w:rsidRDefault="00C84AC0">
        <w:pPr>
          <w:pStyle w:val="a3"/>
          <w:jc w:val="center"/>
        </w:pPr>
        <w:r>
          <w:t xml:space="preserve">     </w:t>
        </w:r>
      </w:p>
    </w:sdtContent>
  </w:sdt>
  <w:p w14:paraId="11C9ADCE" w14:textId="77777777" w:rsidR="00AA6829" w:rsidRDefault="00AA6829">
    <w:pPr>
      <w:pStyle w:val="a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revisionView w:inkAnnotations="0"/>
  <w:defaultTabStop w:val="708"/>
  <w:drawingGridHorizontalSpacing w:val="110"/>
  <w:displayHorizontalDrawingGridEvery w:val="2"/>
  <w:characterSpacingControl w:val="doNotCompress"/>
  <w:hdrShapeDefaults>
    <o:shapedefaults v:ext="edit" spidmax="51201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E70E5"/>
    <w:rsid w:val="000020BA"/>
    <w:rsid w:val="0000366D"/>
    <w:rsid w:val="00006DA5"/>
    <w:rsid w:val="000077F6"/>
    <w:rsid w:val="00011C2D"/>
    <w:rsid w:val="00012160"/>
    <w:rsid w:val="00013754"/>
    <w:rsid w:val="00013C5D"/>
    <w:rsid w:val="0001589E"/>
    <w:rsid w:val="00016918"/>
    <w:rsid w:val="000210A0"/>
    <w:rsid w:val="00021A94"/>
    <w:rsid w:val="000229C0"/>
    <w:rsid w:val="00024362"/>
    <w:rsid w:val="00024F96"/>
    <w:rsid w:val="0002573F"/>
    <w:rsid w:val="00025CA7"/>
    <w:rsid w:val="00027899"/>
    <w:rsid w:val="00031BDE"/>
    <w:rsid w:val="00032B1D"/>
    <w:rsid w:val="00037B84"/>
    <w:rsid w:val="00046552"/>
    <w:rsid w:val="000468E8"/>
    <w:rsid w:val="00046C8D"/>
    <w:rsid w:val="000506FC"/>
    <w:rsid w:val="0005528B"/>
    <w:rsid w:val="00055D1A"/>
    <w:rsid w:val="00060380"/>
    <w:rsid w:val="000629CA"/>
    <w:rsid w:val="000646F9"/>
    <w:rsid w:val="00065C01"/>
    <w:rsid w:val="00065E11"/>
    <w:rsid w:val="000732CA"/>
    <w:rsid w:val="000748AC"/>
    <w:rsid w:val="000757E4"/>
    <w:rsid w:val="00076016"/>
    <w:rsid w:val="00076841"/>
    <w:rsid w:val="00084195"/>
    <w:rsid w:val="00084880"/>
    <w:rsid w:val="00084E76"/>
    <w:rsid w:val="00085A3E"/>
    <w:rsid w:val="000908B5"/>
    <w:rsid w:val="00091AD5"/>
    <w:rsid w:val="00093FFB"/>
    <w:rsid w:val="00094EFF"/>
    <w:rsid w:val="00096D60"/>
    <w:rsid w:val="000A00EF"/>
    <w:rsid w:val="000A0282"/>
    <w:rsid w:val="000A12F6"/>
    <w:rsid w:val="000A1CCD"/>
    <w:rsid w:val="000A286B"/>
    <w:rsid w:val="000A42CE"/>
    <w:rsid w:val="000A4CDE"/>
    <w:rsid w:val="000A5699"/>
    <w:rsid w:val="000B5808"/>
    <w:rsid w:val="000B633B"/>
    <w:rsid w:val="000C078E"/>
    <w:rsid w:val="000C12DE"/>
    <w:rsid w:val="000C2AF2"/>
    <w:rsid w:val="000C6721"/>
    <w:rsid w:val="000C6BE7"/>
    <w:rsid w:val="000D46C3"/>
    <w:rsid w:val="000D4B4D"/>
    <w:rsid w:val="000D6242"/>
    <w:rsid w:val="000D687D"/>
    <w:rsid w:val="000D7EC9"/>
    <w:rsid w:val="000E0B83"/>
    <w:rsid w:val="000E188E"/>
    <w:rsid w:val="000E21D5"/>
    <w:rsid w:val="000E22AF"/>
    <w:rsid w:val="000E2D03"/>
    <w:rsid w:val="000E6545"/>
    <w:rsid w:val="000F16EC"/>
    <w:rsid w:val="000F4622"/>
    <w:rsid w:val="000F691D"/>
    <w:rsid w:val="000F6B60"/>
    <w:rsid w:val="000F71AA"/>
    <w:rsid w:val="000F7EF0"/>
    <w:rsid w:val="00100324"/>
    <w:rsid w:val="0010519F"/>
    <w:rsid w:val="0010531D"/>
    <w:rsid w:val="001055F8"/>
    <w:rsid w:val="00106591"/>
    <w:rsid w:val="001101B7"/>
    <w:rsid w:val="001149CF"/>
    <w:rsid w:val="0011633D"/>
    <w:rsid w:val="00122FA3"/>
    <w:rsid w:val="00124D84"/>
    <w:rsid w:val="001264F6"/>
    <w:rsid w:val="00130B5D"/>
    <w:rsid w:val="0013168A"/>
    <w:rsid w:val="00133F52"/>
    <w:rsid w:val="0013571B"/>
    <w:rsid w:val="001359ED"/>
    <w:rsid w:val="00140381"/>
    <w:rsid w:val="00144AFD"/>
    <w:rsid w:val="001508E7"/>
    <w:rsid w:val="00150FA4"/>
    <w:rsid w:val="00153C59"/>
    <w:rsid w:val="001630FB"/>
    <w:rsid w:val="00163F34"/>
    <w:rsid w:val="001670D1"/>
    <w:rsid w:val="00167F9C"/>
    <w:rsid w:val="00172688"/>
    <w:rsid w:val="0017305A"/>
    <w:rsid w:val="00177293"/>
    <w:rsid w:val="00185A0E"/>
    <w:rsid w:val="00193413"/>
    <w:rsid w:val="00194634"/>
    <w:rsid w:val="00197BB4"/>
    <w:rsid w:val="00197DF7"/>
    <w:rsid w:val="001A0149"/>
    <w:rsid w:val="001A03BA"/>
    <w:rsid w:val="001A0DEC"/>
    <w:rsid w:val="001A12BC"/>
    <w:rsid w:val="001A1F69"/>
    <w:rsid w:val="001A32D6"/>
    <w:rsid w:val="001A435C"/>
    <w:rsid w:val="001A663C"/>
    <w:rsid w:val="001A7726"/>
    <w:rsid w:val="001B19D1"/>
    <w:rsid w:val="001B5DA3"/>
    <w:rsid w:val="001B622B"/>
    <w:rsid w:val="001B6C04"/>
    <w:rsid w:val="001C011F"/>
    <w:rsid w:val="001C4089"/>
    <w:rsid w:val="001C67C4"/>
    <w:rsid w:val="001C77A7"/>
    <w:rsid w:val="001D0DBD"/>
    <w:rsid w:val="001D140E"/>
    <w:rsid w:val="001D1AFD"/>
    <w:rsid w:val="001D2B88"/>
    <w:rsid w:val="001D3BB4"/>
    <w:rsid w:val="001D4FEF"/>
    <w:rsid w:val="001D623B"/>
    <w:rsid w:val="001D72B9"/>
    <w:rsid w:val="001E297E"/>
    <w:rsid w:val="001F41B8"/>
    <w:rsid w:val="001F5CBF"/>
    <w:rsid w:val="001F796F"/>
    <w:rsid w:val="00200DF9"/>
    <w:rsid w:val="0020230A"/>
    <w:rsid w:val="00206337"/>
    <w:rsid w:val="00217584"/>
    <w:rsid w:val="00221D92"/>
    <w:rsid w:val="00222C13"/>
    <w:rsid w:val="00222ECC"/>
    <w:rsid w:val="002330D5"/>
    <w:rsid w:val="00236A8A"/>
    <w:rsid w:val="00236EA8"/>
    <w:rsid w:val="0024343A"/>
    <w:rsid w:val="002441D7"/>
    <w:rsid w:val="0024488A"/>
    <w:rsid w:val="00245CEA"/>
    <w:rsid w:val="00247FDD"/>
    <w:rsid w:val="00251F08"/>
    <w:rsid w:val="002542D8"/>
    <w:rsid w:val="00256AA6"/>
    <w:rsid w:val="002617B2"/>
    <w:rsid w:val="002632A0"/>
    <w:rsid w:val="0026389A"/>
    <w:rsid w:val="00267CDE"/>
    <w:rsid w:val="002710C3"/>
    <w:rsid w:val="00274444"/>
    <w:rsid w:val="00274961"/>
    <w:rsid w:val="002761C6"/>
    <w:rsid w:val="00280CC6"/>
    <w:rsid w:val="002835F5"/>
    <w:rsid w:val="002839EE"/>
    <w:rsid w:val="00286067"/>
    <w:rsid w:val="00286BA8"/>
    <w:rsid w:val="00290F27"/>
    <w:rsid w:val="00291679"/>
    <w:rsid w:val="002A3182"/>
    <w:rsid w:val="002A3A99"/>
    <w:rsid w:val="002A5B8D"/>
    <w:rsid w:val="002B168F"/>
    <w:rsid w:val="002C5E16"/>
    <w:rsid w:val="002C6E26"/>
    <w:rsid w:val="002D0AA1"/>
    <w:rsid w:val="002D0B96"/>
    <w:rsid w:val="002D1973"/>
    <w:rsid w:val="002D2D2D"/>
    <w:rsid w:val="002D5A00"/>
    <w:rsid w:val="002D5DD2"/>
    <w:rsid w:val="002E1EEB"/>
    <w:rsid w:val="002E324A"/>
    <w:rsid w:val="002E5009"/>
    <w:rsid w:val="002E6B8D"/>
    <w:rsid w:val="002F2DC3"/>
    <w:rsid w:val="002F654F"/>
    <w:rsid w:val="00300A13"/>
    <w:rsid w:val="00304248"/>
    <w:rsid w:val="0031542E"/>
    <w:rsid w:val="0031555F"/>
    <w:rsid w:val="00317A55"/>
    <w:rsid w:val="00324957"/>
    <w:rsid w:val="003354D7"/>
    <w:rsid w:val="00342C7E"/>
    <w:rsid w:val="00343E94"/>
    <w:rsid w:val="00344290"/>
    <w:rsid w:val="003449B7"/>
    <w:rsid w:val="00345FB9"/>
    <w:rsid w:val="00360C95"/>
    <w:rsid w:val="00362152"/>
    <w:rsid w:val="003637C8"/>
    <w:rsid w:val="00366F89"/>
    <w:rsid w:val="00367635"/>
    <w:rsid w:val="00375D21"/>
    <w:rsid w:val="003765D3"/>
    <w:rsid w:val="00377F97"/>
    <w:rsid w:val="0038286F"/>
    <w:rsid w:val="003845D3"/>
    <w:rsid w:val="003848CB"/>
    <w:rsid w:val="00385944"/>
    <w:rsid w:val="00386607"/>
    <w:rsid w:val="00387106"/>
    <w:rsid w:val="003916D3"/>
    <w:rsid w:val="00391894"/>
    <w:rsid w:val="003A169C"/>
    <w:rsid w:val="003A16E1"/>
    <w:rsid w:val="003A1D34"/>
    <w:rsid w:val="003A1E45"/>
    <w:rsid w:val="003A2D39"/>
    <w:rsid w:val="003A6405"/>
    <w:rsid w:val="003B1337"/>
    <w:rsid w:val="003B5D62"/>
    <w:rsid w:val="003B6CC7"/>
    <w:rsid w:val="003C0F87"/>
    <w:rsid w:val="003C169E"/>
    <w:rsid w:val="003C39FF"/>
    <w:rsid w:val="003C4EAE"/>
    <w:rsid w:val="003C64B3"/>
    <w:rsid w:val="003C6616"/>
    <w:rsid w:val="003D0184"/>
    <w:rsid w:val="003D102D"/>
    <w:rsid w:val="003D1B8B"/>
    <w:rsid w:val="003D21F5"/>
    <w:rsid w:val="003D516B"/>
    <w:rsid w:val="003D76EE"/>
    <w:rsid w:val="003D7DB0"/>
    <w:rsid w:val="003E14AD"/>
    <w:rsid w:val="003E503A"/>
    <w:rsid w:val="003E70E5"/>
    <w:rsid w:val="003F1957"/>
    <w:rsid w:val="003F19E0"/>
    <w:rsid w:val="003F2943"/>
    <w:rsid w:val="003F4109"/>
    <w:rsid w:val="003F50F0"/>
    <w:rsid w:val="004004B9"/>
    <w:rsid w:val="004021D5"/>
    <w:rsid w:val="00402DCE"/>
    <w:rsid w:val="00403811"/>
    <w:rsid w:val="004048CE"/>
    <w:rsid w:val="00404C47"/>
    <w:rsid w:val="0041181F"/>
    <w:rsid w:val="00415768"/>
    <w:rsid w:val="004205FD"/>
    <w:rsid w:val="00421CDB"/>
    <w:rsid w:val="00422230"/>
    <w:rsid w:val="00423C11"/>
    <w:rsid w:val="00431039"/>
    <w:rsid w:val="00435E77"/>
    <w:rsid w:val="00446B6D"/>
    <w:rsid w:val="004470C1"/>
    <w:rsid w:val="0045176F"/>
    <w:rsid w:val="00452C97"/>
    <w:rsid w:val="00461DE8"/>
    <w:rsid w:val="00465CD6"/>
    <w:rsid w:val="0046663B"/>
    <w:rsid w:val="00471284"/>
    <w:rsid w:val="0047393B"/>
    <w:rsid w:val="004756D2"/>
    <w:rsid w:val="004757A8"/>
    <w:rsid w:val="004767BE"/>
    <w:rsid w:val="00480245"/>
    <w:rsid w:val="00481B0C"/>
    <w:rsid w:val="004854F9"/>
    <w:rsid w:val="0048589D"/>
    <w:rsid w:val="004900C2"/>
    <w:rsid w:val="00491630"/>
    <w:rsid w:val="004916C8"/>
    <w:rsid w:val="00495CA4"/>
    <w:rsid w:val="004A07CC"/>
    <w:rsid w:val="004A0FE5"/>
    <w:rsid w:val="004A10E6"/>
    <w:rsid w:val="004A1F21"/>
    <w:rsid w:val="004B046B"/>
    <w:rsid w:val="004B7842"/>
    <w:rsid w:val="004C0C31"/>
    <w:rsid w:val="004C10C8"/>
    <w:rsid w:val="004C47BE"/>
    <w:rsid w:val="004D72E8"/>
    <w:rsid w:val="004E1623"/>
    <w:rsid w:val="004E16D7"/>
    <w:rsid w:val="004E1862"/>
    <w:rsid w:val="004E276E"/>
    <w:rsid w:val="004E5FCD"/>
    <w:rsid w:val="004E6C1C"/>
    <w:rsid w:val="004E79D3"/>
    <w:rsid w:val="004F1B8D"/>
    <w:rsid w:val="004F2B79"/>
    <w:rsid w:val="004F4657"/>
    <w:rsid w:val="004F7276"/>
    <w:rsid w:val="005056CB"/>
    <w:rsid w:val="0051021A"/>
    <w:rsid w:val="005102CF"/>
    <w:rsid w:val="00511638"/>
    <w:rsid w:val="00514F21"/>
    <w:rsid w:val="00516ABB"/>
    <w:rsid w:val="00516EE7"/>
    <w:rsid w:val="00520C03"/>
    <w:rsid w:val="00523CD2"/>
    <w:rsid w:val="0052589B"/>
    <w:rsid w:val="00531781"/>
    <w:rsid w:val="00534AC6"/>
    <w:rsid w:val="00536C3A"/>
    <w:rsid w:val="005374AD"/>
    <w:rsid w:val="00537834"/>
    <w:rsid w:val="00541DE0"/>
    <w:rsid w:val="005460BC"/>
    <w:rsid w:val="00547CD9"/>
    <w:rsid w:val="005548B3"/>
    <w:rsid w:val="00554AE2"/>
    <w:rsid w:val="005559DB"/>
    <w:rsid w:val="005560B7"/>
    <w:rsid w:val="00556C0E"/>
    <w:rsid w:val="00562E37"/>
    <w:rsid w:val="0056339A"/>
    <w:rsid w:val="005655A9"/>
    <w:rsid w:val="00566EEC"/>
    <w:rsid w:val="00567539"/>
    <w:rsid w:val="00576215"/>
    <w:rsid w:val="005837BA"/>
    <w:rsid w:val="0058392B"/>
    <w:rsid w:val="005846F0"/>
    <w:rsid w:val="00584ECC"/>
    <w:rsid w:val="00585CDA"/>
    <w:rsid w:val="00586431"/>
    <w:rsid w:val="005934F8"/>
    <w:rsid w:val="00594B2C"/>
    <w:rsid w:val="005A1050"/>
    <w:rsid w:val="005A3052"/>
    <w:rsid w:val="005A7B6D"/>
    <w:rsid w:val="005A7EAB"/>
    <w:rsid w:val="005B0B9A"/>
    <w:rsid w:val="005B2517"/>
    <w:rsid w:val="005B2958"/>
    <w:rsid w:val="005B4053"/>
    <w:rsid w:val="005B5540"/>
    <w:rsid w:val="005B7C16"/>
    <w:rsid w:val="005C1FD8"/>
    <w:rsid w:val="005C636B"/>
    <w:rsid w:val="005D1CF9"/>
    <w:rsid w:val="005D39F2"/>
    <w:rsid w:val="005D5CC5"/>
    <w:rsid w:val="005D7C8F"/>
    <w:rsid w:val="005D7EAC"/>
    <w:rsid w:val="005E2EFC"/>
    <w:rsid w:val="005E4232"/>
    <w:rsid w:val="005E54A5"/>
    <w:rsid w:val="005E6BDF"/>
    <w:rsid w:val="005E6D14"/>
    <w:rsid w:val="005E6EF0"/>
    <w:rsid w:val="005F1F94"/>
    <w:rsid w:val="005F4126"/>
    <w:rsid w:val="005F5C08"/>
    <w:rsid w:val="005F7EEA"/>
    <w:rsid w:val="00600AA3"/>
    <w:rsid w:val="00601BBF"/>
    <w:rsid w:val="00601E0B"/>
    <w:rsid w:val="006020A2"/>
    <w:rsid w:val="00603A5C"/>
    <w:rsid w:val="006066A8"/>
    <w:rsid w:val="00607D68"/>
    <w:rsid w:val="0061264C"/>
    <w:rsid w:val="006134D3"/>
    <w:rsid w:val="006171EE"/>
    <w:rsid w:val="006247D7"/>
    <w:rsid w:val="006249B2"/>
    <w:rsid w:val="00631BC4"/>
    <w:rsid w:val="00633899"/>
    <w:rsid w:val="0063460A"/>
    <w:rsid w:val="00635CC0"/>
    <w:rsid w:val="006368FB"/>
    <w:rsid w:val="00641A87"/>
    <w:rsid w:val="00643B73"/>
    <w:rsid w:val="00651DCC"/>
    <w:rsid w:val="00652095"/>
    <w:rsid w:val="00652BE9"/>
    <w:rsid w:val="006540CC"/>
    <w:rsid w:val="00656B2E"/>
    <w:rsid w:val="006634D5"/>
    <w:rsid w:val="00673268"/>
    <w:rsid w:val="00674A33"/>
    <w:rsid w:val="00677D68"/>
    <w:rsid w:val="00684A3A"/>
    <w:rsid w:val="006903A8"/>
    <w:rsid w:val="00690875"/>
    <w:rsid w:val="0069279D"/>
    <w:rsid w:val="00693BF2"/>
    <w:rsid w:val="00697F15"/>
    <w:rsid w:val="006A14DE"/>
    <w:rsid w:val="006B0257"/>
    <w:rsid w:val="006B0367"/>
    <w:rsid w:val="006B0F35"/>
    <w:rsid w:val="006B69FE"/>
    <w:rsid w:val="006C1D10"/>
    <w:rsid w:val="006C4A5D"/>
    <w:rsid w:val="006C5F5D"/>
    <w:rsid w:val="006C7708"/>
    <w:rsid w:val="006D3EC8"/>
    <w:rsid w:val="006D5B01"/>
    <w:rsid w:val="006D72EE"/>
    <w:rsid w:val="006E0E48"/>
    <w:rsid w:val="006E2AC4"/>
    <w:rsid w:val="006F0E89"/>
    <w:rsid w:val="006F1E1A"/>
    <w:rsid w:val="006F2026"/>
    <w:rsid w:val="006F2BBF"/>
    <w:rsid w:val="006F40BC"/>
    <w:rsid w:val="006F59D9"/>
    <w:rsid w:val="006F729F"/>
    <w:rsid w:val="00700356"/>
    <w:rsid w:val="007018F8"/>
    <w:rsid w:val="0070244E"/>
    <w:rsid w:val="0070309E"/>
    <w:rsid w:val="007048D8"/>
    <w:rsid w:val="00705198"/>
    <w:rsid w:val="00713BB1"/>
    <w:rsid w:val="0072272B"/>
    <w:rsid w:val="00725455"/>
    <w:rsid w:val="007316E8"/>
    <w:rsid w:val="007427C3"/>
    <w:rsid w:val="00750586"/>
    <w:rsid w:val="00750BF4"/>
    <w:rsid w:val="00750CC4"/>
    <w:rsid w:val="00751274"/>
    <w:rsid w:val="00757B78"/>
    <w:rsid w:val="00760D2D"/>
    <w:rsid w:val="0076179B"/>
    <w:rsid w:val="00761BB4"/>
    <w:rsid w:val="007677E5"/>
    <w:rsid w:val="00771A2F"/>
    <w:rsid w:val="00772F04"/>
    <w:rsid w:val="00776957"/>
    <w:rsid w:val="007808F9"/>
    <w:rsid w:val="00780DE9"/>
    <w:rsid w:val="007838E2"/>
    <w:rsid w:val="0078534D"/>
    <w:rsid w:val="00786109"/>
    <w:rsid w:val="0078651C"/>
    <w:rsid w:val="007964AC"/>
    <w:rsid w:val="007A1807"/>
    <w:rsid w:val="007A2C34"/>
    <w:rsid w:val="007B1716"/>
    <w:rsid w:val="007B2965"/>
    <w:rsid w:val="007B7D98"/>
    <w:rsid w:val="007C4025"/>
    <w:rsid w:val="007C45F4"/>
    <w:rsid w:val="007C595D"/>
    <w:rsid w:val="007D069E"/>
    <w:rsid w:val="007D581F"/>
    <w:rsid w:val="007E0C02"/>
    <w:rsid w:val="007E2F7A"/>
    <w:rsid w:val="007E47A9"/>
    <w:rsid w:val="007E5068"/>
    <w:rsid w:val="007E641A"/>
    <w:rsid w:val="007F083B"/>
    <w:rsid w:val="007F1775"/>
    <w:rsid w:val="007F1871"/>
    <w:rsid w:val="007F1CAD"/>
    <w:rsid w:val="007F36A1"/>
    <w:rsid w:val="007F618F"/>
    <w:rsid w:val="007F7653"/>
    <w:rsid w:val="00805B09"/>
    <w:rsid w:val="0080613A"/>
    <w:rsid w:val="00806BE0"/>
    <w:rsid w:val="00806DEE"/>
    <w:rsid w:val="008112A3"/>
    <w:rsid w:val="00812C42"/>
    <w:rsid w:val="00820D0C"/>
    <w:rsid w:val="00820DD9"/>
    <w:rsid w:val="00821632"/>
    <w:rsid w:val="00823F8D"/>
    <w:rsid w:val="008252FD"/>
    <w:rsid w:val="00825C11"/>
    <w:rsid w:val="00825D03"/>
    <w:rsid w:val="008260C8"/>
    <w:rsid w:val="00831B2E"/>
    <w:rsid w:val="00831F08"/>
    <w:rsid w:val="00833511"/>
    <w:rsid w:val="0083464D"/>
    <w:rsid w:val="00835189"/>
    <w:rsid w:val="00835448"/>
    <w:rsid w:val="0083562F"/>
    <w:rsid w:val="008357B5"/>
    <w:rsid w:val="0084677A"/>
    <w:rsid w:val="008500C8"/>
    <w:rsid w:val="00850D8F"/>
    <w:rsid w:val="00851D2C"/>
    <w:rsid w:val="0085289E"/>
    <w:rsid w:val="008626F1"/>
    <w:rsid w:val="00864625"/>
    <w:rsid w:val="00864C44"/>
    <w:rsid w:val="008662F3"/>
    <w:rsid w:val="0086676B"/>
    <w:rsid w:val="008720F6"/>
    <w:rsid w:val="0087628B"/>
    <w:rsid w:val="00877572"/>
    <w:rsid w:val="00880444"/>
    <w:rsid w:val="00881AA4"/>
    <w:rsid w:val="00883086"/>
    <w:rsid w:val="008849A8"/>
    <w:rsid w:val="00890A33"/>
    <w:rsid w:val="00893100"/>
    <w:rsid w:val="0089369E"/>
    <w:rsid w:val="00894EA2"/>
    <w:rsid w:val="00896EDC"/>
    <w:rsid w:val="00897F1B"/>
    <w:rsid w:val="008A246F"/>
    <w:rsid w:val="008A393D"/>
    <w:rsid w:val="008A4879"/>
    <w:rsid w:val="008A6183"/>
    <w:rsid w:val="008B3599"/>
    <w:rsid w:val="008B6645"/>
    <w:rsid w:val="008B7379"/>
    <w:rsid w:val="008C1624"/>
    <w:rsid w:val="008C2E85"/>
    <w:rsid w:val="008C4C19"/>
    <w:rsid w:val="008C508E"/>
    <w:rsid w:val="008C5F00"/>
    <w:rsid w:val="008D3742"/>
    <w:rsid w:val="008D627D"/>
    <w:rsid w:val="008E1C36"/>
    <w:rsid w:val="008E69F0"/>
    <w:rsid w:val="008E79B5"/>
    <w:rsid w:val="008F18A1"/>
    <w:rsid w:val="008F53A2"/>
    <w:rsid w:val="00905DEA"/>
    <w:rsid w:val="00906DB5"/>
    <w:rsid w:val="00910F59"/>
    <w:rsid w:val="00912DA0"/>
    <w:rsid w:val="00920912"/>
    <w:rsid w:val="00921D95"/>
    <w:rsid w:val="00927F68"/>
    <w:rsid w:val="00930973"/>
    <w:rsid w:val="00931D2E"/>
    <w:rsid w:val="00931E07"/>
    <w:rsid w:val="009340FA"/>
    <w:rsid w:val="00952ACE"/>
    <w:rsid w:val="00953948"/>
    <w:rsid w:val="00954616"/>
    <w:rsid w:val="00960DA1"/>
    <w:rsid w:val="00960EA3"/>
    <w:rsid w:val="00961C14"/>
    <w:rsid w:val="00964A58"/>
    <w:rsid w:val="00964CAF"/>
    <w:rsid w:val="00970C46"/>
    <w:rsid w:val="009710FD"/>
    <w:rsid w:val="009719B4"/>
    <w:rsid w:val="00974645"/>
    <w:rsid w:val="0098139B"/>
    <w:rsid w:val="00981640"/>
    <w:rsid w:val="00987824"/>
    <w:rsid w:val="009878F9"/>
    <w:rsid w:val="00990FFB"/>
    <w:rsid w:val="00993D03"/>
    <w:rsid w:val="00996957"/>
    <w:rsid w:val="009A23FF"/>
    <w:rsid w:val="009A4726"/>
    <w:rsid w:val="009A478E"/>
    <w:rsid w:val="009A53C1"/>
    <w:rsid w:val="009A67BF"/>
    <w:rsid w:val="009B0EE9"/>
    <w:rsid w:val="009B191C"/>
    <w:rsid w:val="009B2BA0"/>
    <w:rsid w:val="009B708B"/>
    <w:rsid w:val="009C1518"/>
    <w:rsid w:val="009C790C"/>
    <w:rsid w:val="009D5C49"/>
    <w:rsid w:val="009D61A8"/>
    <w:rsid w:val="009D7F9C"/>
    <w:rsid w:val="009E22FB"/>
    <w:rsid w:val="009E2BB1"/>
    <w:rsid w:val="009E4358"/>
    <w:rsid w:val="009E5A01"/>
    <w:rsid w:val="009E746E"/>
    <w:rsid w:val="009E7FAD"/>
    <w:rsid w:val="009F4218"/>
    <w:rsid w:val="009F76C5"/>
    <w:rsid w:val="00A00276"/>
    <w:rsid w:val="00A01DC5"/>
    <w:rsid w:val="00A06BF9"/>
    <w:rsid w:val="00A072F9"/>
    <w:rsid w:val="00A11B1C"/>
    <w:rsid w:val="00A1290B"/>
    <w:rsid w:val="00A14F16"/>
    <w:rsid w:val="00A16DDC"/>
    <w:rsid w:val="00A20C45"/>
    <w:rsid w:val="00A258DE"/>
    <w:rsid w:val="00A25EF5"/>
    <w:rsid w:val="00A27A93"/>
    <w:rsid w:val="00A30A65"/>
    <w:rsid w:val="00A30C8C"/>
    <w:rsid w:val="00A321DD"/>
    <w:rsid w:val="00A3289C"/>
    <w:rsid w:val="00A32D0A"/>
    <w:rsid w:val="00A34C28"/>
    <w:rsid w:val="00A361B1"/>
    <w:rsid w:val="00A40064"/>
    <w:rsid w:val="00A473F5"/>
    <w:rsid w:val="00A50532"/>
    <w:rsid w:val="00A510EC"/>
    <w:rsid w:val="00A558A4"/>
    <w:rsid w:val="00A56D39"/>
    <w:rsid w:val="00A60D51"/>
    <w:rsid w:val="00A6112A"/>
    <w:rsid w:val="00A62D7F"/>
    <w:rsid w:val="00A64785"/>
    <w:rsid w:val="00A714A9"/>
    <w:rsid w:val="00A74062"/>
    <w:rsid w:val="00A77DA7"/>
    <w:rsid w:val="00A77FCC"/>
    <w:rsid w:val="00A81085"/>
    <w:rsid w:val="00A84507"/>
    <w:rsid w:val="00A84D29"/>
    <w:rsid w:val="00A90251"/>
    <w:rsid w:val="00A90F18"/>
    <w:rsid w:val="00A9498B"/>
    <w:rsid w:val="00A94B02"/>
    <w:rsid w:val="00A956AE"/>
    <w:rsid w:val="00A96F86"/>
    <w:rsid w:val="00A9763E"/>
    <w:rsid w:val="00AA3DB6"/>
    <w:rsid w:val="00AA4D5D"/>
    <w:rsid w:val="00AA6829"/>
    <w:rsid w:val="00AB1128"/>
    <w:rsid w:val="00AB6945"/>
    <w:rsid w:val="00AC04D7"/>
    <w:rsid w:val="00AC43BA"/>
    <w:rsid w:val="00AC5D6E"/>
    <w:rsid w:val="00AD7DB7"/>
    <w:rsid w:val="00AE0FE3"/>
    <w:rsid w:val="00AE102F"/>
    <w:rsid w:val="00AE2356"/>
    <w:rsid w:val="00AF244F"/>
    <w:rsid w:val="00AF2644"/>
    <w:rsid w:val="00AF6092"/>
    <w:rsid w:val="00AF63B1"/>
    <w:rsid w:val="00AF6CA6"/>
    <w:rsid w:val="00B068B0"/>
    <w:rsid w:val="00B06D68"/>
    <w:rsid w:val="00B10FB7"/>
    <w:rsid w:val="00B13A72"/>
    <w:rsid w:val="00B14EB1"/>
    <w:rsid w:val="00B21DAF"/>
    <w:rsid w:val="00B22DF1"/>
    <w:rsid w:val="00B30399"/>
    <w:rsid w:val="00B356C2"/>
    <w:rsid w:val="00B37711"/>
    <w:rsid w:val="00B37B95"/>
    <w:rsid w:val="00B44447"/>
    <w:rsid w:val="00B44733"/>
    <w:rsid w:val="00B5412F"/>
    <w:rsid w:val="00B545D3"/>
    <w:rsid w:val="00B54FF6"/>
    <w:rsid w:val="00B604B5"/>
    <w:rsid w:val="00B63285"/>
    <w:rsid w:val="00B63FB1"/>
    <w:rsid w:val="00B662B7"/>
    <w:rsid w:val="00B6774A"/>
    <w:rsid w:val="00B67D60"/>
    <w:rsid w:val="00B67ECE"/>
    <w:rsid w:val="00B753BD"/>
    <w:rsid w:val="00B81C85"/>
    <w:rsid w:val="00B835F9"/>
    <w:rsid w:val="00B83AFA"/>
    <w:rsid w:val="00B84429"/>
    <w:rsid w:val="00B917CF"/>
    <w:rsid w:val="00B93821"/>
    <w:rsid w:val="00B95730"/>
    <w:rsid w:val="00B95C5E"/>
    <w:rsid w:val="00BA0837"/>
    <w:rsid w:val="00BA494A"/>
    <w:rsid w:val="00BA7B50"/>
    <w:rsid w:val="00BB3ED5"/>
    <w:rsid w:val="00BB4A32"/>
    <w:rsid w:val="00BB5008"/>
    <w:rsid w:val="00BB5243"/>
    <w:rsid w:val="00BB55D1"/>
    <w:rsid w:val="00BC1C39"/>
    <w:rsid w:val="00BC373D"/>
    <w:rsid w:val="00BC4556"/>
    <w:rsid w:val="00BC58A7"/>
    <w:rsid w:val="00BD0A7A"/>
    <w:rsid w:val="00BD21F0"/>
    <w:rsid w:val="00BD2822"/>
    <w:rsid w:val="00BD2D50"/>
    <w:rsid w:val="00BD2F80"/>
    <w:rsid w:val="00BD392F"/>
    <w:rsid w:val="00BD4101"/>
    <w:rsid w:val="00BD53B1"/>
    <w:rsid w:val="00BD5EF7"/>
    <w:rsid w:val="00BE1674"/>
    <w:rsid w:val="00BE2670"/>
    <w:rsid w:val="00BE3850"/>
    <w:rsid w:val="00BE50B9"/>
    <w:rsid w:val="00BE7D79"/>
    <w:rsid w:val="00BF3C03"/>
    <w:rsid w:val="00BF5E47"/>
    <w:rsid w:val="00C006A3"/>
    <w:rsid w:val="00C037A9"/>
    <w:rsid w:val="00C04BA6"/>
    <w:rsid w:val="00C0763E"/>
    <w:rsid w:val="00C10290"/>
    <w:rsid w:val="00C1207F"/>
    <w:rsid w:val="00C12624"/>
    <w:rsid w:val="00C220CB"/>
    <w:rsid w:val="00C22CEA"/>
    <w:rsid w:val="00C247DC"/>
    <w:rsid w:val="00C24DB7"/>
    <w:rsid w:val="00C24ED6"/>
    <w:rsid w:val="00C33335"/>
    <w:rsid w:val="00C36EB4"/>
    <w:rsid w:val="00C37427"/>
    <w:rsid w:val="00C37793"/>
    <w:rsid w:val="00C411EE"/>
    <w:rsid w:val="00C449EE"/>
    <w:rsid w:val="00C4789E"/>
    <w:rsid w:val="00C5305C"/>
    <w:rsid w:val="00C547F2"/>
    <w:rsid w:val="00C57FF9"/>
    <w:rsid w:val="00C705D7"/>
    <w:rsid w:val="00C771FD"/>
    <w:rsid w:val="00C77440"/>
    <w:rsid w:val="00C81A07"/>
    <w:rsid w:val="00C83649"/>
    <w:rsid w:val="00C84AC0"/>
    <w:rsid w:val="00C84DBE"/>
    <w:rsid w:val="00C877C1"/>
    <w:rsid w:val="00C9147C"/>
    <w:rsid w:val="00C92F57"/>
    <w:rsid w:val="00C9335C"/>
    <w:rsid w:val="00C93955"/>
    <w:rsid w:val="00C93A5F"/>
    <w:rsid w:val="00C93DA2"/>
    <w:rsid w:val="00C95EE8"/>
    <w:rsid w:val="00C9729B"/>
    <w:rsid w:val="00C97FB5"/>
    <w:rsid w:val="00CA340E"/>
    <w:rsid w:val="00CA36AC"/>
    <w:rsid w:val="00CA39CB"/>
    <w:rsid w:val="00CA3D6A"/>
    <w:rsid w:val="00CA627C"/>
    <w:rsid w:val="00CA767E"/>
    <w:rsid w:val="00CB00B0"/>
    <w:rsid w:val="00CB75FB"/>
    <w:rsid w:val="00CC0BF0"/>
    <w:rsid w:val="00CC69B1"/>
    <w:rsid w:val="00CD12AB"/>
    <w:rsid w:val="00CD18C3"/>
    <w:rsid w:val="00CD1A49"/>
    <w:rsid w:val="00CE1F08"/>
    <w:rsid w:val="00CE2B94"/>
    <w:rsid w:val="00CE4E92"/>
    <w:rsid w:val="00CF11D8"/>
    <w:rsid w:val="00CF2A5C"/>
    <w:rsid w:val="00CF5EF6"/>
    <w:rsid w:val="00CF620E"/>
    <w:rsid w:val="00CF6CAB"/>
    <w:rsid w:val="00CF7831"/>
    <w:rsid w:val="00D00406"/>
    <w:rsid w:val="00D00F09"/>
    <w:rsid w:val="00D0430D"/>
    <w:rsid w:val="00D04AE0"/>
    <w:rsid w:val="00D06BD3"/>
    <w:rsid w:val="00D07B7A"/>
    <w:rsid w:val="00D11460"/>
    <w:rsid w:val="00D12D7B"/>
    <w:rsid w:val="00D249CF"/>
    <w:rsid w:val="00D24BB1"/>
    <w:rsid w:val="00D258FC"/>
    <w:rsid w:val="00D25D33"/>
    <w:rsid w:val="00D30A36"/>
    <w:rsid w:val="00D3179C"/>
    <w:rsid w:val="00D32C9D"/>
    <w:rsid w:val="00D35E3A"/>
    <w:rsid w:val="00D35FA1"/>
    <w:rsid w:val="00D37270"/>
    <w:rsid w:val="00D43835"/>
    <w:rsid w:val="00D43D51"/>
    <w:rsid w:val="00D50267"/>
    <w:rsid w:val="00D5053E"/>
    <w:rsid w:val="00D509D2"/>
    <w:rsid w:val="00D518CB"/>
    <w:rsid w:val="00D524BC"/>
    <w:rsid w:val="00D52633"/>
    <w:rsid w:val="00D52EE7"/>
    <w:rsid w:val="00D57CE4"/>
    <w:rsid w:val="00D57E1B"/>
    <w:rsid w:val="00D61C5F"/>
    <w:rsid w:val="00D6250E"/>
    <w:rsid w:val="00D63755"/>
    <w:rsid w:val="00D678D5"/>
    <w:rsid w:val="00D67B60"/>
    <w:rsid w:val="00D72228"/>
    <w:rsid w:val="00D72939"/>
    <w:rsid w:val="00D73BDC"/>
    <w:rsid w:val="00D76445"/>
    <w:rsid w:val="00D77338"/>
    <w:rsid w:val="00D77461"/>
    <w:rsid w:val="00D77916"/>
    <w:rsid w:val="00D77EEA"/>
    <w:rsid w:val="00D9008E"/>
    <w:rsid w:val="00D9022B"/>
    <w:rsid w:val="00D927AF"/>
    <w:rsid w:val="00D932B0"/>
    <w:rsid w:val="00D9726D"/>
    <w:rsid w:val="00DA08DA"/>
    <w:rsid w:val="00DA0A68"/>
    <w:rsid w:val="00DA3661"/>
    <w:rsid w:val="00DA424E"/>
    <w:rsid w:val="00DA7DE5"/>
    <w:rsid w:val="00DB4BAA"/>
    <w:rsid w:val="00DB56F2"/>
    <w:rsid w:val="00DB5A6F"/>
    <w:rsid w:val="00DB7FBD"/>
    <w:rsid w:val="00DC0F85"/>
    <w:rsid w:val="00DC451F"/>
    <w:rsid w:val="00DC74AF"/>
    <w:rsid w:val="00DC77C9"/>
    <w:rsid w:val="00DC7966"/>
    <w:rsid w:val="00DD4053"/>
    <w:rsid w:val="00DD4E21"/>
    <w:rsid w:val="00DD5D57"/>
    <w:rsid w:val="00DE157F"/>
    <w:rsid w:val="00DE25BF"/>
    <w:rsid w:val="00DE27A8"/>
    <w:rsid w:val="00DE3986"/>
    <w:rsid w:val="00DE6AEE"/>
    <w:rsid w:val="00DE704A"/>
    <w:rsid w:val="00DF3C41"/>
    <w:rsid w:val="00DF5706"/>
    <w:rsid w:val="00E06A37"/>
    <w:rsid w:val="00E06EDA"/>
    <w:rsid w:val="00E10425"/>
    <w:rsid w:val="00E12138"/>
    <w:rsid w:val="00E142E0"/>
    <w:rsid w:val="00E14747"/>
    <w:rsid w:val="00E17CC7"/>
    <w:rsid w:val="00E26C3B"/>
    <w:rsid w:val="00E32AC7"/>
    <w:rsid w:val="00E338DD"/>
    <w:rsid w:val="00E37CE8"/>
    <w:rsid w:val="00E438C9"/>
    <w:rsid w:val="00E44D4A"/>
    <w:rsid w:val="00E46A9E"/>
    <w:rsid w:val="00E5172F"/>
    <w:rsid w:val="00E61DE2"/>
    <w:rsid w:val="00E61EB5"/>
    <w:rsid w:val="00E61F05"/>
    <w:rsid w:val="00E62C35"/>
    <w:rsid w:val="00E62E97"/>
    <w:rsid w:val="00E65421"/>
    <w:rsid w:val="00E655D1"/>
    <w:rsid w:val="00E667B9"/>
    <w:rsid w:val="00E66DF2"/>
    <w:rsid w:val="00E7538A"/>
    <w:rsid w:val="00E761B1"/>
    <w:rsid w:val="00E80C75"/>
    <w:rsid w:val="00E80D15"/>
    <w:rsid w:val="00E83981"/>
    <w:rsid w:val="00E843BF"/>
    <w:rsid w:val="00E907FC"/>
    <w:rsid w:val="00E942A3"/>
    <w:rsid w:val="00E974D0"/>
    <w:rsid w:val="00EA3D57"/>
    <w:rsid w:val="00EA4976"/>
    <w:rsid w:val="00EB2FC7"/>
    <w:rsid w:val="00EB3331"/>
    <w:rsid w:val="00EC0360"/>
    <w:rsid w:val="00EC03D7"/>
    <w:rsid w:val="00EC0E3F"/>
    <w:rsid w:val="00EC45E1"/>
    <w:rsid w:val="00EC5AA4"/>
    <w:rsid w:val="00EC6427"/>
    <w:rsid w:val="00EC7A9D"/>
    <w:rsid w:val="00ED0A5D"/>
    <w:rsid w:val="00ED2309"/>
    <w:rsid w:val="00ED378D"/>
    <w:rsid w:val="00EE05DE"/>
    <w:rsid w:val="00EE137F"/>
    <w:rsid w:val="00EE1646"/>
    <w:rsid w:val="00EE3EAD"/>
    <w:rsid w:val="00EE4165"/>
    <w:rsid w:val="00EE71E0"/>
    <w:rsid w:val="00EF0B0D"/>
    <w:rsid w:val="00EF1F64"/>
    <w:rsid w:val="00EF204F"/>
    <w:rsid w:val="00F00BB5"/>
    <w:rsid w:val="00F06C12"/>
    <w:rsid w:val="00F06D78"/>
    <w:rsid w:val="00F07D4B"/>
    <w:rsid w:val="00F13EBC"/>
    <w:rsid w:val="00F16164"/>
    <w:rsid w:val="00F16B21"/>
    <w:rsid w:val="00F2058D"/>
    <w:rsid w:val="00F208AA"/>
    <w:rsid w:val="00F22104"/>
    <w:rsid w:val="00F2422F"/>
    <w:rsid w:val="00F30523"/>
    <w:rsid w:val="00F376B6"/>
    <w:rsid w:val="00F43A9F"/>
    <w:rsid w:val="00F50D1E"/>
    <w:rsid w:val="00F51455"/>
    <w:rsid w:val="00F524FC"/>
    <w:rsid w:val="00F530B3"/>
    <w:rsid w:val="00F55E6C"/>
    <w:rsid w:val="00F574B7"/>
    <w:rsid w:val="00F5767A"/>
    <w:rsid w:val="00F607BA"/>
    <w:rsid w:val="00F61866"/>
    <w:rsid w:val="00F6207A"/>
    <w:rsid w:val="00F620EF"/>
    <w:rsid w:val="00F65DD4"/>
    <w:rsid w:val="00F70D78"/>
    <w:rsid w:val="00F73F67"/>
    <w:rsid w:val="00F74415"/>
    <w:rsid w:val="00F74AC2"/>
    <w:rsid w:val="00F75520"/>
    <w:rsid w:val="00F76AE8"/>
    <w:rsid w:val="00F76C9D"/>
    <w:rsid w:val="00F76F2F"/>
    <w:rsid w:val="00F812E2"/>
    <w:rsid w:val="00F853DB"/>
    <w:rsid w:val="00F86A38"/>
    <w:rsid w:val="00F910DA"/>
    <w:rsid w:val="00F918BA"/>
    <w:rsid w:val="00F92D2D"/>
    <w:rsid w:val="00F9373E"/>
    <w:rsid w:val="00FA02EA"/>
    <w:rsid w:val="00FA08B4"/>
    <w:rsid w:val="00FA0CAB"/>
    <w:rsid w:val="00FA1381"/>
    <w:rsid w:val="00FA530A"/>
    <w:rsid w:val="00FA717C"/>
    <w:rsid w:val="00FB4B45"/>
    <w:rsid w:val="00FB5101"/>
    <w:rsid w:val="00FB7DDA"/>
    <w:rsid w:val="00FC03CC"/>
    <w:rsid w:val="00FD0556"/>
    <w:rsid w:val="00FE12B1"/>
    <w:rsid w:val="00FE171C"/>
    <w:rsid w:val="00FE193D"/>
    <w:rsid w:val="00FF0714"/>
    <w:rsid w:val="00FF1294"/>
    <w:rsid w:val="00FF7CA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01"/>
    <o:shapelayout v:ext="edit">
      <o:idmap v:ext="edit" data="1"/>
    </o:shapelayout>
  </w:shapeDefaults>
  <w:decimalSymbol w:val=","/>
  <w:listSeparator w:val=";"/>
  <w14:docId w14:val="11EAF09B"/>
  <w15:docId w15:val="{3135F64D-BCDA-4404-851A-E9FC178F837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C408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BA494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BA494A"/>
  </w:style>
  <w:style w:type="paragraph" w:styleId="a5">
    <w:name w:val="footer"/>
    <w:basedOn w:val="a"/>
    <w:link w:val="a6"/>
    <w:uiPriority w:val="99"/>
    <w:unhideWhenUsed/>
    <w:rsid w:val="00BA494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rsid w:val="00BA494A"/>
  </w:style>
  <w:style w:type="paragraph" w:styleId="a7">
    <w:name w:val="Balloon Text"/>
    <w:basedOn w:val="a"/>
    <w:link w:val="a8"/>
    <w:uiPriority w:val="99"/>
    <w:semiHidden/>
    <w:unhideWhenUsed/>
    <w:rsid w:val="003D7DB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3D7DB0"/>
    <w:rPr>
      <w:rFonts w:ascii="Tahoma" w:hAnsi="Tahoma" w:cs="Tahoma"/>
      <w:sz w:val="16"/>
      <w:szCs w:val="16"/>
    </w:rPr>
  </w:style>
  <w:style w:type="paragraph" w:styleId="a9">
    <w:name w:val="List Paragraph"/>
    <w:basedOn w:val="a"/>
    <w:uiPriority w:val="34"/>
    <w:qFormat/>
    <w:rsid w:val="00D5053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564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48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31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932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024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057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592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147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867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538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107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996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160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32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837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54A5F64-3843-4160-A760-E89ECBD435C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898</Words>
  <Characters>5124</Characters>
  <Application>Microsoft Office Word</Application>
  <DocSecurity>0</DocSecurity>
  <Lines>42</Lines>
  <Paragraphs>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6010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uaig-kas</dc:creator>
  <cp:keywords/>
  <dc:description/>
  <cp:lastModifiedBy>Kanc4</cp:lastModifiedBy>
  <cp:revision>2</cp:revision>
  <cp:lastPrinted>2025-03-27T08:18:00Z</cp:lastPrinted>
  <dcterms:created xsi:type="dcterms:W3CDTF">2025-12-29T04:11:00Z</dcterms:created>
  <dcterms:modified xsi:type="dcterms:W3CDTF">2025-12-29T04:11:00Z</dcterms:modified>
</cp:coreProperties>
</file>